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891BDA">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00891BDA">
        <w:rPr>
          <w:color w:val="000000"/>
          <w:szCs w:val="22"/>
        </w:rPr>
        <w:t>G</w:t>
      </w:r>
      <w:r w:rsidR="00F506E4">
        <w:rPr>
          <w:color w:val="000000"/>
          <w:szCs w:val="22"/>
        </w:rPr>
        <w:t>M</w:t>
      </w:r>
      <w:r w:rsidR="00891BDA">
        <w:rPr>
          <w:color w:val="000000"/>
          <w:szCs w:val="22"/>
        </w:rPr>
        <w:t>F</w:t>
      </w:r>
      <w:r w:rsidR="007002A3" w:rsidRPr="00937495">
        <w:rPr>
          <w:color w:val="000000"/>
          <w:szCs w:val="22"/>
        </w:rPr>
        <w:t>/FC</w:t>
      </w:r>
      <w:r w:rsidR="007350FA">
        <w:rPr>
          <w:color w:val="000000"/>
          <w:szCs w:val="22"/>
        </w:rPr>
        <w:t xml:space="preserve"> </w:t>
      </w:r>
      <w:r w:rsidR="00F506E4">
        <w:rPr>
          <w:color w:val="000000"/>
          <w:szCs w:val="22"/>
        </w:rPr>
        <w:t>(above 25M)</w:t>
      </w:r>
      <w:r w:rsidR="007002A3" w:rsidRPr="00937495">
        <w:rPr>
          <w:color w:val="000000"/>
          <w:szCs w:val="22"/>
        </w:rPr>
        <w:t>/</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201A75">
      <w:pPr>
        <w:jc w:val="right"/>
        <w:rPr>
          <w:b/>
          <w:color w:val="000000"/>
          <w:sz w:val="22"/>
        </w:rPr>
      </w:pPr>
      <w:r>
        <w:rPr>
          <w:noProof/>
        </w:rPr>
        <mc:AlternateContent>
          <mc:Choice Requires="wps">
            <w:drawing>
              <wp:anchor distT="0" distB="0" distL="114300" distR="114300" simplePos="0" relativeHeight="251738624" behindDoc="0" locked="0" layoutInCell="1" allowOverlap="1">
                <wp:simplePos x="0" y="0"/>
                <wp:positionH relativeFrom="column">
                  <wp:posOffset>4208145</wp:posOffset>
                </wp:positionH>
                <wp:positionV relativeFrom="paragraph">
                  <wp:posOffset>104140</wp:posOffset>
                </wp:positionV>
                <wp:extent cx="1572895" cy="271145"/>
                <wp:effectExtent l="15240" t="16510" r="12065" b="1714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71145"/>
                        </a:xfrm>
                        <a:prstGeom prst="rect">
                          <a:avLst/>
                        </a:prstGeom>
                        <a:solidFill>
                          <a:srgbClr val="FFFFFF"/>
                        </a:solidFill>
                        <a:ln w="19050">
                          <a:solidFill>
                            <a:srgbClr val="000000"/>
                          </a:solidFill>
                          <a:miter lim="800000"/>
                          <a:headEnd/>
                          <a:tailEnd/>
                        </a:ln>
                      </wps:spPr>
                      <wps:txbx>
                        <w:txbxContent>
                          <w:p w:rsidR="00655FCF" w:rsidRPr="00790226" w:rsidRDefault="00655FCF">
                            <w:pPr>
                              <w:rPr>
                                <w:b/>
                                <w:bCs/>
                                <w:i/>
                                <w:iCs/>
                                <w:sz w:val="22"/>
                                <w:szCs w:val="22"/>
                              </w:rPr>
                            </w:pPr>
                            <w:r w:rsidRPr="00790226">
                              <w:rPr>
                                <w:b/>
                                <w:bCs/>
                                <w:i/>
                                <w:iCs/>
                                <w:sz w:val="22"/>
                                <w:szCs w:val="22"/>
                              </w:rPr>
                              <w:t xml:space="preserve">Revised on </w:t>
                            </w:r>
                            <w:r>
                              <w:rPr>
                                <w:b/>
                                <w:bCs/>
                                <w:i/>
                                <w:iCs/>
                                <w:sz w:val="22"/>
                                <w:szCs w:val="22"/>
                              </w:rPr>
                              <w:t>22</w:t>
                            </w:r>
                            <w:r w:rsidRPr="00A33778">
                              <w:rPr>
                                <w:b/>
                                <w:bCs/>
                                <w:i/>
                                <w:iCs/>
                                <w:sz w:val="22"/>
                                <w:szCs w:val="22"/>
                              </w:rPr>
                              <w:t>-</w:t>
                            </w:r>
                            <w:r>
                              <w:rPr>
                                <w:b/>
                                <w:bCs/>
                                <w:i/>
                                <w:iCs/>
                                <w:sz w:val="22"/>
                                <w:szCs w:val="22"/>
                              </w:rPr>
                              <w:t>02</w:t>
                            </w:r>
                            <w:r w:rsidRPr="00A33778">
                              <w:rPr>
                                <w:b/>
                                <w:bCs/>
                                <w:i/>
                                <w:iCs/>
                                <w:sz w:val="22"/>
                                <w:szCs w:val="22"/>
                              </w:rPr>
                              <w:t>-202</w:t>
                            </w:r>
                            <w:r>
                              <w:rPr>
                                <w:b/>
                                <w:bCs/>
                                <w:i/>
                                <w:iCs/>
                                <w:sz w:val="22"/>
                                <w:szCs w:val="2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35pt;margin-top:8.2pt;width:123.85pt;height:21.35pt;z-index:251738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" strokeweight="1.5pt">
                <v:textbox style="mso-fit-shape-to-text:t">
                  <w:txbxContent>
                    <w:p w:rsidR="00655FCF" w:rsidRPr="00790226" w:rsidRDefault="00655FCF">
                      <w:pPr>
                        <w:rPr>
                          <w:b/>
                          <w:bCs/>
                          <w:i/>
                          <w:iCs/>
                          <w:sz w:val="22"/>
                          <w:szCs w:val="22"/>
                        </w:rPr>
                      </w:pPr>
                      <w:r w:rsidRPr="00790226">
                        <w:rPr>
                          <w:b/>
                          <w:bCs/>
                          <w:i/>
                          <w:iCs/>
                          <w:sz w:val="22"/>
                          <w:szCs w:val="22"/>
                        </w:rPr>
                        <w:t xml:space="preserve">Revised on </w:t>
                      </w:r>
                      <w:r>
                        <w:rPr>
                          <w:b/>
                          <w:bCs/>
                          <w:i/>
                          <w:iCs/>
                          <w:sz w:val="22"/>
                          <w:szCs w:val="22"/>
                        </w:rPr>
                        <w:t>22</w:t>
                      </w:r>
                      <w:r w:rsidRPr="00A33778">
                        <w:rPr>
                          <w:b/>
                          <w:bCs/>
                          <w:i/>
                          <w:iCs/>
                          <w:sz w:val="22"/>
                          <w:szCs w:val="22"/>
                        </w:rPr>
                        <w:t>-</w:t>
                      </w:r>
                      <w:r>
                        <w:rPr>
                          <w:b/>
                          <w:bCs/>
                          <w:i/>
                          <w:iCs/>
                          <w:sz w:val="22"/>
                          <w:szCs w:val="22"/>
                        </w:rPr>
                        <w:t>02</w:t>
                      </w:r>
                      <w:r w:rsidRPr="00A33778">
                        <w:rPr>
                          <w:b/>
                          <w:bCs/>
                          <w:i/>
                          <w:iCs/>
                          <w:sz w:val="22"/>
                          <w:szCs w:val="22"/>
                        </w:rPr>
                        <w:t>-202</w:t>
                      </w:r>
                      <w:r>
                        <w:rPr>
                          <w:b/>
                          <w:bCs/>
                          <w:i/>
                          <w:iCs/>
                          <w:sz w:val="22"/>
                          <w:szCs w:val="22"/>
                        </w:rPr>
                        <w:t>3</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600E8" w:rsidRPr="00EA6FFB" w:rsidRDefault="00EA6FFB" w:rsidP="007600E8">
      <w:pPr>
        <w:pStyle w:val="Heading2"/>
        <w:numPr>
          <w:ilvl w:val="0"/>
          <w:numId w:val="0"/>
        </w:numPr>
        <w:tabs>
          <w:tab w:val="left" w:pos="720"/>
        </w:tabs>
        <w:jc w:val="center"/>
        <w:rPr>
          <w:color w:val="000000"/>
          <w:sz w:val="28"/>
          <w:szCs w:val="28"/>
        </w:rPr>
      </w:pPr>
      <w:r w:rsidRPr="00EA6FFB">
        <w:rPr>
          <w:color w:val="000000"/>
          <w:sz w:val="28"/>
          <w:szCs w:val="28"/>
        </w:rPr>
        <w:t>MINISTRY OF WAT</w:t>
      </w:r>
      <w:r w:rsidR="009A171D">
        <w:rPr>
          <w:color w:val="000000"/>
          <w:sz w:val="28"/>
          <w:szCs w:val="28"/>
        </w:rPr>
        <w: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891BDA">
      <w:pPr>
        <w:jc w:val="center"/>
        <w:rPr>
          <w:b/>
          <w:bCs/>
          <w:caps/>
          <w:sz w:val="28"/>
        </w:rPr>
      </w:pPr>
      <w:r w:rsidRPr="00C8565E">
        <w:rPr>
          <w:b/>
          <w:bCs/>
          <w:caps/>
          <w:sz w:val="28"/>
        </w:rPr>
        <w:t xml:space="preserve">SUPPLY AND DELIVERY OF </w:t>
      </w:r>
      <w:r w:rsidR="00434563">
        <w:rPr>
          <w:b/>
          <w:bCs/>
          <w:caps/>
          <w:sz w:val="28"/>
        </w:rPr>
        <w:t>GUNMETAL FERRULES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822DA9" w:rsidRDefault="007002A3" w:rsidP="00822DA9">
      <w:pPr>
        <w:jc w:val="center"/>
        <w:rPr>
          <w:b/>
          <w:color w:val="000000"/>
          <w:sz w:val="32"/>
          <w:szCs w:val="32"/>
        </w:rPr>
      </w:pP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01A75">
      <w:pPr>
        <w:jc w:val="center"/>
        <w:rPr>
          <w:b/>
          <w:color w:val="000000"/>
          <w:sz w:val="23"/>
        </w:rPr>
      </w:pPr>
      <w:r>
        <w:rPr>
          <w:b/>
          <w:noProof/>
          <w:color w:val="000000"/>
          <w:sz w:val="28"/>
        </w:rPr>
        <mc:AlternateContent>
          <mc:Choice Requires="wps">
            <w:drawing>
              <wp:anchor distT="0" distB="0" distL="114300" distR="114300" simplePos="0" relativeHeight="251739648" behindDoc="0" locked="0" layoutInCell="1" allowOverlap="1">
                <wp:simplePos x="0" y="0"/>
                <wp:positionH relativeFrom="column">
                  <wp:posOffset>2080260</wp:posOffset>
                </wp:positionH>
                <wp:positionV relativeFrom="paragraph">
                  <wp:posOffset>67945</wp:posOffset>
                </wp:positionV>
                <wp:extent cx="1572895" cy="271145"/>
                <wp:effectExtent l="17145" t="10160" r="10160" b="13970"/>
                <wp:wrapNone/>
                <wp:docPr id="5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71145"/>
                        </a:xfrm>
                        <a:prstGeom prst="rect">
                          <a:avLst/>
                        </a:prstGeom>
                        <a:solidFill>
                          <a:srgbClr val="FFFFFF"/>
                        </a:solidFill>
                        <a:ln w="19050">
                          <a:solidFill>
                            <a:srgbClr val="000000"/>
                          </a:solidFill>
                          <a:miter lim="800000"/>
                          <a:headEnd/>
                          <a:tailEnd/>
                        </a:ln>
                      </wps:spPr>
                      <wps:txbx>
                        <w:txbxContent>
                          <w:p w:rsidR="00655FCF" w:rsidRPr="00790226" w:rsidRDefault="00655FCF" w:rsidP="00790226">
                            <w:pPr>
                              <w:rPr>
                                <w:b/>
                                <w:bCs/>
                                <w:i/>
                                <w:iCs/>
                                <w:sz w:val="22"/>
                                <w:szCs w:val="22"/>
                              </w:rPr>
                            </w:pPr>
                            <w:r w:rsidRPr="00790226">
                              <w:rPr>
                                <w:b/>
                                <w:bCs/>
                                <w:i/>
                                <w:iCs/>
                                <w:sz w:val="22"/>
                                <w:szCs w:val="22"/>
                              </w:rPr>
                              <w:t xml:space="preserve">Revised on </w:t>
                            </w:r>
                            <w:r>
                              <w:rPr>
                                <w:b/>
                                <w:bCs/>
                                <w:i/>
                                <w:iCs/>
                                <w:sz w:val="22"/>
                                <w:szCs w:val="22"/>
                              </w:rPr>
                              <w:t>22</w:t>
                            </w:r>
                            <w:r w:rsidRPr="00265900">
                              <w:rPr>
                                <w:b/>
                                <w:bCs/>
                                <w:i/>
                                <w:iCs/>
                                <w:sz w:val="22"/>
                                <w:szCs w:val="22"/>
                              </w:rPr>
                              <w:t>-</w:t>
                            </w:r>
                            <w:r>
                              <w:rPr>
                                <w:b/>
                                <w:bCs/>
                                <w:i/>
                                <w:iCs/>
                                <w:sz w:val="22"/>
                                <w:szCs w:val="22"/>
                              </w:rPr>
                              <w:t>02</w:t>
                            </w:r>
                            <w:r w:rsidRPr="00265900">
                              <w:rPr>
                                <w:b/>
                                <w:bCs/>
                                <w:i/>
                                <w:iCs/>
                                <w:sz w:val="22"/>
                                <w:szCs w:val="22"/>
                              </w:rPr>
                              <w:t>-202</w:t>
                            </w:r>
                            <w:r>
                              <w:rPr>
                                <w:b/>
                                <w:bCs/>
                                <w:i/>
                                <w:iCs/>
                                <w:sz w:val="22"/>
                                <w:szCs w:val="2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2" o:spid="_x0000_s1027" type="#_x0000_t202" style="position:absolute;left:0;text-align:left;margin-left:163.8pt;margin-top:5.35pt;width:123.85pt;height:21.35pt;z-index:251739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" strokeweight="1.5pt">
                <v:textbox style="mso-fit-shape-to-text:t">
                  <w:txbxContent>
                    <w:p w:rsidR="00655FCF" w:rsidRPr="00790226" w:rsidRDefault="00655FCF" w:rsidP="00790226">
                      <w:pPr>
                        <w:rPr>
                          <w:b/>
                          <w:bCs/>
                          <w:i/>
                          <w:iCs/>
                          <w:sz w:val="22"/>
                          <w:szCs w:val="22"/>
                        </w:rPr>
                      </w:pPr>
                      <w:r w:rsidRPr="00790226">
                        <w:rPr>
                          <w:b/>
                          <w:bCs/>
                          <w:i/>
                          <w:iCs/>
                          <w:sz w:val="22"/>
                          <w:szCs w:val="22"/>
                        </w:rPr>
                        <w:t xml:space="preserve">Revised on </w:t>
                      </w:r>
                      <w:r>
                        <w:rPr>
                          <w:b/>
                          <w:bCs/>
                          <w:i/>
                          <w:iCs/>
                          <w:sz w:val="22"/>
                          <w:szCs w:val="22"/>
                        </w:rPr>
                        <w:t>22</w:t>
                      </w:r>
                      <w:r w:rsidRPr="00265900">
                        <w:rPr>
                          <w:b/>
                          <w:bCs/>
                          <w:i/>
                          <w:iCs/>
                          <w:sz w:val="22"/>
                          <w:szCs w:val="22"/>
                        </w:rPr>
                        <w:t>-</w:t>
                      </w:r>
                      <w:r>
                        <w:rPr>
                          <w:b/>
                          <w:bCs/>
                          <w:i/>
                          <w:iCs/>
                          <w:sz w:val="22"/>
                          <w:szCs w:val="22"/>
                        </w:rPr>
                        <w:t>02</w:t>
                      </w:r>
                      <w:r w:rsidRPr="00265900">
                        <w:rPr>
                          <w:b/>
                          <w:bCs/>
                          <w:i/>
                          <w:iCs/>
                          <w:sz w:val="22"/>
                          <w:szCs w:val="22"/>
                        </w:rPr>
                        <w:t>-202</w:t>
                      </w:r>
                      <w:r>
                        <w:rPr>
                          <w:b/>
                          <w:bCs/>
                          <w:i/>
                          <w:iCs/>
                          <w:sz w:val="22"/>
                          <w:szCs w:val="22"/>
                        </w:rPr>
                        <w:t>3</w:t>
                      </w:r>
                    </w:p>
                  </w:txbxContent>
                </v:textbox>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AF4C00" w:rsidRDefault="00AF4C00" w:rsidP="00AF4C00"/>
    <w:p w:rsidR="00AF4C00" w:rsidRDefault="00AF4C00" w:rsidP="00AF4C00"/>
    <w:p w:rsidR="00AF4C00" w:rsidRDefault="00AF4C00" w:rsidP="00AF4C00"/>
    <w:p w:rsidR="00AF4C00" w:rsidRDefault="00AF4C00" w:rsidP="00AF4C00"/>
    <w:p w:rsidR="00364017" w:rsidRDefault="00364017" w:rsidP="00AF4C00">
      <w:pPr>
        <w:sectPr w:rsidR="00364017" w:rsidSect="0036736D">
          <w:footerReference w:type="default" r:id="rId8"/>
          <w:footerReference w:type="first" r:id="rId9"/>
          <w:pgSz w:w="11907" w:h="16840" w:code="9"/>
          <w:pgMar w:top="1440" w:right="1440" w:bottom="1440" w:left="1440" w:header="0" w:footer="720" w:gutter="0"/>
          <w:paperSrc w:first="15" w:other="15"/>
          <w:pgNumType w:fmt="lowerRoman" w:start="1"/>
          <w:cols w:space="720"/>
          <w:titlePg/>
        </w:sectPr>
      </w:pPr>
    </w:p>
    <w:p w:rsidR="00AF4C00" w:rsidRDefault="00AF4C00" w:rsidP="00AF4C00"/>
    <w:p w:rsidR="00AF4C00" w:rsidRDefault="00AF4C00" w:rsidP="00AF4C00"/>
    <w:p w:rsidR="00AF4C00" w:rsidRPr="00AF4C00" w:rsidRDefault="00AF4C00" w:rsidP="00AF4C00"/>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F506E4"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sidR="00434563">
        <w:rPr>
          <w:color w:val="000000"/>
          <w:sz w:val="22"/>
          <w:szCs w:val="22"/>
        </w:rPr>
        <w:t>G</w:t>
      </w:r>
      <w:r w:rsidR="00F506E4">
        <w:rPr>
          <w:color w:val="000000"/>
          <w:sz w:val="22"/>
          <w:szCs w:val="22"/>
        </w:rPr>
        <w:t>MF</w:t>
      </w:r>
      <w:r w:rsidRPr="007C1E72">
        <w:rPr>
          <w:color w:val="000000"/>
          <w:sz w:val="22"/>
          <w:szCs w:val="22"/>
        </w:rPr>
        <w:t>/FC</w:t>
      </w:r>
    </w:p>
    <w:p w:rsidR="000307AC" w:rsidRDefault="00F506E4" w:rsidP="000307AC">
      <w:pPr>
        <w:ind w:left="360"/>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(above 25M)</w:t>
      </w:r>
      <w:r w:rsidR="00925DF6">
        <w:rPr>
          <w:color w:val="000000"/>
          <w:sz w:val="22"/>
          <w:szCs w:val="22"/>
        </w:rPr>
        <w:t>/</w:t>
      </w:r>
      <w:proofErr w:type="spellStart"/>
      <w:r w:rsidR="000307AC" w:rsidRPr="007C1E72">
        <w:rPr>
          <w:color w:val="000000"/>
          <w:sz w:val="22"/>
          <w:szCs w:val="22"/>
        </w:rPr>
        <w:t>Ver</w:t>
      </w:r>
      <w:proofErr w:type="spellEnd"/>
      <w:r w:rsidR="000307AC" w:rsidRPr="007C1E72">
        <w:rPr>
          <w:color w:val="000000"/>
          <w:sz w:val="22"/>
          <w:szCs w:val="22"/>
        </w:rPr>
        <w:t xml:space="preserve"> </w:t>
      </w:r>
      <w:r w:rsidR="000307AC">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005B8B">
        <w:rPr>
          <w:color w:val="000000"/>
          <w:sz w:val="24"/>
        </w:rPr>
        <w:t xml:space="preserve">NONREFUNDABLE </w:t>
      </w:r>
      <w:r w:rsidRPr="00994120">
        <w:rPr>
          <w:color w:val="000000"/>
          <w:sz w:val="24"/>
        </w:rPr>
        <w:t xml:space="preserve">TENDER FEE: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F506E4">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Default="000307AC" w:rsidP="00005B8B">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68603C" w:rsidRDefault="0068603C" w:rsidP="0068603C"/>
    <w:p w:rsidR="0068603C" w:rsidRDefault="0068603C" w:rsidP="0068603C"/>
    <w:p w:rsidR="0068603C" w:rsidRDefault="0068603C" w:rsidP="0068603C"/>
    <w:p w:rsidR="009F0D31" w:rsidRPr="00994120" w:rsidRDefault="00201A75" w:rsidP="009F0D31">
      <w:pPr>
        <w:jc w:val="center"/>
        <w:rPr>
          <w:b/>
          <w:color w:val="000000"/>
          <w:sz w:val="24"/>
          <w:u w:val="single"/>
        </w:rPr>
      </w:pPr>
      <w:r>
        <w:rPr>
          <w:b/>
          <w:noProof/>
          <w:color w:val="000000"/>
          <w:sz w:val="24"/>
          <w:u w:val="single"/>
        </w:rPr>
        <mc:AlternateContent>
          <mc:Choice Requires="wps">
            <w:drawing>
              <wp:anchor distT="0" distB="0" distL="114300" distR="114300" simplePos="0" relativeHeight="251810304" behindDoc="0" locked="0" layoutInCell="1" allowOverlap="1">
                <wp:simplePos x="0" y="0"/>
                <wp:positionH relativeFrom="column">
                  <wp:posOffset>4450080</wp:posOffset>
                </wp:positionH>
                <wp:positionV relativeFrom="paragraph">
                  <wp:posOffset>381000</wp:posOffset>
                </wp:positionV>
                <wp:extent cx="1553210" cy="237490"/>
                <wp:effectExtent l="3810" t="0" r="0" b="1905"/>
                <wp:wrapNone/>
                <wp:docPr id="5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F506E4">
                            <w:r>
                              <w:t>Revised on 01-12-2020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4" o:spid="_x0000_s1028" type="#_x0000_t202" style="position:absolute;left:0;text-align:left;margin-left:350.4pt;margin-top:30pt;width:122.3pt;height:18.7pt;z-index:251810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" stroked="f">
                <v:textbox style="mso-fit-shape-to-text:t">
                  <w:txbxContent>
                    <w:p w:rsidR="00655FCF" w:rsidRDefault="00655FCF" w:rsidP="00F506E4">
                      <w:r>
                        <w:t>Revised on 01-12-2020</w:t>
                      </w:r>
                    </w:p>
                  </w:txbxContent>
                </v:textbox>
              </v:shape>
            </w:pict>
          </mc:Fallback>
        </mc:AlternateContent>
      </w:r>
      <w:r w:rsidR="000535F9">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9D388A" w:rsidRPr="00994120">
        <w:trPr>
          <w:cantSplit/>
          <w:trHeight w:val="456"/>
        </w:trPr>
        <w:tc>
          <w:tcPr>
            <w:tcW w:w="587" w:type="dxa"/>
          </w:tcPr>
          <w:p w:rsidR="009D388A" w:rsidRPr="00994120" w:rsidRDefault="009D388A" w:rsidP="0007364F">
            <w:pPr>
              <w:jc w:val="center"/>
              <w:rPr>
                <w:color w:val="000000"/>
                <w:sz w:val="24"/>
              </w:rPr>
            </w:pPr>
            <w:r>
              <w:rPr>
                <w:color w:val="000000"/>
                <w:sz w:val="24"/>
              </w:rPr>
              <w:t>1.</w:t>
            </w:r>
          </w:p>
        </w:tc>
        <w:tc>
          <w:tcPr>
            <w:tcW w:w="6184" w:type="dxa"/>
            <w:gridSpan w:val="3"/>
          </w:tcPr>
          <w:p w:rsidR="009D388A" w:rsidRPr="00994120" w:rsidRDefault="009D388A" w:rsidP="009D388A">
            <w:pPr>
              <w:rPr>
                <w:color w:val="000000"/>
                <w:sz w:val="24"/>
              </w:rPr>
            </w:pPr>
            <w:r>
              <w:rPr>
                <w:color w:val="000000"/>
                <w:sz w:val="24"/>
              </w:rPr>
              <w:t>Instructions to Bidders</w:t>
            </w:r>
          </w:p>
        </w:tc>
        <w:tc>
          <w:tcPr>
            <w:tcW w:w="2472" w:type="dxa"/>
          </w:tcPr>
          <w:p w:rsidR="009D388A" w:rsidRPr="00994120" w:rsidRDefault="009D388A" w:rsidP="00DE1710">
            <w:pPr>
              <w:jc w:val="center"/>
              <w:rPr>
                <w:color w:val="000000"/>
                <w:sz w:val="24"/>
              </w:rPr>
            </w:pPr>
            <w:r>
              <w:rPr>
                <w:color w:val="000000"/>
                <w:sz w:val="24"/>
              </w:rPr>
              <w:t>1 – 1        1 – 2</w:t>
            </w:r>
            <w:r w:rsidR="00F506E4">
              <w:rPr>
                <w:color w:val="000000"/>
                <w:sz w:val="24"/>
              </w:rPr>
              <w:t>4</w:t>
            </w:r>
          </w:p>
        </w:tc>
      </w:tr>
      <w:tr w:rsidR="009D388A" w:rsidRPr="00994120">
        <w:trPr>
          <w:cantSplit/>
          <w:trHeight w:val="456"/>
        </w:trPr>
        <w:tc>
          <w:tcPr>
            <w:tcW w:w="587" w:type="dxa"/>
          </w:tcPr>
          <w:p w:rsidR="009D388A" w:rsidRDefault="009D388A" w:rsidP="0007364F">
            <w:pPr>
              <w:jc w:val="center"/>
              <w:rPr>
                <w:color w:val="000000"/>
                <w:sz w:val="24"/>
              </w:rPr>
            </w:pPr>
            <w:r>
              <w:rPr>
                <w:color w:val="000000"/>
                <w:sz w:val="24"/>
              </w:rPr>
              <w:t>2.</w:t>
            </w:r>
          </w:p>
        </w:tc>
        <w:tc>
          <w:tcPr>
            <w:tcW w:w="6184" w:type="dxa"/>
            <w:gridSpan w:val="3"/>
          </w:tcPr>
          <w:p w:rsidR="009D388A" w:rsidRPr="00994120" w:rsidRDefault="009D388A" w:rsidP="0007364F">
            <w:pPr>
              <w:rPr>
                <w:color w:val="000000"/>
                <w:sz w:val="24"/>
              </w:rPr>
            </w:pPr>
            <w:r>
              <w:rPr>
                <w:color w:val="000000"/>
                <w:sz w:val="24"/>
              </w:rPr>
              <w:t xml:space="preserve">General Conditions of Contracts </w:t>
            </w:r>
          </w:p>
        </w:tc>
        <w:tc>
          <w:tcPr>
            <w:tcW w:w="2472" w:type="dxa"/>
          </w:tcPr>
          <w:p w:rsidR="009D388A" w:rsidRPr="00994120" w:rsidRDefault="009D388A" w:rsidP="00DE1710">
            <w:pPr>
              <w:jc w:val="center"/>
              <w:rPr>
                <w:color w:val="000000"/>
                <w:sz w:val="24"/>
              </w:rPr>
            </w:pPr>
            <w:r>
              <w:rPr>
                <w:color w:val="000000"/>
                <w:sz w:val="24"/>
              </w:rPr>
              <w:t>2 – 1        2 - 24</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w:t>
            </w:r>
            <w:r w:rsidR="006E7CB1">
              <w:rPr>
                <w:color w:val="000000"/>
                <w:sz w:val="24"/>
              </w:rPr>
              <w:t xml:space="preserve"> </w:t>
            </w:r>
            <w:r w:rsidRPr="00994120">
              <w:rPr>
                <w:color w:val="000000"/>
                <w:sz w:val="24"/>
              </w:rPr>
              <w:t xml:space="preserve"> Bid</w:t>
            </w:r>
          </w:p>
        </w:tc>
        <w:tc>
          <w:tcPr>
            <w:tcW w:w="2472" w:type="dxa"/>
          </w:tcPr>
          <w:p w:rsidR="00DE1710" w:rsidRPr="00994120" w:rsidRDefault="00DE1710" w:rsidP="0007364F">
            <w:pPr>
              <w:jc w:val="center"/>
              <w:rPr>
                <w:color w:val="000000"/>
                <w:sz w:val="24"/>
              </w:rPr>
            </w:pPr>
            <w:r>
              <w:rPr>
                <w:color w:val="000000"/>
                <w:sz w:val="24"/>
              </w:rPr>
              <w:t xml:space="preserve"> 3 -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 xml:space="preserve">    3 -</w:t>
            </w:r>
            <w:r w:rsidR="009D388A">
              <w:rPr>
                <w:color w:val="000000"/>
                <w:sz w:val="24"/>
              </w:rPr>
              <w:t xml:space="preserve"> </w:t>
            </w:r>
            <w:r>
              <w:rPr>
                <w:color w:val="000000"/>
                <w:sz w:val="24"/>
              </w:rPr>
              <w:t>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4</w:t>
            </w:r>
            <w:r w:rsidR="009D388A">
              <w:rPr>
                <w:color w:val="000000"/>
                <w:sz w:val="24"/>
              </w:rPr>
              <w:t xml:space="preserve"> </w:t>
            </w:r>
            <w:r>
              <w:rPr>
                <w:color w:val="000000"/>
                <w:sz w:val="24"/>
              </w:rPr>
              <w:t>- 3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9D388A">
            <w:pPr>
              <w:jc w:val="center"/>
              <w:rPr>
                <w:color w:val="000000"/>
                <w:sz w:val="24"/>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General</w:t>
            </w:r>
          </w:p>
        </w:tc>
        <w:tc>
          <w:tcPr>
            <w:tcW w:w="2472" w:type="dxa"/>
          </w:tcPr>
          <w:p w:rsidR="00DE1710" w:rsidRPr="00BF4AB5" w:rsidRDefault="009A133B" w:rsidP="0007364F">
            <w:pPr>
              <w:jc w:val="center"/>
              <w:rPr>
                <w:b/>
                <w:color w:val="000000"/>
                <w:sz w:val="24"/>
                <w:u w:val="single"/>
              </w:rPr>
            </w:pPr>
            <w:r w:rsidRPr="00BF4AB5">
              <w:rPr>
                <w:color w:val="000000"/>
                <w:sz w:val="24"/>
              </w:rPr>
              <w:t>5 - 1        5–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Delivery Schedule</w:t>
            </w:r>
          </w:p>
        </w:tc>
        <w:tc>
          <w:tcPr>
            <w:tcW w:w="2472" w:type="dxa"/>
          </w:tcPr>
          <w:p w:rsidR="00DE1710" w:rsidRPr="00BF4AB5" w:rsidRDefault="009A133B" w:rsidP="0007364F">
            <w:pPr>
              <w:jc w:val="center"/>
              <w:rPr>
                <w:b/>
                <w:color w:val="000000"/>
                <w:sz w:val="24"/>
                <w:u w:val="single"/>
              </w:rPr>
            </w:pPr>
            <w:r w:rsidRPr="00BF4AB5">
              <w:rPr>
                <w:color w:val="000000"/>
                <w:sz w:val="24"/>
              </w:rPr>
              <w:t>5 - 3        5–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color w:val="000000"/>
                <w:sz w:val="24"/>
              </w:rPr>
            </w:pPr>
            <w:r w:rsidRPr="00BF4AB5">
              <w:rPr>
                <w:color w:val="000000"/>
                <w:sz w:val="24"/>
              </w:rPr>
              <w:t>Payment Schedule</w:t>
            </w:r>
          </w:p>
          <w:p w:rsidR="00DE1710" w:rsidRPr="00BF4AB5" w:rsidRDefault="00DE1710" w:rsidP="0007364F">
            <w:pPr>
              <w:rPr>
                <w:b/>
                <w:color w:val="000000"/>
                <w:sz w:val="24"/>
                <w:u w:val="single"/>
              </w:rPr>
            </w:pPr>
          </w:p>
        </w:tc>
        <w:tc>
          <w:tcPr>
            <w:tcW w:w="2472" w:type="dxa"/>
          </w:tcPr>
          <w:p w:rsidR="00DE1710" w:rsidRPr="00BF4AB5" w:rsidRDefault="009A133B" w:rsidP="0007364F">
            <w:pPr>
              <w:jc w:val="center"/>
              <w:rPr>
                <w:b/>
                <w:color w:val="000000"/>
                <w:sz w:val="24"/>
                <w:u w:val="single"/>
              </w:rPr>
            </w:pPr>
            <w:r w:rsidRPr="00BF4AB5">
              <w:rPr>
                <w:color w:val="000000"/>
                <w:sz w:val="24"/>
              </w:rPr>
              <w:t>5 - 4        5– 5</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263D67">
            <w:pPr>
              <w:jc w:val="center"/>
              <w:rPr>
                <w:color w:val="000000"/>
                <w:sz w:val="24"/>
              </w:rPr>
            </w:pPr>
            <w:r>
              <w:rPr>
                <w:color w:val="000000"/>
                <w:sz w:val="24"/>
              </w:rPr>
              <w:t xml:space="preserve"> 6</w:t>
            </w:r>
            <w:r w:rsidR="00263D67">
              <w:rPr>
                <w:color w:val="000000"/>
                <w:sz w:val="24"/>
              </w:rPr>
              <w:t>v</w:t>
            </w:r>
            <w:r>
              <w:rPr>
                <w:color w:val="000000"/>
                <w:sz w:val="24"/>
              </w:rPr>
              <w:t xml:space="preserve"> – 1     6s – </w:t>
            </w:r>
            <w:r w:rsidR="00263D67">
              <w:rPr>
                <w:color w:val="000000"/>
                <w:sz w:val="24"/>
              </w:rPr>
              <w:t>9</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263D67">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DE1710" w:rsidP="0007364F">
            <w:pPr>
              <w:jc w:val="center"/>
              <w:rPr>
                <w:color w:val="000000"/>
                <w:sz w:val="24"/>
              </w:rPr>
            </w:pP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rsidTr="00130E5E">
        <w:trPr>
          <w:cantSplit/>
          <w:trHeight w:val="390"/>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 xml:space="preserve">10- 1   </w:t>
            </w:r>
          </w:p>
        </w:tc>
      </w:tr>
      <w:tr w:rsidR="00DE1710" w:rsidRPr="00994120" w:rsidTr="00130E5E">
        <w:trPr>
          <w:cantSplit/>
          <w:trHeight w:val="381"/>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rsidTr="00130E5E">
        <w:trPr>
          <w:cantSplit/>
          <w:trHeight w:val="428"/>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10 -6</w:t>
            </w:r>
          </w:p>
        </w:tc>
      </w:tr>
      <w:tr w:rsidR="00DE1710" w:rsidRPr="00994120" w:rsidTr="00130E5E">
        <w:trPr>
          <w:cantSplit/>
          <w:trHeight w:val="323"/>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10-7     10-8</w:t>
            </w:r>
          </w:p>
        </w:tc>
      </w:tr>
      <w:tr w:rsidR="00130E5E" w:rsidRPr="00994120" w:rsidTr="00130E5E">
        <w:trPr>
          <w:cantSplit/>
          <w:trHeight w:val="323"/>
        </w:trPr>
        <w:tc>
          <w:tcPr>
            <w:tcW w:w="587" w:type="dxa"/>
          </w:tcPr>
          <w:p w:rsidR="00130E5E" w:rsidRPr="00994120" w:rsidRDefault="00130E5E" w:rsidP="0007364F">
            <w:pPr>
              <w:jc w:val="center"/>
              <w:rPr>
                <w:color w:val="000000"/>
                <w:sz w:val="24"/>
              </w:rPr>
            </w:pPr>
          </w:p>
        </w:tc>
        <w:tc>
          <w:tcPr>
            <w:tcW w:w="655" w:type="dxa"/>
          </w:tcPr>
          <w:p w:rsidR="00130E5E" w:rsidRDefault="00130E5E" w:rsidP="0080187C">
            <w:pPr>
              <w:jc w:val="center"/>
              <w:rPr>
                <w:color w:val="000000"/>
                <w:sz w:val="24"/>
              </w:rPr>
            </w:pPr>
            <w:r>
              <w:rPr>
                <w:color w:val="000000"/>
                <w:sz w:val="24"/>
              </w:rPr>
              <w:t>10.6</w:t>
            </w:r>
          </w:p>
        </w:tc>
        <w:tc>
          <w:tcPr>
            <w:tcW w:w="5529" w:type="dxa"/>
            <w:gridSpan w:val="2"/>
          </w:tcPr>
          <w:p w:rsidR="00130E5E" w:rsidRDefault="007A43DF" w:rsidP="0052599F">
            <w:pPr>
              <w:rPr>
                <w:color w:val="000000"/>
                <w:sz w:val="24"/>
              </w:rPr>
            </w:pPr>
            <w:r>
              <w:rPr>
                <w:color w:val="000000"/>
                <w:sz w:val="24"/>
              </w:rPr>
              <w:t>Bank Guarantee</w:t>
            </w:r>
            <w:r w:rsidR="00130E5E">
              <w:rPr>
                <w:color w:val="000000"/>
                <w:sz w:val="24"/>
              </w:rPr>
              <w:t xml:space="preserve"> </w:t>
            </w:r>
          </w:p>
          <w:p w:rsidR="0052599F" w:rsidRDefault="0052599F" w:rsidP="00804975">
            <w:pPr>
              <w:rPr>
                <w:color w:val="000000"/>
                <w:sz w:val="24"/>
              </w:rPr>
            </w:pPr>
            <w:r>
              <w:rPr>
                <w:color w:val="000000"/>
                <w:sz w:val="24"/>
              </w:rPr>
              <w:t>(For Telegraphic Transfer</w:t>
            </w:r>
            <w:r w:rsidR="00804975">
              <w:rPr>
                <w:color w:val="000000"/>
                <w:sz w:val="24"/>
              </w:rPr>
              <w:t>)</w:t>
            </w:r>
          </w:p>
        </w:tc>
        <w:tc>
          <w:tcPr>
            <w:tcW w:w="2472" w:type="dxa"/>
          </w:tcPr>
          <w:p w:rsidR="00130E5E" w:rsidRDefault="00130E5E" w:rsidP="00CD50D2">
            <w:pPr>
              <w:jc w:val="center"/>
              <w:rPr>
                <w:color w:val="000000"/>
                <w:sz w:val="24"/>
              </w:rPr>
            </w:pPr>
            <w:r>
              <w:rPr>
                <w:color w:val="000000"/>
                <w:sz w:val="24"/>
              </w:rPr>
              <w:t>10-9</w:t>
            </w:r>
          </w:p>
        </w:tc>
      </w:tr>
    </w:tbl>
    <w:p w:rsidR="00717630" w:rsidRDefault="00201A75">
      <w:pPr>
        <w:rPr>
          <w:color w:val="000000"/>
        </w:rPr>
        <w:sectPr w:rsidR="00717630" w:rsidSect="00130E5E">
          <w:footerReference w:type="first" r:id="rId10"/>
          <w:pgSz w:w="11907" w:h="16840" w:code="9"/>
          <w:pgMar w:top="1440" w:right="1440" w:bottom="1440" w:left="1440" w:header="0" w:footer="644" w:gutter="0"/>
          <w:paperSrc w:first="15" w:other="15"/>
          <w:pgNumType w:fmt="lowerRoman" w:start="1"/>
          <w:cols w:space="720"/>
          <w:titlePg/>
        </w:sectPr>
      </w:pPr>
      <w:r>
        <w:rPr>
          <w:noProof/>
        </w:rPr>
        <mc:AlternateContent>
          <mc:Choice Requires="wps">
            <w:drawing>
              <wp:anchor distT="0" distB="0" distL="114300" distR="114300" simplePos="0" relativeHeight="251799040" behindDoc="0" locked="0" layoutInCell="1" allowOverlap="1">
                <wp:simplePos x="0" y="0"/>
                <wp:positionH relativeFrom="margin">
                  <wp:align>right</wp:align>
                </wp:positionH>
                <wp:positionV relativeFrom="paragraph">
                  <wp:posOffset>418465</wp:posOffset>
                </wp:positionV>
                <wp:extent cx="1553210" cy="237490"/>
                <wp:effectExtent l="0" t="0" r="8890" b="0"/>
                <wp:wrapNone/>
                <wp:docPr id="5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 xml:space="preserve">Revised on </w:t>
                            </w:r>
                            <w:r w:rsidRPr="0052599F">
                              <w:t>2</w:t>
                            </w:r>
                            <w:r>
                              <w:t>2</w:t>
                            </w:r>
                            <w:r w:rsidRPr="0052599F">
                              <w:t>-</w:t>
                            </w:r>
                            <w:r>
                              <w:t>02</w:t>
                            </w:r>
                            <w:r w:rsidRPr="0052599F">
                              <w:t>-202</w:t>
                            </w:r>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5" o:spid="_x0000_s1029" type="#_x0000_t202" style="position:absolute;margin-left:71.1pt;margin-top:32.95pt;width:122.3pt;height:18.7pt;z-index:2517990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" stroked="f">
                <v:textbox style="mso-fit-shape-to-text:t">
                  <w:txbxContent>
                    <w:p w:rsidR="00655FCF" w:rsidRDefault="00655FCF">
                      <w:r>
                        <w:t xml:space="preserve">Revised on </w:t>
                      </w:r>
                      <w:r w:rsidRPr="0052599F">
                        <w:t>2</w:t>
                      </w:r>
                      <w:r>
                        <w:t>2</w:t>
                      </w:r>
                      <w:r w:rsidRPr="0052599F">
                        <w:t>-</w:t>
                      </w:r>
                      <w:r>
                        <w:t>02</w:t>
                      </w:r>
                      <w:r w:rsidRPr="0052599F">
                        <w:t>-202</w:t>
                      </w:r>
                      <w:r>
                        <w:t>3</w:t>
                      </w:r>
                    </w:p>
                  </w:txbxContent>
                </v:textbox>
                <w10:wrap anchorx="margin"/>
              </v:shape>
            </w:pict>
          </mc:Fallback>
        </mc:AlternateContent>
      </w:r>
    </w:p>
    <w:p w:rsidR="00717630" w:rsidRPr="00994120" w:rsidRDefault="00201A75">
      <w:pPr>
        <w:rPr>
          <w:color w:val="000000"/>
        </w:rPr>
      </w:pPr>
      <w:r>
        <w:rPr>
          <w:noProof/>
          <w:color w:val="000000"/>
          <w:sz w:val="24"/>
        </w:rPr>
        <w:lastRenderedPageBreak/>
        <mc:AlternateContent>
          <mc:Choice Requires="wps">
            <w:drawing>
              <wp:anchor distT="0" distB="0" distL="114300" distR="114300" simplePos="0" relativeHeight="251823616" behindDoc="0" locked="0" layoutInCell="1" allowOverlap="1">
                <wp:simplePos x="0" y="0"/>
                <wp:positionH relativeFrom="column">
                  <wp:posOffset>4143375</wp:posOffset>
                </wp:positionH>
                <wp:positionV relativeFrom="paragraph">
                  <wp:posOffset>9160510</wp:posOffset>
                </wp:positionV>
                <wp:extent cx="1553210" cy="237490"/>
                <wp:effectExtent l="0" t="0" r="0" b="3175"/>
                <wp:wrapNone/>
                <wp:docPr id="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540F84">
                            <w:r>
                              <w:t xml:space="preserve">Revised on </w:t>
                            </w:r>
                            <w:r w:rsidRPr="0052599F">
                              <w:t>2</w:t>
                            </w:r>
                            <w:r>
                              <w:t>3</w:t>
                            </w:r>
                            <w:r w:rsidRPr="0052599F">
                              <w:t>-</w:t>
                            </w:r>
                            <w:r>
                              <w:t>11</w:t>
                            </w:r>
                            <w:r w:rsidRPr="0052599F">
                              <w:t>-2022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2" o:spid="_x0000_s1030" type="#_x0000_t202" style="position:absolute;margin-left:326.25pt;margin-top:721.3pt;width:122.3pt;height:18.7pt;z-index:251823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" stroked="f">
                <v:textbox style="mso-fit-shape-to-text:t">
                  <w:txbxContent>
                    <w:p w:rsidR="00655FCF" w:rsidRDefault="00655FCF" w:rsidP="00540F84">
                      <w:r>
                        <w:t xml:space="preserve">Revised on </w:t>
                      </w:r>
                      <w:r w:rsidRPr="0052599F">
                        <w:t>2</w:t>
                      </w:r>
                      <w:r>
                        <w:t>3</w:t>
                      </w:r>
                      <w:r w:rsidRPr="0052599F">
                        <w:t>-</w:t>
                      </w:r>
                      <w:r>
                        <w:t>11</w:t>
                      </w:r>
                      <w:r w:rsidRPr="0052599F">
                        <w:t>-2022</w:t>
                      </w:r>
                    </w:p>
                  </w:txbxContent>
                </v:textbox>
              </v:shape>
            </w:pict>
          </mc:Fallback>
        </mc:AlternateContent>
      </w:r>
    </w:p>
    <w:tbl>
      <w:tblPr>
        <w:tblW w:w="0" w:type="auto"/>
        <w:tblLook w:val="0000" w:firstRow="0" w:lastRow="0" w:firstColumn="0" w:lastColumn="0" w:noHBand="0" w:noVBand="0"/>
      </w:tblPr>
      <w:tblGrid>
        <w:gridCol w:w="813"/>
        <w:gridCol w:w="6350"/>
        <w:gridCol w:w="1864"/>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12082D">
            <w:pPr>
              <w:numPr>
                <w:ilvl w:val="0"/>
                <w:numId w:val="2"/>
              </w:numPr>
              <w:rPr>
                <w:color w:val="000000"/>
                <w:sz w:val="24"/>
              </w:rPr>
            </w:pPr>
            <w:r w:rsidRPr="00994120">
              <w:rPr>
                <w:color w:val="000000"/>
                <w:sz w:val="24"/>
              </w:rPr>
              <w:t xml:space="preserve">  Appendix  1   -  Details of similar </w:t>
            </w:r>
            <w:r w:rsidR="00B57197">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w:t>
            </w:r>
            <w:r w:rsidR="00F03798">
              <w:rPr>
                <w:color w:val="000000"/>
                <w:sz w:val="24"/>
              </w:rPr>
              <w:t>five</w:t>
            </w:r>
            <w:r w:rsidRPr="00994120">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E83664" w:rsidRPr="00994120">
        <w:trPr>
          <w:cantSplit/>
        </w:trPr>
        <w:tc>
          <w:tcPr>
            <w:tcW w:w="828" w:type="dxa"/>
          </w:tcPr>
          <w:p w:rsidR="00E83664" w:rsidRPr="00994120" w:rsidRDefault="00E83664">
            <w:pPr>
              <w:jc w:val="center"/>
              <w:rPr>
                <w:color w:val="000000"/>
                <w:sz w:val="24"/>
              </w:rPr>
            </w:pPr>
          </w:p>
        </w:tc>
        <w:tc>
          <w:tcPr>
            <w:tcW w:w="6510" w:type="dxa"/>
          </w:tcPr>
          <w:p w:rsidR="00E83664" w:rsidRPr="000535F9" w:rsidRDefault="00E83664" w:rsidP="00E83664">
            <w:pPr>
              <w:numPr>
                <w:ilvl w:val="0"/>
                <w:numId w:val="6"/>
              </w:numPr>
              <w:rPr>
                <w:color w:val="000000"/>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Pr>
                <w:sz w:val="24"/>
                <w:szCs w:val="24"/>
              </w:rPr>
              <w:t>Power of Attorney</w:t>
            </w:r>
          </w:p>
        </w:tc>
        <w:tc>
          <w:tcPr>
            <w:tcW w:w="1905" w:type="dxa"/>
          </w:tcPr>
          <w:p w:rsidR="00E83664" w:rsidRPr="00994120" w:rsidRDefault="00005B8B" w:rsidP="00005B8B">
            <w:pPr>
              <w:jc w:val="center"/>
              <w:rPr>
                <w:color w:val="000000"/>
                <w:sz w:val="24"/>
              </w:rPr>
            </w:pPr>
            <w:r>
              <w:rPr>
                <w:color w:val="000000"/>
                <w:sz w:val="24"/>
              </w:rPr>
              <w:t>11 – 5   11- 7</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 xml:space="preserve">Appendix   </w:t>
            </w:r>
            <w:r w:rsidR="00E83664">
              <w:rPr>
                <w:color w:val="000000"/>
                <w:sz w:val="24"/>
                <w:szCs w:val="24"/>
              </w:rPr>
              <w:t>5</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005B8B">
              <w:rPr>
                <w:color w:val="000000"/>
                <w:sz w:val="24"/>
              </w:rPr>
              <w:t>8</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w:t>
            </w:r>
            <w:r w:rsidR="00E83664">
              <w:rPr>
                <w:color w:val="000000"/>
                <w:sz w:val="24"/>
              </w:rPr>
              <w:t>6</w:t>
            </w:r>
            <w:r w:rsidRPr="00994120">
              <w:rPr>
                <w:color w:val="000000"/>
                <w:sz w:val="24"/>
              </w:rPr>
              <w:t xml:space="preserve">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005B8B">
              <w:rPr>
                <w:color w:val="000000"/>
                <w:sz w:val="24"/>
              </w:rPr>
              <w:t>9</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sidR="00E83664">
              <w:rPr>
                <w:color w:val="000000"/>
                <w:sz w:val="24"/>
              </w:rPr>
              <w:t>7</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005B8B">
              <w:rPr>
                <w:color w:val="000000"/>
                <w:sz w:val="24"/>
              </w:rPr>
              <w:t>10</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8</w:t>
            </w:r>
            <w:r>
              <w:rPr>
                <w:color w:val="000000"/>
                <w:sz w:val="24"/>
              </w:rPr>
              <w:t xml:space="preserve">   -     </w:t>
            </w:r>
            <w:r w:rsidR="006E6B6D">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005B8B">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9</w:t>
            </w:r>
            <w:r>
              <w:rPr>
                <w:color w:val="000000"/>
                <w:sz w:val="24"/>
              </w:rPr>
              <w:t xml:space="preserve">  -     </w:t>
            </w:r>
            <w:r w:rsidR="006E6B6D">
              <w:rPr>
                <w:sz w:val="24"/>
                <w:szCs w:val="24"/>
              </w:rPr>
              <w:t>Manufacture</w:t>
            </w:r>
            <w:r w:rsidR="006E6B6D" w:rsidRPr="00A445F1">
              <w:rPr>
                <w:sz w:val="24"/>
                <w:szCs w:val="24"/>
              </w:rPr>
              <w:t>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he T</w:t>
            </w:r>
            <w:r w:rsidR="000535F9">
              <w:rPr>
                <w:sz w:val="24"/>
                <w:szCs w:val="24"/>
              </w:rPr>
              <w:t>OR</w:t>
            </w:r>
            <w:r w:rsidR="000535F9" w:rsidRPr="000535F9">
              <w:rPr>
                <w:sz w:val="24"/>
                <w:szCs w:val="24"/>
              </w:rPr>
              <w:t xml:space="preserve"> </w:t>
            </w:r>
            <w:r w:rsidR="000535F9">
              <w:rPr>
                <w:sz w:val="24"/>
                <w:szCs w:val="24"/>
              </w:rPr>
              <w:t xml:space="preserve"> </w:t>
            </w:r>
          </w:p>
          <w:p w:rsidR="00C36E7D" w:rsidRPr="000535F9" w:rsidRDefault="000535F9" w:rsidP="000535F9">
            <w:pPr>
              <w:ind w:left="360"/>
              <w:rPr>
                <w:caps/>
                <w:sz w:val="24"/>
                <w:szCs w:val="24"/>
              </w:rPr>
            </w:pPr>
            <w:r>
              <w:rPr>
                <w:sz w:val="24"/>
                <w:szCs w:val="24"/>
              </w:rPr>
              <w:t xml:space="preserve">                                    f</w:t>
            </w:r>
            <w:r w:rsidRPr="000535F9">
              <w:rPr>
                <w:sz w:val="24"/>
                <w:szCs w:val="24"/>
              </w:rPr>
              <w:t xml:space="preserve">or Independent Inspection 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w:t>
            </w:r>
            <w:r w:rsidR="00E83664">
              <w:rPr>
                <w:color w:val="000000"/>
                <w:sz w:val="24"/>
              </w:rPr>
              <w:t>10</w:t>
            </w:r>
            <w:r>
              <w:rPr>
                <w:color w:val="000000"/>
                <w:sz w:val="24"/>
              </w:rPr>
              <w:t xml:space="preserve">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006E6B6D">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005B8B">
              <w:rPr>
                <w:color w:val="000000"/>
                <w:sz w:val="24"/>
              </w:rPr>
              <w:t>12</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005B8B" w:rsidP="00294736">
            <w:pPr>
              <w:pStyle w:val="ListParagraph"/>
              <w:numPr>
                <w:ilvl w:val="0"/>
                <w:numId w:val="23"/>
              </w:numPr>
              <w:ind w:left="492" w:hanging="312"/>
              <w:jc w:val="center"/>
              <w:rPr>
                <w:color w:val="000000"/>
                <w:sz w:val="24"/>
              </w:rPr>
            </w:pPr>
            <w:r>
              <w:rPr>
                <w:color w:val="000000"/>
                <w:sz w:val="24"/>
              </w:rPr>
              <w:t>- 13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Appendix 1</w:t>
            </w:r>
            <w:r w:rsidR="00E83664">
              <w:rPr>
                <w:color w:val="000000"/>
                <w:sz w:val="24"/>
              </w:rPr>
              <w:t>1</w:t>
            </w:r>
            <w:r>
              <w:rPr>
                <w:color w:val="000000"/>
                <w:sz w:val="24"/>
              </w:rPr>
              <w:t xml:space="preserve">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EB4EA8">
              <w:rPr>
                <w:sz w:val="24"/>
                <w:szCs w:val="24"/>
              </w:rPr>
              <w:t xml:space="preserve"> </w:t>
            </w:r>
            <w:r w:rsidRPr="000535F9">
              <w:rPr>
                <w:sz w:val="24"/>
                <w:szCs w:val="24"/>
              </w:rPr>
              <w:t>Certificates</w:t>
            </w:r>
            <w:r w:rsidR="00EB4EA8">
              <w:rPr>
                <w:sz w:val="24"/>
                <w:szCs w:val="24"/>
              </w:rPr>
              <w:t>.</w:t>
            </w:r>
          </w:p>
          <w:p w:rsidR="00E62793" w:rsidRPr="00994120" w:rsidRDefault="00E62793" w:rsidP="00E62793">
            <w:pPr>
              <w:rPr>
                <w:color w:val="000000"/>
                <w:sz w:val="24"/>
              </w:rPr>
            </w:pPr>
          </w:p>
        </w:tc>
        <w:tc>
          <w:tcPr>
            <w:tcW w:w="1905" w:type="dxa"/>
          </w:tcPr>
          <w:p w:rsidR="00E62793" w:rsidRPr="00994120" w:rsidRDefault="00E62793" w:rsidP="006E6B6D">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Pr="006D05FB" w:rsidRDefault="00875E25" w:rsidP="00005B8B">
            <w:pPr>
              <w:pStyle w:val="ListParagraph"/>
              <w:ind w:left="738"/>
              <w:rPr>
                <w:color w:val="000000"/>
                <w:sz w:val="24"/>
              </w:rPr>
            </w:pPr>
            <w:r w:rsidRPr="006D05FB">
              <w:rPr>
                <w:color w:val="000000"/>
                <w:sz w:val="24"/>
              </w:rPr>
              <w:t xml:space="preserve">Appendix </w:t>
            </w:r>
            <w:r w:rsidR="00B7095E" w:rsidRPr="006D05FB">
              <w:rPr>
                <w:color w:val="000000"/>
                <w:sz w:val="24"/>
              </w:rPr>
              <w:t>(</w:t>
            </w:r>
            <w:r w:rsidR="00BE7A7F" w:rsidRPr="006D05FB">
              <w:rPr>
                <w:color w:val="000000"/>
                <w:sz w:val="24"/>
              </w:rPr>
              <w:t>A</w:t>
            </w:r>
            <w:r w:rsidR="00B7095E" w:rsidRPr="006D05FB">
              <w:rPr>
                <w:color w:val="000000"/>
                <w:sz w:val="24"/>
              </w:rPr>
              <w:t>)</w:t>
            </w:r>
            <w:r w:rsidRPr="006D05FB">
              <w:rPr>
                <w:color w:val="000000"/>
                <w:sz w:val="24"/>
              </w:rPr>
              <w:t xml:space="preserve"> -</w:t>
            </w:r>
            <w:r w:rsidR="00B7095E" w:rsidRPr="006D05FB">
              <w:rPr>
                <w:color w:val="000000"/>
                <w:sz w:val="24"/>
              </w:rPr>
              <w:t xml:space="preserve"> </w:t>
            </w:r>
            <w:r w:rsidR="006D05FB" w:rsidRPr="006D05FB">
              <w:rPr>
                <w:sz w:val="24"/>
              </w:rPr>
              <w:t>Format – Factory Inspection/Audit</w:t>
            </w:r>
            <w:r w:rsidR="00EB4EA8">
              <w:rPr>
                <w:sz w:val="24"/>
              </w:rPr>
              <w:t>.</w:t>
            </w:r>
            <w:r w:rsidR="006D05FB" w:rsidRPr="006D05FB">
              <w:rPr>
                <w:sz w:val="24"/>
              </w:rPr>
              <w:t xml:space="preserve"> </w:t>
            </w:r>
            <w:r w:rsidR="006D05FB">
              <w:rPr>
                <w:sz w:val="24"/>
              </w:rPr>
              <w:t xml:space="preserve"> </w:t>
            </w:r>
            <w:r w:rsidR="006D05FB" w:rsidRPr="006D05FB">
              <w:rPr>
                <w:sz w:val="24"/>
              </w:rPr>
              <w:t>Report</w:t>
            </w:r>
            <w:r w:rsidR="006D05FB" w:rsidRPr="006D05FB">
              <w:rPr>
                <w:color w:val="000000"/>
                <w:sz w:val="24"/>
              </w:rPr>
              <w:t xml:space="preserve"> </w:t>
            </w:r>
          </w:p>
        </w:tc>
        <w:tc>
          <w:tcPr>
            <w:tcW w:w="1905" w:type="dxa"/>
          </w:tcPr>
          <w:p w:rsidR="00875E25" w:rsidRDefault="00005B8B" w:rsidP="001A2A34">
            <w:pPr>
              <w:jc w:val="center"/>
              <w:rPr>
                <w:color w:val="000000"/>
                <w:sz w:val="24"/>
              </w:rPr>
            </w:pPr>
            <w:r>
              <w:rPr>
                <w:color w:val="000000"/>
                <w:sz w:val="24"/>
              </w:rPr>
              <w:t>11-14  11-25</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005B8B">
            <w:pPr>
              <w:ind w:left="720"/>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t>
            </w:r>
            <w:r w:rsidR="006D05FB" w:rsidRPr="007553F0">
              <w:rPr>
                <w:sz w:val="24"/>
              </w:rPr>
              <w:t>In Process Inspection Certificate (during Production Inspection)</w:t>
            </w:r>
            <w:r w:rsidR="00EB4EA8">
              <w:rPr>
                <w:sz w:val="24"/>
              </w:rPr>
              <w:t>.</w:t>
            </w:r>
          </w:p>
          <w:p w:rsidR="00875E25" w:rsidRPr="00994120" w:rsidRDefault="00875E25" w:rsidP="000535F9">
            <w:pPr>
              <w:ind w:left="360"/>
              <w:rPr>
                <w:color w:val="000000"/>
                <w:sz w:val="24"/>
              </w:rPr>
            </w:pPr>
          </w:p>
        </w:tc>
        <w:tc>
          <w:tcPr>
            <w:tcW w:w="1905" w:type="dxa"/>
          </w:tcPr>
          <w:p w:rsidR="00875E25" w:rsidRPr="00994120" w:rsidRDefault="00005B8B" w:rsidP="00611013">
            <w:pPr>
              <w:jc w:val="center"/>
              <w:rPr>
                <w:color w:val="000000"/>
                <w:sz w:val="24"/>
              </w:rPr>
            </w:pPr>
            <w:r>
              <w:rPr>
                <w:color w:val="000000"/>
                <w:sz w:val="24"/>
              </w:rPr>
              <w:t>11-26  11-27</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6D05FB" w:rsidRPr="007553F0" w:rsidRDefault="00BE7A7F" w:rsidP="00005B8B">
            <w:pPr>
              <w:ind w:left="738"/>
              <w:rPr>
                <w:sz w:val="24"/>
              </w:rPr>
            </w:pPr>
            <w:r>
              <w:rPr>
                <w:color w:val="000000"/>
                <w:sz w:val="24"/>
              </w:rPr>
              <w:t>Appendix (C</w:t>
            </w:r>
            <w:r w:rsidR="005735A8">
              <w:rPr>
                <w:color w:val="000000"/>
                <w:sz w:val="24"/>
              </w:rPr>
              <w:t xml:space="preserve">) – </w:t>
            </w:r>
            <w:r w:rsidR="006D05FB" w:rsidRPr="007553F0">
              <w:rPr>
                <w:sz w:val="24"/>
              </w:rPr>
              <w:t>Pre Production Certificate</w:t>
            </w:r>
          </w:p>
          <w:p w:rsidR="005735A8" w:rsidRDefault="005735A8" w:rsidP="005735A8">
            <w:pPr>
              <w:ind w:left="720"/>
              <w:rPr>
                <w:color w:val="000000"/>
                <w:sz w:val="24"/>
              </w:rPr>
            </w:pPr>
          </w:p>
        </w:tc>
        <w:tc>
          <w:tcPr>
            <w:tcW w:w="1905" w:type="dxa"/>
          </w:tcPr>
          <w:p w:rsidR="005735A8" w:rsidRPr="00994120" w:rsidRDefault="00AF21E8" w:rsidP="00611013">
            <w:pPr>
              <w:jc w:val="center"/>
              <w:rPr>
                <w:color w:val="000000"/>
                <w:sz w:val="24"/>
              </w:rPr>
            </w:pPr>
            <w:r>
              <w:rPr>
                <w:color w:val="000000"/>
                <w:sz w:val="24"/>
              </w:rPr>
              <w:t>11-28</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D05FB" w:rsidRPr="007553F0" w:rsidRDefault="00875E25" w:rsidP="00005B8B">
            <w:pPr>
              <w:ind w:left="738"/>
              <w:rPr>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6D05FB" w:rsidRPr="007553F0">
              <w:rPr>
                <w:sz w:val="24"/>
              </w:rPr>
              <w:t xml:space="preserve"> Quality Control/Assurance System Certificate</w:t>
            </w:r>
          </w:p>
          <w:p w:rsidR="00875E25" w:rsidRPr="00994120" w:rsidRDefault="00875E25" w:rsidP="000535F9">
            <w:pPr>
              <w:ind w:left="360"/>
              <w:rPr>
                <w:color w:val="000000"/>
                <w:sz w:val="24"/>
              </w:rPr>
            </w:pPr>
          </w:p>
        </w:tc>
        <w:tc>
          <w:tcPr>
            <w:tcW w:w="1905" w:type="dxa"/>
          </w:tcPr>
          <w:p w:rsidR="00875E25" w:rsidRPr="00994120" w:rsidRDefault="00AF21E8" w:rsidP="00611013">
            <w:pPr>
              <w:jc w:val="center"/>
              <w:rPr>
                <w:color w:val="000000"/>
                <w:sz w:val="24"/>
              </w:rPr>
            </w:pPr>
            <w:r>
              <w:rPr>
                <w:color w:val="000000"/>
                <w:sz w:val="24"/>
              </w:rPr>
              <w:t>11-29</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0535F9" w:rsidRDefault="00B7095E" w:rsidP="006D05FB">
            <w:pPr>
              <w:pStyle w:val="ListParagraph"/>
              <w:ind w:left="792"/>
              <w:rPr>
                <w:b/>
                <w:bCs/>
                <w:color w:val="000000"/>
                <w:sz w:val="24"/>
              </w:rPr>
            </w:pPr>
          </w:p>
        </w:tc>
        <w:tc>
          <w:tcPr>
            <w:tcW w:w="1905" w:type="dxa"/>
          </w:tcPr>
          <w:p w:rsidR="00875E25" w:rsidRDefault="00875E25" w:rsidP="00611013">
            <w:pPr>
              <w:jc w:val="center"/>
              <w:rPr>
                <w:color w:val="000000"/>
                <w:sz w:val="24"/>
              </w:rPr>
            </w:pPr>
          </w:p>
          <w:p w:rsidR="009F3A89" w:rsidRPr="00994120" w:rsidRDefault="009F3A89" w:rsidP="00611013">
            <w:pPr>
              <w:jc w:val="center"/>
              <w:rPr>
                <w:color w:val="000000"/>
                <w:sz w:val="24"/>
              </w:rPr>
            </w:pP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Pr="00676DC2" w:rsidRDefault="00DE1710" w:rsidP="00AB097B">
            <w:pPr>
              <w:numPr>
                <w:ilvl w:val="0"/>
                <w:numId w:val="6"/>
              </w:numPr>
              <w:tabs>
                <w:tab w:val="clear" w:pos="720"/>
              </w:tabs>
              <w:ind w:left="702"/>
              <w:rPr>
                <w:color w:val="000000"/>
                <w:sz w:val="24"/>
              </w:rPr>
            </w:pPr>
            <w:r w:rsidRPr="00676DC2">
              <w:rPr>
                <w:bCs/>
                <w:sz w:val="24"/>
                <w:szCs w:val="24"/>
              </w:rPr>
              <w:t>Appendix 1</w:t>
            </w:r>
            <w:r w:rsidR="00E83664" w:rsidRPr="00676DC2">
              <w:rPr>
                <w:bCs/>
                <w:sz w:val="24"/>
                <w:szCs w:val="24"/>
              </w:rPr>
              <w:t>2</w:t>
            </w:r>
            <w:r w:rsidRPr="00676DC2">
              <w:rPr>
                <w:bCs/>
                <w:sz w:val="24"/>
                <w:szCs w:val="24"/>
              </w:rPr>
              <w:t xml:space="preserve"> – Confirmation of supplying goods </w:t>
            </w:r>
          </w:p>
          <w:p w:rsidR="00DE1710" w:rsidRPr="00676DC2" w:rsidRDefault="00DE1710" w:rsidP="00DE1710">
            <w:pPr>
              <w:ind w:left="702"/>
              <w:rPr>
                <w:color w:val="000000"/>
                <w:sz w:val="24"/>
              </w:rPr>
            </w:pPr>
            <w:r w:rsidRPr="00676DC2">
              <w:rPr>
                <w:bCs/>
                <w:sz w:val="24"/>
                <w:szCs w:val="24"/>
              </w:rPr>
              <w:t xml:space="preserve">                         manufactured at the factory quoted </w:t>
            </w:r>
          </w:p>
        </w:tc>
        <w:tc>
          <w:tcPr>
            <w:tcW w:w="1905" w:type="dxa"/>
          </w:tcPr>
          <w:p w:rsidR="00DE1710" w:rsidRPr="00676DC2" w:rsidRDefault="00DE1710" w:rsidP="00611013">
            <w:pPr>
              <w:jc w:val="center"/>
              <w:rPr>
                <w:color w:val="000000"/>
                <w:sz w:val="24"/>
              </w:rPr>
            </w:pPr>
            <w:r w:rsidRPr="00676DC2">
              <w:rPr>
                <w:color w:val="000000"/>
                <w:sz w:val="24"/>
              </w:rPr>
              <w:t>11 – 3</w:t>
            </w:r>
            <w:r w:rsidR="00AF21E8" w:rsidRPr="00676DC2">
              <w:rPr>
                <w:color w:val="000000"/>
                <w:sz w:val="24"/>
              </w:rPr>
              <w:t>0</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B7095E">
            <w:pPr>
              <w:rPr>
                <w:color w:val="000000"/>
                <w:sz w:val="24"/>
              </w:rPr>
            </w:pPr>
          </w:p>
        </w:tc>
        <w:tc>
          <w:tcPr>
            <w:tcW w:w="1905" w:type="dxa"/>
          </w:tcPr>
          <w:p w:rsidR="00AB097B" w:rsidRPr="00676DC2"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AB097B">
            <w:pPr>
              <w:numPr>
                <w:ilvl w:val="0"/>
                <w:numId w:val="6"/>
              </w:numPr>
              <w:tabs>
                <w:tab w:val="clear" w:pos="720"/>
              </w:tabs>
              <w:ind w:left="702"/>
              <w:rPr>
                <w:bCs/>
                <w:caps/>
                <w:sz w:val="24"/>
                <w:szCs w:val="24"/>
              </w:rPr>
            </w:pPr>
            <w:r w:rsidRPr="00676DC2">
              <w:rPr>
                <w:bCs/>
                <w:sz w:val="24"/>
                <w:szCs w:val="24"/>
              </w:rPr>
              <w:t>Appendix 1</w:t>
            </w:r>
            <w:r w:rsidR="00E83664" w:rsidRPr="00676DC2">
              <w:rPr>
                <w:bCs/>
                <w:sz w:val="24"/>
                <w:szCs w:val="24"/>
              </w:rPr>
              <w:t>3</w:t>
            </w:r>
            <w:r w:rsidRPr="00676DC2">
              <w:rPr>
                <w:bCs/>
                <w:sz w:val="24"/>
                <w:szCs w:val="24"/>
              </w:rPr>
              <w:t xml:space="preserve"> -</w:t>
            </w:r>
            <w:r w:rsidRPr="00676DC2">
              <w:rPr>
                <w:bCs/>
                <w:sz w:val="24"/>
                <w:szCs w:val="24"/>
              </w:rPr>
              <w:tab/>
              <w:t xml:space="preserve">Letter for Conformation of Issuing   </w:t>
            </w:r>
          </w:p>
          <w:p w:rsidR="00AB097B" w:rsidRPr="00676DC2" w:rsidRDefault="00AB097B" w:rsidP="00AB097B">
            <w:pPr>
              <w:ind w:left="702"/>
              <w:rPr>
                <w:bCs/>
                <w:sz w:val="24"/>
                <w:szCs w:val="24"/>
              </w:rPr>
            </w:pPr>
            <w:r w:rsidRPr="00676DC2">
              <w:rPr>
                <w:bCs/>
                <w:sz w:val="24"/>
                <w:szCs w:val="24"/>
              </w:rPr>
              <w:t xml:space="preserve">                       Certificate Accredited Lab/ Independent  </w:t>
            </w:r>
          </w:p>
          <w:p w:rsidR="00AB097B" w:rsidRPr="00676DC2" w:rsidRDefault="00AB097B" w:rsidP="00AB097B">
            <w:pPr>
              <w:ind w:left="702"/>
              <w:rPr>
                <w:bCs/>
                <w:sz w:val="24"/>
                <w:szCs w:val="24"/>
              </w:rPr>
            </w:pPr>
            <w:r w:rsidRPr="00676DC2">
              <w:rPr>
                <w:bCs/>
                <w:sz w:val="24"/>
                <w:szCs w:val="24"/>
              </w:rPr>
              <w:t xml:space="preserve">                       Inspection Agency on proper Functioning </w:t>
            </w:r>
          </w:p>
          <w:p w:rsidR="00AB097B" w:rsidRPr="00676DC2" w:rsidRDefault="00AB097B" w:rsidP="00CF61F6">
            <w:pPr>
              <w:ind w:left="702"/>
              <w:rPr>
                <w:color w:val="000000"/>
                <w:sz w:val="24"/>
              </w:rPr>
            </w:pPr>
            <w:r w:rsidRPr="00676DC2">
              <w:rPr>
                <w:bCs/>
                <w:sz w:val="24"/>
                <w:szCs w:val="24"/>
              </w:rPr>
              <w:t xml:space="preserve">                       of the </w:t>
            </w:r>
            <w:r w:rsidR="00AD5710">
              <w:rPr>
                <w:bCs/>
                <w:sz w:val="24"/>
                <w:szCs w:val="24"/>
              </w:rPr>
              <w:t>Gunmetal Ferrules</w:t>
            </w:r>
            <w:r w:rsidRPr="00676DC2">
              <w:rPr>
                <w:bCs/>
                <w:sz w:val="24"/>
                <w:szCs w:val="24"/>
              </w:rPr>
              <w:t>.</w:t>
            </w:r>
          </w:p>
        </w:tc>
        <w:tc>
          <w:tcPr>
            <w:tcW w:w="1905" w:type="dxa"/>
          </w:tcPr>
          <w:p w:rsidR="00AB097B" w:rsidRPr="00676DC2" w:rsidRDefault="00EE52C2" w:rsidP="00611013">
            <w:pPr>
              <w:jc w:val="center"/>
              <w:rPr>
                <w:color w:val="000000"/>
                <w:sz w:val="24"/>
              </w:rPr>
            </w:pPr>
            <w:r w:rsidRPr="00676DC2">
              <w:rPr>
                <w:color w:val="000000"/>
                <w:sz w:val="24"/>
              </w:rPr>
              <w:t>11 – 3</w:t>
            </w:r>
            <w:r w:rsidR="00AF21E8" w:rsidRPr="00676DC2">
              <w:rPr>
                <w:color w:val="000000"/>
                <w:sz w:val="24"/>
              </w:rPr>
              <w:t>1</w:t>
            </w: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E52C2" w:rsidP="00B7095E">
            <w:pPr>
              <w:rPr>
                <w:color w:val="000000"/>
                <w:sz w:val="24"/>
              </w:rPr>
            </w:pPr>
          </w:p>
        </w:tc>
        <w:tc>
          <w:tcPr>
            <w:tcW w:w="1905" w:type="dxa"/>
            <w:shd w:val="clear" w:color="auto" w:fill="auto"/>
          </w:tcPr>
          <w:p w:rsidR="00EE52C2" w:rsidRPr="00676DC2" w:rsidRDefault="00EE52C2" w:rsidP="00EE52C2">
            <w:pPr>
              <w:jc w:val="center"/>
              <w:rPr>
                <w:color w:val="000000"/>
                <w:sz w:val="24"/>
                <w:highlight w:val="yellow"/>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5D3113" w:rsidRDefault="00EE52C2" w:rsidP="00EE52C2">
            <w:pPr>
              <w:numPr>
                <w:ilvl w:val="0"/>
                <w:numId w:val="6"/>
              </w:numPr>
              <w:tabs>
                <w:tab w:val="clear" w:pos="720"/>
              </w:tabs>
              <w:ind w:left="702"/>
              <w:rPr>
                <w:color w:val="000000"/>
                <w:sz w:val="24"/>
              </w:rPr>
            </w:pPr>
            <w:r w:rsidRPr="005D3113">
              <w:rPr>
                <w:bCs/>
                <w:sz w:val="24"/>
                <w:szCs w:val="24"/>
              </w:rPr>
              <w:t>Appendix 1</w:t>
            </w:r>
            <w:r w:rsidR="005D3113" w:rsidRPr="005D3113">
              <w:rPr>
                <w:bCs/>
                <w:sz w:val="24"/>
                <w:szCs w:val="24"/>
              </w:rPr>
              <w:t>4</w:t>
            </w:r>
            <w:r w:rsidRPr="005D3113">
              <w:rPr>
                <w:bCs/>
                <w:sz w:val="24"/>
                <w:szCs w:val="24"/>
              </w:rPr>
              <w:t xml:space="preserve"> – Entitle</w:t>
            </w:r>
            <w:r w:rsidR="007D5037">
              <w:rPr>
                <w:bCs/>
                <w:sz w:val="24"/>
                <w:szCs w:val="24"/>
              </w:rPr>
              <w:t>d</w:t>
            </w:r>
            <w:r w:rsidRPr="005D3113">
              <w:rPr>
                <w:bCs/>
                <w:sz w:val="24"/>
                <w:szCs w:val="24"/>
              </w:rPr>
              <w:t xml:space="preserve"> Allowances on Foreign Travels &amp; </w:t>
            </w:r>
          </w:p>
          <w:p w:rsidR="00EE52C2" w:rsidRPr="005D3113" w:rsidRDefault="00EE52C2" w:rsidP="00EE52C2">
            <w:pPr>
              <w:ind w:left="702"/>
              <w:rPr>
                <w:color w:val="000000"/>
                <w:sz w:val="24"/>
              </w:rPr>
            </w:pPr>
            <w:r w:rsidRPr="005D3113">
              <w:rPr>
                <w:bCs/>
                <w:sz w:val="24"/>
                <w:szCs w:val="24"/>
              </w:rPr>
              <w:t xml:space="preserve">                        </w:t>
            </w:r>
            <w:r w:rsidR="00AD5710">
              <w:rPr>
                <w:bCs/>
                <w:sz w:val="24"/>
                <w:szCs w:val="24"/>
              </w:rPr>
              <w:t xml:space="preserve"> </w:t>
            </w:r>
            <w:r w:rsidRPr="005D3113">
              <w:rPr>
                <w:bCs/>
                <w:sz w:val="24"/>
                <w:szCs w:val="24"/>
              </w:rPr>
              <w:t xml:space="preserve">related Expenses  </w:t>
            </w:r>
          </w:p>
        </w:tc>
        <w:tc>
          <w:tcPr>
            <w:tcW w:w="1905" w:type="dxa"/>
            <w:shd w:val="clear" w:color="auto" w:fill="auto"/>
          </w:tcPr>
          <w:p w:rsidR="00EE52C2" w:rsidRPr="005D3113" w:rsidRDefault="00A02A01" w:rsidP="00611013">
            <w:pPr>
              <w:jc w:val="center"/>
              <w:rPr>
                <w:color w:val="000000"/>
                <w:sz w:val="24"/>
              </w:rPr>
            </w:pPr>
            <w:r>
              <w:rPr>
                <w:color w:val="000000"/>
                <w:sz w:val="24"/>
              </w:rPr>
              <w:t>11-32</w:t>
            </w:r>
          </w:p>
          <w:p w:rsidR="00AF21E8" w:rsidRPr="005D3113" w:rsidRDefault="00AF21E8" w:rsidP="00611013">
            <w:pPr>
              <w:jc w:val="center"/>
              <w:rPr>
                <w:color w:val="000000"/>
                <w:sz w:val="24"/>
              </w:rPr>
            </w:pPr>
          </w:p>
          <w:p w:rsidR="00AF21E8" w:rsidRPr="005D3113" w:rsidRDefault="00AF21E8" w:rsidP="00611013">
            <w:pPr>
              <w:jc w:val="center"/>
              <w:rPr>
                <w:color w:val="000000"/>
                <w:sz w:val="24"/>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83664" w:rsidP="005D3113">
            <w:pPr>
              <w:pStyle w:val="ListParagraph"/>
              <w:numPr>
                <w:ilvl w:val="0"/>
                <w:numId w:val="2"/>
              </w:numPr>
              <w:rPr>
                <w:color w:val="000000"/>
                <w:sz w:val="24"/>
              </w:rPr>
            </w:pPr>
            <w:r w:rsidRPr="00676DC2">
              <w:rPr>
                <w:color w:val="000000"/>
                <w:sz w:val="24"/>
              </w:rPr>
              <w:t>Appendix 1</w:t>
            </w:r>
            <w:r w:rsidR="005D3113">
              <w:rPr>
                <w:color w:val="000000"/>
                <w:sz w:val="24"/>
              </w:rPr>
              <w:t>5</w:t>
            </w:r>
            <w:r w:rsidRPr="00676DC2">
              <w:rPr>
                <w:color w:val="000000"/>
                <w:sz w:val="24"/>
              </w:rPr>
              <w:t xml:space="preserve"> –  Affidavit by the Bidder</w:t>
            </w:r>
            <w:r w:rsidRPr="00676DC2">
              <w:rPr>
                <w:color w:val="000000"/>
                <w:sz w:val="24"/>
              </w:rPr>
              <w:tab/>
            </w:r>
          </w:p>
        </w:tc>
        <w:tc>
          <w:tcPr>
            <w:tcW w:w="1905" w:type="dxa"/>
            <w:shd w:val="clear" w:color="auto" w:fill="auto"/>
          </w:tcPr>
          <w:p w:rsidR="00EE52C2" w:rsidRPr="00676DC2" w:rsidRDefault="00A02A01" w:rsidP="00611013">
            <w:pPr>
              <w:jc w:val="center"/>
              <w:rPr>
                <w:color w:val="000000"/>
                <w:sz w:val="24"/>
                <w:highlight w:val="yellow"/>
              </w:rPr>
            </w:pPr>
            <w:r>
              <w:rPr>
                <w:color w:val="000000"/>
                <w:sz w:val="24"/>
              </w:rPr>
              <w:t>11-33</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80023E" w:rsidRDefault="00EE52C2" w:rsidP="00B7095E">
            <w:pPr>
              <w:rPr>
                <w:color w:val="000000"/>
                <w:sz w:val="24"/>
                <w:highlight w:val="yellow"/>
              </w:rPr>
            </w:pPr>
          </w:p>
        </w:tc>
        <w:tc>
          <w:tcPr>
            <w:tcW w:w="1905"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AB097B">
      <w:pPr>
        <w:jc w:val="both"/>
        <w:rPr>
          <w:color w:val="000000"/>
          <w:sz w:val="24"/>
        </w:rPr>
        <w:sectPr w:rsidR="00AB097B" w:rsidSect="009950B2">
          <w:footerReference w:type="default" r:id="rId11"/>
          <w:footerReference w:type="first" r:id="rId12"/>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3"/>
          <w:footerReference w:type="default" r:id="rId14"/>
          <w:headerReference w:type="first" r:id="rId15"/>
          <w:footerReference w:type="first" r:id="rId16"/>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201A75" w:rsidP="003808DB">
      <w:pPr>
        <w:pStyle w:val="BodyTextIndent3"/>
        <w:rPr>
          <w:color w:val="000000"/>
        </w:rPr>
      </w:pPr>
      <w:r>
        <w:rPr>
          <w:noProof/>
          <w:color w:val="000000"/>
          <w:sz w:val="21"/>
          <w:szCs w:val="21"/>
        </w:rPr>
        <mc:AlternateContent>
          <mc:Choice Requires="wps">
            <w:drawing>
              <wp:anchor distT="0" distB="0" distL="114300" distR="114300" simplePos="0" relativeHeight="251816448" behindDoc="0" locked="0" layoutInCell="1" allowOverlap="1">
                <wp:simplePos x="0" y="0"/>
                <wp:positionH relativeFrom="column">
                  <wp:posOffset>4198620</wp:posOffset>
                </wp:positionH>
                <wp:positionV relativeFrom="paragraph">
                  <wp:posOffset>9312910</wp:posOffset>
                </wp:positionV>
                <wp:extent cx="1553210" cy="237490"/>
                <wp:effectExtent l="0" t="0" r="1270" b="0"/>
                <wp:wrapNone/>
                <wp:docPr id="5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9C4112">
                            <w:r>
                              <w:t xml:space="preserve">Revised on </w:t>
                            </w:r>
                            <w:r w:rsidRPr="0052599F">
                              <w:t>2</w:t>
                            </w:r>
                            <w:r>
                              <w:t>3</w:t>
                            </w:r>
                            <w:r w:rsidRPr="0052599F">
                              <w:t>-</w:t>
                            </w:r>
                            <w:r>
                              <w:t>11</w:t>
                            </w:r>
                            <w:r w:rsidRPr="0052599F">
                              <w:t>-2022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4" o:spid="_x0000_s1031" type="#_x0000_t202" style="position:absolute;left:0;text-align:left;margin-left:330.6pt;margin-top:733.3pt;width:122.3pt;height:18.7pt;z-index:25181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" stroked="f">
                <v:textbox style="mso-fit-shape-to-text:t">
                  <w:txbxContent>
                    <w:p w:rsidR="00655FCF" w:rsidRDefault="00655FCF" w:rsidP="009C4112">
                      <w:r>
                        <w:t xml:space="preserve">Revised on </w:t>
                      </w:r>
                      <w:r w:rsidRPr="0052599F">
                        <w:t>2</w:t>
                      </w:r>
                      <w:r>
                        <w:t>3</w:t>
                      </w:r>
                      <w:r w:rsidRPr="0052599F">
                        <w:t>-</w:t>
                      </w:r>
                      <w:r>
                        <w:t>11</w:t>
                      </w:r>
                      <w:r w:rsidRPr="0052599F">
                        <w:t>-2022</w:t>
                      </w:r>
                    </w:p>
                  </w:txbxContent>
                </v:textbox>
              </v:shape>
            </w:pict>
          </mc:Fallback>
        </mc:AlternateContent>
      </w:r>
      <w:r w:rsidR="007002A3"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rsidP="00D62983">
            <w:pPr>
              <w:jc w:val="both"/>
              <w:rPr>
                <w:color w:val="000000"/>
                <w:sz w:val="21"/>
                <w:szCs w:val="21"/>
              </w:rPr>
            </w:pPr>
            <w:r w:rsidRPr="003808DB">
              <w:rPr>
                <w:sz w:val="21"/>
                <w:szCs w:val="21"/>
              </w:rPr>
              <w:t xml:space="preserve">Number of samples of </w:t>
            </w:r>
            <w:r w:rsidR="00D62983">
              <w:rPr>
                <w:sz w:val="21"/>
                <w:szCs w:val="21"/>
              </w:rPr>
              <w:t>Gunmetal Ferrules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w:t>
            </w:r>
            <w:proofErr w:type="spellStart"/>
            <w:r w:rsidRPr="003808DB">
              <w:rPr>
                <w:color w:val="000000"/>
                <w:sz w:val="21"/>
                <w:szCs w:val="21"/>
              </w:rPr>
              <w:t>i</w:t>
            </w:r>
            <w:proofErr w:type="spellEnd"/>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rsidP="00D62983">
            <w:pPr>
              <w:jc w:val="both"/>
              <w:rPr>
                <w:color w:val="000000"/>
                <w:sz w:val="21"/>
                <w:szCs w:val="21"/>
              </w:rPr>
            </w:pPr>
            <w:r w:rsidRPr="003808DB">
              <w:rPr>
                <w:color w:val="000000"/>
                <w:sz w:val="21"/>
                <w:szCs w:val="21"/>
              </w:rPr>
              <w:t xml:space="preserve">End user certificate for the successful performance of the supplied </w:t>
            </w:r>
            <w:r w:rsidR="00D62983">
              <w:rPr>
                <w:color w:val="000000"/>
                <w:sz w:val="21"/>
                <w:szCs w:val="21"/>
              </w:rPr>
              <w:t>Gunmetal Ferrules</w:t>
            </w:r>
            <w:r w:rsidRPr="003808DB">
              <w:rPr>
                <w:color w:val="000000"/>
                <w:sz w:val="21"/>
                <w:szCs w:val="21"/>
              </w:rPr>
              <w:t>.</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9C4112">
            <w:pPr>
              <w:jc w:val="both"/>
              <w:rPr>
                <w:color w:val="000000"/>
                <w:sz w:val="21"/>
                <w:szCs w:val="21"/>
              </w:rPr>
            </w:pPr>
            <w:r w:rsidRPr="003808DB">
              <w:rPr>
                <w:color w:val="000000"/>
                <w:sz w:val="21"/>
                <w:szCs w:val="21"/>
              </w:rPr>
              <w:t>Duly completed section 1 to 1</w:t>
            </w:r>
            <w:r w:rsidR="009C4112">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r w:rsidR="00567D49" w:rsidRPr="003808DB">
              <w:rPr>
                <w:color w:val="000000"/>
                <w:sz w:val="21"/>
                <w:szCs w:val="21"/>
              </w:rPr>
              <w:t>Authorization</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C44D75">
      <w:pPr>
        <w:jc w:val="both"/>
        <w:rPr>
          <w:b/>
          <w:color w:val="000000"/>
          <w:sz w:val="22"/>
        </w:rPr>
        <w:sectPr w:rsidR="00C44D75" w:rsidSect="009950B2">
          <w:headerReference w:type="first" r:id="rId17"/>
          <w:footerReference w:type="first" r:id="rId18"/>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19"/>
          <w:pgSz w:w="11907" w:h="16840" w:code="9"/>
          <w:pgMar w:top="1440" w:right="1440" w:bottom="1440" w:left="1440" w:header="0" w:footer="720" w:gutter="0"/>
          <w:paperSrc w:first="15" w:other="15"/>
          <w:pgNumType w:start="1"/>
          <w:cols w:space="720"/>
          <w:vAlign w:val="center"/>
          <w:titlePg/>
        </w:sectPr>
      </w:pPr>
    </w:p>
    <w:p w:rsidR="00835848"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sidRPr="00FC2E90">
        <w:rPr>
          <w:b/>
          <w:bCs/>
          <w:color w:val="000000"/>
          <w:sz w:val="24"/>
          <w:szCs w:val="24"/>
        </w:rPr>
        <w:t xml:space="preserve"> </w:t>
      </w:r>
      <w:r w:rsidR="00FC2E90" w:rsidRPr="00FC2E90">
        <w:rPr>
          <w:b/>
          <w:bCs/>
          <w:color w:val="000000"/>
          <w:sz w:val="24"/>
          <w:szCs w:val="24"/>
        </w:rPr>
        <w:t xml:space="preserve">MINISTRY OF </w:t>
      </w:r>
      <w:r>
        <w:rPr>
          <w:b/>
          <w:bCs/>
          <w:color w:val="000000"/>
          <w:sz w:val="24"/>
          <w:szCs w:val="24"/>
        </w:rPr>
        <w:t>……………………………………..</w:t>
      </w:r>
    </w:p>
    <w:p w:rsidR="00D94318" w:rsidRPr="00FF66C7" w:rsidRDefault="00D94318" w:rsidP="00D94318">
      <w:pPr>
        <w:suppressAutoHyphens/>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Pr="00FF66C7" w:rsidRDefault="00835848" w:rsidP="00835848">
      <w:pPr>
        <w:jc w:val="center"/>
        <w:rPr>
          <w:b/>
          <w:color w:val="000000"/>
          <w:sz w:val="16"/>
          <w:szCs w:val="16"/>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994F3C">
      <w:pPr>
        <w:jc w:val="center"/>
        <w:rPr>
          <w:b/>
          <w:caps/>
          <w:sz w:val="24"/>
        </w:rPr>
      </w:pPr>
      <w:r w:rsidRPr="00C8565E">
        <w:rPr>
          <w:b/>
          <w:caps/>
          <w:sz w:val="24"/>
        </w:rPr>
        <w:t>SUPPLY AND DELIVERY OF</w:t>
      </w:r>
      <w:r w:rsidR="00994F3C">
        <w:rPr>
          <w:b/>
          <w:caps/>
          <w:sz w:val="24"/>
        </w:rPr>
        <w:t>…..</w:t>
      </w:r>
      <w:r w:rsidR="00DF16CC">
        <w:rPr>
          <w:b/>
          <w:caps/>
          <w:sz w:val="24"/>
        </w:rPr>
        <w:t xml:space="preserve"> </w:t>
      </w:r>
      <w:r w:rsidR="00994F3C">
        <w:rPr>
          <w:b/>
          <w:caps/>
          <w:sz w:val="24"/>
        </w:rPr>
        <w:t>Nos…………..</w:t>
      </w:r>
      <w:r w:rsidR="00DF16CC">
        <w:rPr>
          <w:b/>
          <w:caps/>
          <w:sz w:val="24"/>
        </w:rPr>
        <w:t xml:space="preserve"> </w:t>
      </w:r>
      <w:r w:rsidR="00994F3C">
        <w:rPr>
          <w:b/>
          <w:caps/>
          <w:sz w:val="24"/>
        </w:rPr>
        <w:t xml:space="preserve">mm </w:t>
      </w:r>
      <w:r w:rsidRPr="00C8565E">
        <w:rPr>
          <w:b/>
          <w:caps/>
          <w:sz w:val="24"/>
        </w:rPr>
        <w:t xml:space="preserve"> </w:t>
      </w:r>
      <w:r w:rsidR="00994F3C">
        <w:rPr>
          <w:b/>
          <w:caps/>
          <w:sz w:val="24"/>
        </w:rPr>
        <w:t>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9C3281" w:rsidRDefault="006000EA" w:rsidP="00294736">
      <w:pPr>
        <w:pStyle w:val="ListParagraph"/>
        <w:numPr>
          <w:ilvl w:val="0"/>
          <w:numId w:val="33"/>
        </w:numPr>
        <w:ind w:hanging="720"/>
        <w:jc w:val="both"/>
        <w:rPr>
          <w:color w:val="000000"/>
          <w:sz w:val="22"/>
        </w:rPr>
      </w:pPr>
      <w:r w:rsidRPr="009C3281">
        <w:rPr>
          <w:color w:val="000000"/>
          <w:sz w:val="22"/>
        </w:rPr>
        <w:t>The Chairman, Cabinet Appointed Procurement Commit</w:t>
      </w:r>
      <w:r w:rsidR="001C14EE">
        <w:rPr>
          <w:color w:val="000000"/>
          <w:sz w:val="22"/>
        </w:rPr>
        <w:t xml:space="preserve">tee, </w:t>
      </w:r>
      <w:r w:rsidR="00FC2E90">
        <w:rPr>
          <w:color w:val="000000"/>
          <w:sz w:val="22"/>
        </w:rPr>
        <w:t xml:space="preserve">Ministry of </w:t>
      </w:r>
      <w:r w:rsidR="00D94318">
        <w:rPr>
          <w:color w:val="000000"/>
          <w:sz w:val="22"/>
        </w:rPr>
        <w:t>…………………………. ……………………</w:t>
      </w:r>
      <w:r w:rsidRPr="009C3281">
        <w:rPr>
          <w:color w:val="000000"/>
          <w:sz w:val="22"/>
        </w:rPr>
        <w:t>, No.35, “</w:t>
      </w:r>
      <w:proofErr w:type="spellStart"/>
      <w:r w:rsidRPr="009C3281">
        <w:rPr>
          <w:color w:val="000000"/>
          <w:sz w:val="22"/>
        </w:rPr>
        <w:t>Lakdiya</w:t>
      </w:r>
      <w:proofErr w:type="spellEnd"/>
      <w:r w:rsidR="00773564">
        <w:rPr>
          <w:color w:val="000000"/>
          <w:sz w:val="22"/>
        </w:rPr>
        <w:t xml:space="preserve"> </w:t>
      </w:r>
      <w:proofErr w:type="spellStart"/>
      <w:r w:rsidRPr="009C3281">
        <w:rPr>
          <w:color w:val="000000"/>
          <w:sz w:val="22"/>
        </w:rPr>
        <w:t>Medura</w:t>
      </w:r>
      <w:proofErr w:type="spellEnd"/>
      <w:r w:rsidRPr="009C3281">
        <w:rPr>
          <w:color w:val="000000"/>
          <w:sz w:val="22"/>
        </w:rPr>
        <w:t xml:space="preserve">”, New Parliament Road, </w:t>
      </w:r>
      <w:proofErr w:type="spellStart"/>
      <w:r w:rsidRPr="009C3281">
        <w:rPr>
          <w:color w:val="000000"/>
          <w:sz w:val="22"/>
        </w:rPr>
        <w:t>Pelawatta</w:t>
      </w:r>
      <w:proofErr w:type="spellEnd"/>
      <w:r w:rsidRPr="009C3281">
        <w:rPr>
          <w:color w:val="000000"/>
          <w:sz w:val="22"/>
        </w:rPr>
        <w:t xml:space="preserve">, </w:t>
      </w:r>
      <w:proofErr w:type="spellStart"/>
      <w:r w:rsidRPr="009C3281">
        <w:rPr>
          <w:color w:val="000000"/>
          <w:sz w:val="22"/>
        </w:rPr>
        <w:t>Battaramulla</w:t>
      </w:r>
      <w:proofErr w:type="spellEnd"/>
      <w:r w:rsidRPr="009C3281">
        <w:rPr>
          <w:color w:val="000000"/>
          <w:sz w:val="22"/>
        </w:rPr>
        <w:t xml:space="preserve">, Sri Lanka, on behalf of the National Water Supply &amp; Drainage Board now invites sealed bids for the supply and delivery of …………. </w:t>
      </w:r>
      <w:r w:rsidR="00994F3C" w:rsidRPr="009C3281">
        <w:rPr>
          <w:color w:val="000000"/>
          <w:sz w:val="22"/>
        </w:rPr>
        <w:t>Gunmetal Ferrules</w:t>
      </w:r>
      <w:r w:rsidRPr="009C3281">
        <w:rPr>
          <w:color w:val="000000"/>
          <w:sz w:val="22"/>
        </w:rPr>
        <w:t xml:space="preserve"> for ……………… Water Supply Scheme up to closing of bids at ……………. hours on …………. .</w:t>
      </w:r>
    </w:p>
    <w:p w:rsidR="006000EA" w:rsidRPr="009C3281" w:rsidRDefault="006000EA" w:rsidP="009C3281">
      <w:pPr>
        <w:ind w:left="720" w:hanging="720"/>
        <w:jc w:val="both"/>
        <w:rPr>
          <w:color w:val="000000"/>
          <w:sz w:val="22"/>
        </w:rPr>
      </w:pPr>
    </w:p>
    <w:p w:rsidR="006000EA" w:rsidRDefault="006000EA" w:rsidP="00294736">
      <w:pPr>
        <w:pStyle w:val="ListParagraph"/>
        <w:numPr>
          <w:ilvl w:val="0"/>
          <w:numId w:val="33"/>
        </w:numPr>
        <w:ind w:hanging="720"/>
        <w:jc w:val="both"/>
        <w:rPr>
          <w:color w:val="000000"/>
          <w:sz w:val="22"/>
        </w:rPr>
      </w:pPr>
      <w:r w:rsidRPr="009C3281">
        <w:rPr>
          <w:color w:val="000000"/>
          <w:sz w:val="22"/>
        </w:rPr>
        <w:t>Bid</w:t>
      </w:r>
      <w:r w:rsidR="003A3735">
        <w:rPr>
          <w:color w:val="000000"/>
          <w:sz w:val="22"/>
        </w:rPr>
        <w:t>ding</w:t>
      </w:r>
      <w:r w:rsidRPr="009C3281">
        <w:rPr>
          <w:color w:val="000000"/>
          <w:sz w:val="22"/>
        </w:rPr>
        <w:t xml:space="preserve"> </w:t>
      </w:r>
      <w:r w:rsidR="000B0078">
        <w:rPr>
          <w:color w:val="000000"/>
          <w:sz w:val="22"/>
        </w:rPr>
        <w:t>D</w:t>
      </w:r>
      <w:r w:rsidRPr="009C3281">
        <w:rPr>
          <w:color w:val="000000"/>
          <w:sz w:val="22"/>
        </w:rPr>
        <w:t xml:space="preserve">ocuments </w:t>
      </w:r>
      <w:r w:rsidR="003A3735">
        <w:rPr>
          <w:color w:val="000000"/>
          <w:sz w:val="22"/>
        </w:rPr>
        <w:t xml:space="preserve">are </w:t>
      </w:r>
      <w:r w:rsidRPr="009C3281">
        <w:rPr>
          <w:color w:val="000000"/>
          <w:sz w:val="22"/>
        </w:rPr>
        <w:t xml:space="preserve">available at the office of the Assistant General Manager (Tenders and Contracts), National Water Supply &amp; Drainage Board (NWSDB), Galle Road, </w:t>
      </w:r>
      <w:proofErr w:type="spellStart"/>
      <w:r w:rsidRPr="009C3281">
        <w:rPr>
          <w:color w:val="000000"/>
          <w:sz w:val="22"/>
        </w:rPr>
        <w:t>Ratmalana</w:t>
      </w:r>
      <w:proofErr w:type="spellEnd"/>
      <w:r w:rsidRPr="009C3281">
        <w:rPr>
          <w:color w:val="000000"/>
          <w:sz w:val="22"/>
        </w:rPr>
        <w:t xml:space="preserve">, Sri Lanka between 09:00 hours to 15:00 hours on normal working days up to  ...................................., upon payment of a </w:t>
      </w:r>
      <w:proofErr w:type="spellStart"/>
      <w:r w:rsidRPr="009C3281">
        <w:rPr>
          <w:color w:val="000000"/>
          <w:sz w:val="22"/>
        </w:rPr>
        <w:t>non refundable</w:t>
      </w:r>
      <w:proofErr w:type="spellEnd"/>
      <w:r w:rsidRPr="009C3281">
        <w:rPr>
          <w:color w:val="000000"/>
          <w:sz w:val="22"/>
        </w:rPr>
        <w:t xml:space="preserve"> fee of </w:t>
      </w:r>
      <w:proofErr w:type="spellStart"/>
      <w:r w:rsidRPr="009C3281">
        <w:rPr>
          <w:color w:val="000000"/>
          <w:sz w:val="22"/>
        </w:rPr>
        <w:t>Rs</w:t>
      </w:r>
      <w:proofErr w:type="spellEnd"/>
      <w:r w:rsidRPr="009C3281">
        <w:rPr>
          <w:color w:val="000000"/>
          <w:sz w:val="22"/>
        </w:rPr>
        <w:t>. ………………plus a</w:t>
      </w:r>
      <w:r w:rsidR="00F14D14">
        <w:rPr>
          <w:color w:val="000000"/>
          <w:sz w:val="22"/>
        </w:rPr>
        <w:t>pplicable VAT.</w:t>
      </w:r>
    </w:p>
    <w:p w:rsidR="009C3281" w:rsidRPr="009C3281" w:rsidRDefault="009C3281" w:rsidP="009C3281">
      <w:pPr>
        <w:jc w:val="both"/>
        <w:rPr>
          <w:color w:val="000000"/>
          <w:sz w:val="22"/>
        </w:rPr>
      </w:pPr>
    </w:p>
    <w:p w:rsidR="009C3281" w:rsidRPr="009C3281" w:rsidRDefault="009C3281" w:rsidP="00294736">
      <w:pPr>
        <w:pStyle w:val="ListParagraph"/>
        <w:numPr>
          <w:ilvl w:val="0"/>
          <w:numId w:val="33"/>
        </w:numPr>
        <w:ind w:hanging="720"/>
        <w:jc w:val="both"/>
        <w:rPr>
          <w:color w:val="000000"/>
          <w:sz w:val="22"/>
        </w:rPr>
      </w:pPr>
      <w:r w:rsidRPr="009C3281">
        <w:rPr>
          <w:color w:val="000000"/>
          <w:sz w:val="22"/>
        </w:rPr>
        <w:t xml:space="preserve">Bidding Documents may be inspected free of charge at the office of the Assistant General Manager (Tenders and Contracts), NWSDB, Galle Road, </w:t>
      </w:r>
      <w:proofErr w:type="spellStart"/>
      <w:r w:rsidRPr="009C3281">
        <w:rPr>
          <w:color w:val="000000"/>
          <w:sz w:val="22"/>
        </w:rPr>
        <w:t>Ratmalana</w:t>
      </w:r>
      <w:proofErr w:type="spellEnd"/>
      <w:r w:rsidRPr="009C3281">
        <w:rPr>
          <w:color w:val="000000"/>
          <w:sz w:val="22"/>
        </w:rPr>
        <w:t>, Sri Lanka.</w:t>
      </w:r>
    </w:p>
    <w:p w:rsidR="009C3281" w:rsidRPr="009C3281" w:rsidRDefault="009C3281" w:rsidP="009C3281">
      <w:pPr>
        <w:jc w:val="both"/>
        <w:rPr>
          <w:color w:val="000000"/>
          <w:sz w:val="22"/>
        </w:rPr>
      </w:pPr>
    </w:p>
    <w:p w:rsidR="006000EA" w:rsidRPr="00994120" w:rsidRDefault="006000EA" w:rsidP="006000E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79022E">
        <w:rPr>
          <w:color w:val="000000"/>
          <w:sz w:val="22"/>
        </w:rPr>
        <w:t>accredited agents for supply of</w:t>
      </w:r>
      <w:r w:rsidRPr="00AA5BCE">
        <w:rPr>
          <w:color w:val="000000"/>
          <w:sz w:val="22"/>
        </w:rPr>
        <w:t xml:space="preserve"> …………. </w:t>
      </w:r>
      <w:r w:rsidR="00994F3C">
        <w:rPr>
          <w:color w:val="000000"/>
          <w:sz w:val="22"/>
        </w:rPr>
        <w:t>Gunmetal Ferrules</w:t>
      </w:r>
      <w:r w:rsidRPr="00994120">
        <w:rPr>
          <w:color w:val="000000"/>
          <w:sz w:val="22"/>
        </w:rPr>
        <w:t xml:space="preserve"> upon production of a letter of request for doc</w:t>
      </w:r>
      <w:r>
        <w:rPr>
          <w:color w:val="000000"/>
          <w:sz w:val="22"/>
        </w:rPr>
        <w:t>uments on a business letterhead</w:t>
      </w:r>
      <w:r w:rsidR="00FC2E90">
        <w:rPr>
          <w:color w:val="000000"/>
          <w:sz w:val="22"/>
        </w:rPr>
        <w:t>.</w:t>
      </w:r>
    </w:p>
    <w:p w:rsidR="006000EA" w:rsidRPr="00E56326" w:rsidRDefault="006000EA" w:rsidP="006000EA">
      <w:pPr>
        <w:jc w:val="both"/>
        <w:rPr>
          <w:color w:val="000000"/>
          <w:sz w:val="10"/>
          <w:szCs w:val="10"/>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F506E4">
        <w:rPr>
          <w:color w:val="000000"/>
          <w:sz w:val="22"/>
          <w:szCs w:val="22"/>
        </w:rPr>
        <w:t>.</w:t>
      </w:r>
      <w:r w:rsidRPr="00CD4CB8">
        <w:rPr>
          <w:color w:val="000000"/>
          <w:sz w:val="22"/>
          <w:szCs w:val="22"/>
        </w:rPr>
        <w:t xml:space="preserve"> </w:t>
      </w:r>
    </w:p>
    <w:p w:rsidR="006000EA" w:rsidRPr="00E56326"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E56326" w:rsidRDefault="006000EA" w:rsidP="006000EA">
      <w:pPr>
        <w:tabs>
          <w:tab w:val="left" w:pos="360"/>
        </w:tabs>
        <w:jc w:val="both"/>
        <w:rPr>
          <w:color w:val="000000"/>
          <w:sz w:val="8"/>
          <w:szCs w:val="8"/>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FC2E90">
        <w:rPr>
          <w:color w:val="000000"/>
          <w:sz w:val="22"/>
        </w:rPr>
        <w:t xml:space="preserve">Ministry of </w:t>
      </w:r>
      <w:r w:rsidR="00D94318">
        <w:rPr>
          <w:color w:val="000000"/>
          <w:sz w:val="22"/>
        </w:rPr>
        <w:t>…………………………. ……………………</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E56326" w:rsidRDefault="006000EA" w:rsidP="006000EA">
      <w:pPr>
        <w:ind w:left="720" w:hanging="720"/>
        <w:jc w:val="both"/>
        <w:rPr>
          <w:color w:val="000000"/>
          <w:sz w:val="8"/>
          <w:szCs w:val="6"/>
        </w:rPr>
      </w:pPr>
    </w:p>
    <w:p w:rsidR="006000EA" w:rsidRDefault="006000EA" w:rsidP="006000E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823144">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C3281" w:rsidRDefault="009C3281" w:rsidP="006000EA">
      <w:pPr>
        <w:spacing w:line="240" w:lineRule="atLeast"/>
        <w:ind w:left="720" w:hanging="720"/>
        <w:jc w:val="both"/>
        <w:rPr>
          <w:color w:val="000000"/>
          <w:sz w:val="22"/>
        </w:rPr>
      </w:pPr>
    </w:p>
    <w:p w:rsidR="009C3281" w:rsidRPr="00994120" w:rsidRDefault="009C3281" w:rsidP="009C3281">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r w:rsidR="008747E5" w:rsidRPr="00994120">
        <w:rPr>
          <w:color w:val="000000"/>
          <w:sz w:val="22"/>
        </w:rPr>
        <w:t xml:space="preserve">of </w:t>
      </w:r>
      <w:r w:rsidR="008747E5">
        <w:rPr>
          <w:color w:val="000000"/>
          <w:sz w:val="22"/>
        </w:rPr>
        <w:t>Bids</w:t>
      </w:r>
      <w:r w:rsidRPr="00994120">
        <w:rPr>
          <w:color w:val="000000"/>
          <w:sz w:val="22"/>
        </w:rPr>
        <w:t xml:space="preserve">, at the office of the </w:t>
      </w:r>
      <w:r>
        <w:rPr>
          <w:color w:val="000000"/>
          <w:sz w:val="22"/>
        </w:rPr>
        <w:t xml:space="preserve">Procurement Division, </w:t>
      </w:r>
      <w:r w:rsidR="00FC2E90">
        <w:rPr>
          <w:color w:val="000000"/>
          <w:sz w:val="22"/>
        </w:rPr>
        <w:t xml:space="preserve">Ministry of </w:t>
      </w:r>
      <w:r w:rsidR="00D94318">
        <w:rPr>
          <w:color w:val="000000"/>
          <w:sz w:val="22"/>
        </w:rPr>
        <w:t>…………………………. ……………………</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sidRPr="00994120">
        <w:rPr>
          <w:bCs/>
          <w:color w:val="000000"/>
          <w:sz w:val="22"/>
        </w:rPr>
        <w:t>.</w:t>
      </w:r>
      <w:r>
        <w:rPr>
          <w:bCs/>
          <w:color w:val="000000"/>
          <w:sz w:val="22"/>
        </w:rPr>
        <w:t xml:space="preserve"> </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E56326" w:rsidRDefault="006000EA" w:rsidP="006000EA">
      <w:pPr>
        <w:jc w:val="both"/>
        <w:rPr>
          <w:color w:val="000000"/>
          <w:sz w:val="12"/>
          <w:szCs w:val="12"/>
        </w:rPr>
      </w:pPr>
    </w:p>
    <w:p w:rsidR="006000EA" w:rsidRPr="00E56326" w:rsidRDefault="006000EA" w:rsidP="006000EA">
      <w:pPr>
        <w:jc w:val="both"/>
        <w:rPr>
          <w:color w:val="000000"/>
          <w:sz w:val="12"/>
          <w:szCs w:val="12"/>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572C5B">
        <w:rPr>
          <w:color w:val="000000"/>
          <w:sz w:val="22"/>
        </w:rPr>
        <w:t>0</w:t>
      </w:r>
      <w:r w:rsidRPr="00994120">
        <w:rPr>
          <w:color w:val="000000"/>
          <w:sz w:val="22"/>
        </w:rPr>
        <w:t>5</w:t>
      </w:r>
      <w:r w:rsidR="00572C5B">
        <w:rPr>
          <w:color w:val="000000"/>
          <w:sz w:val="22"/>
        </w:rPr>
        <w:t>328</w:t>
      </w:r>
      <w:r w:rsidRPr="00994120">
        <w:rPr>
          <w:color w:val="000000"/>
          <w:sz w:val="22"/>
        </w:rPr>
        <w:t xml:space="preserve">  or </w:t>
      </w:r>
      <w:r w:rsidR="000B0078">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Pr>
          <w:color w:val="000000"/>
          <w:sz w:val="22"/>
        </w:rPr>
        <w:t>Ext. 1750</w:t>
      </w:r>
      <w:r w:rsidR="00572C5B">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89126E" w:rsidRDefault="0089126E"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201A75" w:rsidP="00835848">
      <w:pPr>
        <w:rPr>
          <w:b/>
          <w:color w:val="000000"/>
          <w:sz w:val="23"/>
        </w:rPr>
        <w:sectPr w:rsidR="00E40183" w:rsidSect="009950B2">
          <w:headerReference w:type="first" r:id="rId20"/>
          <w:footerReference w:type="first" r:id="rId21"/>
          <w:pgSz w:w="11907" w:h="16840" w:code="9"/>
          <w:pgMar w:top="1440" w:right="992" w:bottom="1276" w:left="1440" w:header="0" w:footer="720" w:gutter="0"/>
          <w:paperSrc w:first="15" w:other="15"/>
          <w:pgNumType w:start="2"/>
          <w:cols w:space="720"/>
          <w:titlePg/>
        </w:sectPr>
      </w:pPr>
      <w:r>
        <w:rPr>
          <w:noProof/>
        </w:rPr>
        <mc:AlternateContent>
          <mc:Choice Requires="wps">
            <w:drawing>
              <wp:anchor distT="0" distB="0" distL="114300" distR="114300" simplePos="0" relativeHeight="251747840" behindDoc="0" locked="0" layoutInCell="1" allowOverlap="1">
                <wp:simplePos x="0" y="0"/>
                <wp:positionH relativeFrom="column">
                  <wp:posOffset>4400550</wp:posOffset>
                </wp:positionH>
                <wp:positionV relativeFrom="paragraph">
                  <wp:posOffset>901065</wp:posOffset>
                </wp:positionV>
                <wp:extent cx="1528445" cy="237490"/>
                <wp:effectExtent l="0" t="0" r="0" b="635"/>
                <wp:wrapNone/>
                <wp:docPr id="5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7" o:spid="_x0000_s1032" type="#_x0000_t202" style="position:absolute;margin-left:346.5pt;margin-top:70.95pt;width:120.35pt;height:18.7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" stroked="f">
                <v:textbox style="mso-fit-shape-to-text:t">
                  <w:txbxContent>
                    <w:p w:rsidR="00655FCF" w:rsidRDefault="00655FCF">
                      <w:r>
                        <w:t>Revised on 07-02-2023</w:t>
                      </w:r>
                    </w:p>
                  </w:txbxContent>
                </v:textbox>
              </v:shape>
            </w:pict>
          </mc:Fallback>
        </mc:AlternateContent>
      </w:r>
    </w:p>
    <w:p w:rsidR="00163869" w:rsidRPr="00316681"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Pr>
          <w:b/>
          <w:bCs/>
          <w:color w:val="000000"/>
          <w:sz w:val="24"/>
          <w:szCs w:val="24"/>
        </w:rPr>
        <w:t xml:space="preserve"> </w:t>
      </w:r>
      <w:r w:rsidR="00316681">
        <w:rPr>
          <w:b/>
          <w:bCs/>
          <w:color w:val="000000"/>
          <w:sz w:val="24"/>
          <w:szCs w:val="24"/>
        </w:rPr>
        <w:t xml:space="preserve">MINISTRY OF </w:t>
      </w:r>
      <w:r>
        <w:rPr>
          <w:b/>
          <w:bCs/>
          <w:color w:val="000000"/>
          <w:sz w:val="24"/>
          <w:szCs w:val="24"/>
        </w:rPr>
        <w:t>……………………………………..</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A33479" w:rsidRDefault="00994120" w:rsidP="00994120">
      <w:pPr>
        <w:jc w:val="center"/>
        <w:rPr>
          <w:b/>
          <w:color w:val="000000"/>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994F3C" w:rsidRPr="00C8565E" w:rsidRDefault="00994F3C" w:rsidP="00994F3C">
      <w:pPr>
        <w:jc w:val="center"/>
        <w:rPr>
          <w:b/>
          <w:caps/>
          <w:sz w:val="24"/>
        </w:rPr>
      </w:pPr>
      <w:r w:rsidRPr="00C8565E">
        <w:rPr>
          <w:b/>
          <w:caps/>
          <w:sz w:val="24"/>
        </w:rPr>
        <w:t>SUPPLY AND DELIVERY OF</w:t>
      </w:r>
      <w:r>
        <w:rPr>
          <w:b/>
          <w:caps/>
          <w:sz w:val="24"/>
        </w:rPr>
        <w:t xml:space="preserve">…..Nos…………..mm </w:t>
      </w:r>
      <w:r w:rsidRPr="00C8565E">
        <w:rPr>
          <w:b/>
          <w:caps/>
          <w:sz w:val="24"/>
        </w:rPr>
        <w:t xml:space="preserve"> </w:t>
      </w:r>
      <w:r>
        <w:rPr>
          <w:b/>
          <w:caps/>
          <w:sz w:val="24"/>
        </w:rPr>
        <w:t>GUNMETAL FERRULES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294736">
      <w:pPr>
        <w:pStyle w:val="ListParagraph"/>
        <w:numPr>
          <w:ilvl w:val="0"/>
          <w:numId w:val="26"/>
        </w:numPr>
        <w:ind w:left="720"/>
        <w:jc w:val="both"/>
        <w:rPr>
          <w:color w:val="000000"/>
          <w:sz w:val="22"/>
        </w:rPr>
      </w:pPr>
      <w:r w:rsidRPr="00A84BF0">
        <w:rPr>
          <w:color w:val="000000"/>
          <w:sz w:val="22"/>
        </w:rPr>
        <w:t>The Chairman, Ministry Procurement Committee,</w:t>
      </w:r>
      <w:r>
        <w:rPr>
          <w:color w:val="000000"/>
          <w:sz w:val="22"/>
        </w:rPr>
        <w:t xml:space="preserve"> </w:t>
      </w:r>
      <w:r w:rsidR="00316681">
        <w:rPr>
          <w:color w:val="000000"/>
          <w:sz w:val="22"/>
        </w:rPr>
        <w:t xml:space="preserve">Ministry of </w:t>
      </w:r>
      <w:r w:rsidR="00D94318">
        <w:rPr>
          <w:color w:val="000000"/>
          <w:sz w:val="22"/>
        </w:rPr>
        <w:t>…………………………. ……………………</w:t>
      </w:r>
      <w:r w:rsidRPr="00A84BF0">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 xml:space="preserve">supply and delivery of …………. </w:t>
      </w:r>
      <w:r w:rsidR="00994F3C">
        <w:rPr>
          <w:color w:val="000000"/>
          <w:sz w:val="22"/>
        </w:rPr>
        <w:t>Nos</w:t>
      </w:r>
      <w:r w:rsidRPr="00AA5BCE">
        <w:rPr>
          <w:color w:val="000000"/>
          <w:sz w:val="22"/>
        </w:rPr>
        <w:t xml:space="preserve">………..mm </w:t>
      </w:r>
      <w:r w:rsidR="00994F3C">
        <w:rPr>
          <w:color w:val="000000"/>
          <w:sz w:val="22"/>
        </w:rPr>
        <w:t>Gunmetal Ferrules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294736">
      <w:pPr>
        <w:pStyle w:val="ListParagraph"/>
        <w:numPr>
          <w:ilvl w:val="0"/>
          <w:numId w:val="26"/>
        </w:numPr>
        <w:ind w:left="709" w:hanging="709"/>
        <w:jc w:val="both"/>
        <w:rPr>
          <w:color w:val="000000"/>
          <w:sz w:val="22"/>
        </w:rPr>
      </w:pPr>
      <w:r w:rsidRPr="00C36A9D">
        <w:rPr>
          <w:color w:val="000000"/>
          <w:sz w:val="22"/>
        </w:rPr>
        <w:t>Bid</w:t>
      </w:r>
      <w:r w:rsidR="003A3735">
        <w:rPr>
          <w:color w:val="000000"/>
          <w:sz w:val="22"/>
        </w:rPr>
        <w:t>ding</w:t>
      </w:r>
      <w:r w:rsidRPr="00C36A9D">
        <w:rPr>
          <w:color w:val="000000"/>
          <w:sz w:val="22"/>
        </w:rPr>
        <w:t xml:space="preserve"> documents </w:t>
      </w:r>
      <w:r w:rsidR="003A3735">
        <w:rPr>
          <w:color w:val="000000"/>
          <w:sz w:val="22"/>
        </w:rPr>
        <w:t xml:space="preserve">are </w:t>
      </w:r>
      <w:r w:rsidRPr="00C36A9D">
        <w:rPr>
          <w:color w:val="000000"/>
          <w:sz w:val="22"/>
        </w:rPr>
        <w:t xml:space="preserve">available at the office of the Assistant General Manager (Tenders and Contracts), National Water Supply &amp; Drainage Board (NWSDB), Galle Road, </w:t>
      </w:r>
      <w:proofErr w:type="spellStart"/>
      <w:r w:rsidRPr="00C36A9D">
        <w:rPr>
          <w:color w:val="000000"/>
          <w:sz w:val="22"/>
        </w:rPr>
        <w:t>Ratmalana</w:t>
      </w:r>
      <w:proofErr w:type="spellEnd"/>
      <w:r w:rsidRPr="00C36A9D">
        <w:rPr>
          <w:color w:val="000000"/>
          <w:sz w:val="22"/>
        </w:rPr>
        <w:t xml:space="preserve">, Sri Lanka between 09:00 hours to 15:00 hours on normal working days up to  ...................................., upon payment of a </w:t>
      </w:r>
      <w:proofErr w:type="spellStart"/>
      <w:r w:rsidRPr="00C36A9D">
        <w:rPr>
          <w:color w:val="000000"/>
          <w:sz w:val="22"/>
        </w:rPr>
        <w:t>non refundable</w:t>
      </w:r>
      <w:proofErr w:type="spellEnd"/>
      <w:r w:rsidRPr="00C36A9D">
        <w:rPr>
          <w:color w:val="000000"/>
          <w:sz w:val="22"/>
        </w:rPr>
        <w:t xml:space="preserve"> fee of </w:t>
      </w:r>
      <w:proofErr w:type="spellStart"/>
      <w:r w:rsidRPr="00C36A9D">
        <w:rPr>
          <w:color w:val="000000"/>
          <w:sz w:val="22"/>
        </w:rPr>
        <w:t>Rs</w:t>
      </w:r>
      <w:proofErr w:type="spellEnd"/>
      <w:r w:rsidRPr="00C36A9D">
        <w:rPr>
          <w:color w:val="000000"/>
          <w:sz w:val="22"/>
        </w:rPr>
        <w:t>. ………………plus applicable VAT.</w:t>
      </w:r>
    </w:p>
    <w:p w:rsidR="00EE2F5C" w:rsidRPr="00EE2F5C" w:rsidRDefault="00EE2F5C" w:rsidP="00EE2F5C">
      <w:pPr>
        <w:pStyle w:val="ListParagraph"/>
        <w:rPr>
          <w:color w:val="000000"/>
          <w:sz w:val="22"/>
        </w:rPr>
      </w:pPr>
    </w:p>
    <w:p w:rsidR="00EE2F5C" w:rsidRPr="00267A2A" w:rsidRDefault="00EE2F5C"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C36A9D" w:rsidRPr="00C36A9D" w:rsidRDefault="00C36A9D" w:rsidP="00C36A9D">
      <w:pPr>
        <w:pStyle w:val="ListParagraph"/>
        <w:rPr>
          <w:color w:val="000000"/>
          <w:sz w:val="22"/>
        </w:rPr>
      </w:pPr>
    </w:p>
    <w:p w:rsidR="006000EA" w:rsidRPr="0087047B" w:rsidRDefault="006000EA" w:rsidP="006000EA">
      <w:pPr>
        <w:jc w:val="both"/>
        <w:rPr>
          <w:color w:val="000000"/>
          <w:sz w:val="10"/>
          <w:szCs w:val="8"/>
        </w:rPr>
      </w:pPr>
    </w:p>
    <w:p w:rsidR="00FF590E" w:rsidRDefault="00FF590E"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994F3C">
        <w:rPr>
          <w:color w:val="000000"/>
          <w:sz w:val="22"/>
        </w:rPr>
        <w:t>Nos</w:t>
      </w:r>
      <w:r w:rsidRPr="00AA5BCE">
        <w:rPr>
          <w:color w:val="000000"/>
          <w:sz w:val="22"/>
        </w:rPr>
        <w:t xml:space="preserve">…..mm </w:t>
      </w:r>
      <w:r w:rsidR="00994F3C">
        <w:rPr>
          <w:color w:val="000000"/>
          <w:sz w:val="22"/>
        </w:rPr>
        <w:t xml:space="preserve">Gunmetal </w:t>
      </w:r>
      <w:r w:rsidR="004F0656">
        <w:rPr>
          <w:color w:val="000000"/>
          <w:sz w:val="22"/>
        </w:rPr>
        <w:t xml:space="preserve">Ferrules </w:t>
      </w:r>
      <w:r w:rsidR="004F0656" w:rsidRPr="00994120">
        <w:rPr>
          <w:color w:val="000000"/>
          <w:sz w:val="22"/>
        </w:rPr>
        <w:t>upon</w:t>
      </w:r>
      <w:r w:rsidRPr="00994120">
        <w:rPr>
          <w:color w:val="000000"/>
          <w:sz w:val="22"/>
        </w:rPr>
        <w:t xml:space="preserve"> production of a letter of request for doc</w:t>
      </w:r>
      <w:r w:rsidR="00316681">
        <w:rPr>
          <w:color w:val="000000"/>
          <w:sz w:val="22"/>
        </w:rPr>
        <w:t>uments on a business letterhead.</w:t>
      </w:r>
    </w:p>
    <w:p w:rsidR="00267A2A" w:rsidRPr="00994120" w:rsidRDefault="00267A2A" w:rsidP="00267A2A">
      <w:pPr>
        <w:pStyle w:val="ListParagraph"/>
        <w:spacing w:line="240" w:lineRule="atLeast"/>
        <w:ind w:left="709"/>
        <w:jc w:val="both"/>
        <w:rPr>
          <w:color w:val="000000"/>
          <w:sz w:val="22"/>
        </w:rPr>
      </w:pPr>
    </w:p>
    <w:p w:rsidR="006000EA" w:rsidRPr="0087047B" w:rsidRDefault="006000EA" w:rsidP="006000EA">
      <w:pPr>
        <w:jc w:val="both"/>
        <w:rPr>
          <w:color w:val="000000"/>
          <w:sz w:val="10"/>
          <w:szCs w:val="8"/>
        </w:rPr>
      </w:pPr>
    </w:p>
    <w:p w:rsidR="006000EA" w:rsidRPr="00267A2A"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To be eligible for contract award, the successful bidder shall not have been blacklisted </w:t>
      </w:r>
    </w:p>
    <w:p w:rsidR="006000EA" w:rsidRPr="00267A2A" w:rsidRDefault="006000EA" w:rsidP="00267A2A">
      <w:pPr>
        <w:pStyle w:val="ListParagraph"/>
        <w:spacing w:line="240" w:lineRule="atLeast"/>
        <w:ind w:left="709"/>
        <w:jc w:val="both"/>
        <w:rPr>
          <w:color w:val="000000"/>
          <w:sz w:val="22"/>
        </w:rPr>
      </w:pPr>
    </w:p>
    <w:p w:rsidR="006000EA" w:rsidRPr="00B26A64"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Alternative bids shall not be accepted. </w:t>
      </w:r>
    </w:p>
    <w:p w:rsidR="006000EA" w:rsidRPr="00267A2A" w:rsidRDefault="006000EA" w:rsidP="00267A2A">
      <w:pPr>
        <w:pStyle w:val="ListParagraph"/>
        <w:spacing w:line="240" w:lineRule="atLeast"/>
        <w:ind w:left="709"/>
        <w:jc w:val="both"/>
        <w:rPr>
          <w:color w:val="000000"/>
          <w:sz w:val="22"/>
        </w:rPr>
      </w:pPr>
    </w:p>
    <w:p w:rsidR="006000EA" w:rsidRDefault="006000EA" w:rsidP="00294736">
      <w:pPr>
        <w:pStyle w:val="ListParagraph"/>
        <w:numPr>
          <w:ilvl w:val="0"/>
          <w:numId w:val="26"/>
        </w:numPr>
        <w:spacing w:line="240" w:lineRule="atLeast"/>
        <w:ind w:left="709" w:hanging="709"/>
        <w:jc w:val="both"/>
        <w:rPr>
          <w:color w:val="000000"/>
          <w:sz w:val="22"/>
        </w:rPr>
      </w:pPr>
      <w:r w:rsidRPr="00CD4CB8">
        <w:rPr>
          <w:color w:val="000000"/>
          <w:sz w:val="22"/>
        </w:rPr>
        <w:t xml:space="preserve">Sealed bids may be either dispatched by registered post or hand delivered to the </w:t>
      </w:r>
      <w:r>
        <w:rPr>
          <w:color w:val="000000"/>
          <w:sz w:val="22"/>
        </w:rPr>
        <w:t xml:space="preserve">Chairman, Ministry Procurement Committee, Procurement Division, </w:t>
      </w:r>
      <w:r w:rsidR="00316681">
        <w:rPr>
          <w:color w:val="000000"/>
          <w:sz w:val="22"/>
        </w:rPr>
        <w:t xml:space="preserve">Ministry of </w:t>
      </w:r>
      <w:r w:rsidR="00D94318">
        <w:rPr>
          <w:color w:val="000000"/>
          <w:sz w:val="22"/>
        </w:rPr>
        <w:t>…………………………. ……………………</w:t>
      </w:r>
      <w:r>
        <w:rPr>
          <w:color w:val="000000"/>
          <w:sz w:val="22"/>
        </w:rPr>
        <w:t xml:space="preserve">, </w:t>
      </w:r>
      <w:r w:rsidRPr="00267A2A">
        <w:rPr>
          <w:color w:val="000000"/>
          <w:sz w:val="22"/>
        </w:rPr>
        <w:t>No. 35, “</w:t>
      </w:r>
      <w:proofErr w:type="spellStart"/>
      <w:r w:rsidRPr="00267A2A">
        <w:rPr>
          <w:color w:val="000000"/>
          <w:sz w:val="22"/>
        </w:rPr>
        <w:t>Lakdiya</w:t>
      </w:r>
      <w:proofErr w:type="spellEnd"/>
      <w:r w:rsidRPr="00267A2A">
        <w:rPr>
          <w:color w:val="000000"/>
          <w:sz w:val="22"/>
        </w:rPr>
        <w:t xml:space="preserve"> Madura”,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xml:space="preserve">, Sri Lanka </w:t>
      </w:r>
      <w:r w:rsidRPr="00CD4CB8">
        <w:rPr>
          <w:color w:val="000000"/>
          <w:sz w:val="22"/>
        </w:rPr>
        <w:t xml:space="preserve">to receive on or before the closing time.  Late bids will be rejected. </w:t>
      </w:r>
    </w:p>
    <w:p w:rsidR="00267A2A" w:rsidRPr="00267A2A" w:rsidRDefault="00267A2A" w:rsidP="00267A2A">
      <w:pPr>
        <w:pStyle w:val="ListParagraph"/>
        <w:rPr>
          <w:color w:val="000000"/>
          <w:sz w:val="22"/>
        </w:rPr>
      </w:pPr>
    </w:p>
    <w:p w:rsidR="00267A2A" w:rsidRPr="00C36A9D" w:rsidRDefault="00267A2A" w:rsidP="00294736">
      <w:pPr>
        <w:pStyle w:val="ListParagraph"/>
        <w:numPr>
          <w:ilvl w:val="0"/>
          <w:numId w:val="26"/>
        </w:numPr>
        <w:spacing w:line="240" w:lineRule="atLeast"/>
        <w:ind w:left="709" w:hanging="709"/>
        <w:jc w:val="both"/>
        <w:rPr>
          <w:color w:val="000000"/>
          <w:sz w:val="22"/>
        </w:rPr>
      </w:pPr>
      <w:r w:rsidRPr="00C36A9D">
        <w:rPr>
          <w:color w:val="000000"/>
          <w:sz w:val="22"/>
        </w:rPr>
        <w:t>All Bids shall be accompanied by a bid security of Rupees…………………and the bid security should be valid up to………………</w:t>
      </w:r>
      <w:r w:rsidR="00D6471D">
        <w:rPr>
          <w:color w:val="000000"/>
          <w:sz w:val="22"/>
        </w:rPr>
        <w:t xml:space="preserve"> </w:t>
      </w:r>
      <w:r w:rsidRPr="00C36A9D">
        <w:rPr>
          <w:i/>
          <w:iCs/>
          <w:color w:val="000000"/>
          <w:sz w:val="22"/>
        </w:rPr>
        <w:t>(Specify the Date)</w:t>
      </w:r>
      <w:r w:rsidRPr="00C36A9D">
        <w:rPr>
          <w:color w:val="000000"/>
          <w:sz w:val="22"/>
        </w:rPr>
        <w:t>.</w:t>
      </w:r>
    </w:p>
    <w:p w:rsidR="00267A2A" w:rsidRPr="00C36A9D" w:rsidRDefault="00267A2A" w:rsidP="00267A2A">
      <w:pPr>
        <w:pStyle w:val="ListParagraph"/>
        <w:ind w:left="1080"/>
        <w:jc w:val="both"/>
        <w:rPr>
          <w:color w:val="000000"/>
          <w:sz w:val="22"/>
        </w:rPr>
      </w:pPr>
    </w:p>
    <w:p w:rsidR="00C36A9D" w:rsidRPr="00267A2A" w:rsidRDefault="00C36A9D"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316681">
        <w:rPr>
          <w:color w:val="000000"/>
          <w:sz w:val="22"/>
        </w:rPr>
        <w:t xml:space="preserve">Ministry of </w:t>
      </w:r>
      <w:r w:rsidR="00D94318">
        <w:rPr>
          <w:color w:val="000000"/>
          <w:sz w:val="22"/>
        </w:rPr>
        <w:t>…………………………. ……………………</w:t>
      </w:r>
      <w:r w:rsidRPr="00994120">
        <w:rPr>
          <w:color w:val="000000"/>
          <w:sz w:val="22"/>
        </w:rPr>
        <w:t xml:space="preserve">, </w:t>
      </w:r>
      <w:r w:rsidRPr="00267A2A">
        <w:rPr>
          <w:color w:val="000000"/>
          <w:sz w:val="22"/>
        </w:rPr>
        <w:t>No.35, “</w:t>
      </w:r>
      <w:proofErr w:type="spellStart"/>
      <w:r w:rsidRPr="00267A2A">
        <w:rPr>
          <w:color w:val="000000"/>
          <w:sz w:val="22"/>
        </w:rPr>
        <w:t>Lakdiya</w:t>
      </w:r>
      <w:proofErr w:type="spellEnd"/>
      <w:r w:rsidR="00773564">
        <w:rPr>
          <w:color w:val="000000"/>
          <w:sz w:val="22"/>
        </w:rPr>
        <w:t xml:space="preserve"> </w:t>
      </w:r>
      <w:proofErr w:type="spellStart"/>
      <w:r w:rsidRPr="00267A2A">
        <w:rPr>
          <w:color w:val="000000"/>
          <w:sz w:val="22"/>
        </w:rPr>
        <w:t>Medura</w:t>
      </w:r>
      <w:proofErr w:type="spellEnd"/>
      <w:r w:rsidRPr="00267A2A">
        <w:rPr>
          <w:color w:val="000000"/>
          <w:sz w:val="22"/>
        </w:rPr>
        <w:t xml:space="preserve">”,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Sri Lanka.</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w:t>
      </w:r>
      <w:r w:rsidR="00267A2A">
        <w:rPr>
          <w:color w:val="000000"/>
          <w:sz w:val="22"/>
        </w:rPr>
        <w:t xml:space="preserve"> present at the opening of bids.</w:t>
      </w:r>
    </w:p>
    <w:p w:rsidR="006000EA" w:rsidRPr="00267A2A" w:rsidRDefault="006000EA" w:rsidP="00267A2A">
      <w:pPr>
        <w:pStyle w:val="ListParagraph"/>
        <w:spacing w:line="240" w:lineRule="atLeast"/>
        <w:ind w:left="709"/>
        <w:jc w:val="both"/>
        <w:rPr>
          <w:color w:val="000000"/>
          <w:sz w:val="22"/>
        </w:rPr>
      </w:pPr>
    </w:p>
    <w:p w:rsidR="006000EA" w:rsidRPr="00994120" w:rsidRDefault="006000EA"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862263">
        <w:rPr>
          <w:color w:val="000000"/>
          <w:sz w:val="22"/>
        </w:rPr>
        <w:t>0</w:t>
      </w:r>
      <w:r w:rsidRPr="00994120">
        <w:rPr>
          <w:color w:val="000000"/>
          <w:sz w:val="22"/>
        </w:rPr>
        <w:t>5</w:t>
      </w:r>
      <w:r w:rsidR="00862263">
        <w:rPr>
          <w:color w:val="000000"/>
          <w:sz w:val="22"/>
        </w:rPr>
        <w:t>328</w:t>
      </w:r>
      <w:r w:rsidRPr="00994120">
        <w:rPr>
          <w:color w:val="000000"/>
          <w:sz w:val="22"/>
        </w:rPr>
        <w:t xml:space="preserve">  or</w:t>
      </w:r>
      <w:r w:rsidR="00862263">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Pr="0087047B" w:rsidRDefault="006000EA"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6000EA" w:rsidP="006000EA">
      <w:pPr>
        <w:jc w:val="both"/>
        <w:outlineLvl w:val="0"/>
        <w:rPr>
          <w:b/>
          <w:color w:val="000000"/>
          <w:sz w:val="23"/>
        </w:rPr>
      </w:pPr>
      <w:r w:rsidRPr="00994120">
        <w:rPr>
          <w:b/>
          <w:color w:val="000000"/>
          <w:sz w:val="23"/>
        </w:rPr>
        <w:t>NATIONAL WATER SUPPLY AND DRAINAGE BOARD</w:t>
      </w:r>
    </w:p>
    <w:p w:rsidR="000867F2" w:rsidRDefault="00201A75" w:rsidP="0022317C">
      <w:pPr>
        <w:outlineLvl w:val="0"/>
        <w:rPr>
          <w:b/>
          <w:color w:val="000000"/>
          <w:sz w:val="23"/>
        </w:rPr>
      </w:pPr>
      <w:r>
        <w:rPr>
          <w:noProof/>
        </w:rPr>
        <mc:AlternateContent>
          <mc:Choice Requires="wps">
            <w:drawing>
              <wp:anchor distT="0" distB="0" distL="114300" distR="114300" simplePos="0" relativeHeight="251749888" behindDoc="0" locked="0" layoutInCell="1" allowOverlap="1">
                <wp:simplePos x="0" y="0"/>
                <wp:positionH relativeFrom="column">
                  <wp:posOffset>4464050</wp:posOffset>
                </wp:positionH>
                <wp:positionV relativeFrom="paragraph">
                  <wp:posOffset>530225</wp:posOffset>
                </wp:positionV>
                <wp:extent cx="1566545" cy="237490"/>
                <wp:effectExtent l="0" t="0" r="0" b="635"/>
                <wp:wrapNone/>
                <wp:docPr id="4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8" o:spid="_x0000_s1033" type="#_x0000_t202" style="position:absolute;margin-left:351.5pt;margin-top:41.75pt;width:123.35pt;height:18.7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" stroked="f">
                <v:textbox style="mso-fit-shape-to-text:t">
                  <w:txbxContent>
                    <w:p w:rsidR="00655FCF" w:rsidRDefault="00655FCF">
                      <w:r>
                        <w:t>Revised on 07-02-2023</w:t>
                      </w:r>
                    </w:p>
                  </w:txbxContent>
                </v:textbox>
              </v:shape>
            </w:pict>
          </mc:Fallback>
        </mc:AlternateContent>
      </w:r>
    </w:p>
    <w:p w:rsidR="00E40183" w:rsidRDefault="00E40183" w:rsidP="0022317C">
      <w:pPr>
        <w:outlineLvl w:val="0"/>
        <w:rPr>
          <w:b/>
          <w:color w:val="000000"/>
          <w:sz w:val="23"/>
        </w:rPr>
        <w:sectPr w:rsidR="00E40183" w:rsidSect="009950B2">
          <w:footerReference w:type="first" r:id="rId22"/>
          <w:pgSz w:w="11907" w:h="16840" w:code="9"/>
          <w:pgMar w:top="1440" w:right="992" w:bottom="1276" w:left="1440" w:header="0" w:footer="720" w:gutter="0"/>
          <w:paperSrc w:first="15" w:other="15"/>
          <w:pgNumType w:start="2"/>
          <w:cols w:space="720"/>
          <w:titlePg/>
        </w:sectPr>
      </w:pPr>
    </w:p>
    <w:p w:rsidR="00B43E7C" w:rsidRPr="005B78D6"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Pr>
          <w:b/>
          <w:bCs/>
          <w:color w:val="000000"/>
          <w:sz w:val="24"/>
          <w:szCs w:val="24"/>
        </w:rPr>
        <w:t xml:space="preserve"> </w:t>
      </w:r>
      <w:r w:rsidR="005B78D6">
        <w:rPr>
          <w:b/>
          <w:bCs/>
          <w:color w:val="000000"/>
          <w:sz w:val="24"/>
          <w:szCs w:val="24"/>
        </w:rPr>
        <w:t xml:space="preserve">MINISTRY OF </w:t>
      </w:r>
      <w:r>
        <w:rPr>
          <w:b/>
          <w:bCs/>
          <w:color w:val="000000"/>
          <w:sz w:val="24"/>
          <w:szCs w:val="24"/>
        </w:rPr>
        <w:t>……………………………………..</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Default="00835848" w:rsidP="00835848">
      <w:pPr>
        <w:jc w:val="center"/>
        <w:outlineLvl w:val="0"/>
        <w:rPr>
          <w:b/>
          <w:color w:val="000000"/>
          <w:sz w:val="22"/>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w:t>
      </w:r>
      <w:r w:rsidR="004F0656">
        <w:rPr>
          <w:bCs/>
          <w:sz w:val="22"/>
          <w:szCs w:val="22"/>
        </w:rPr>
        <w:t>Nos</w:t>
      </w:r>
      <w:r w:rsidRPr="00FF66C7">
        <w:rPr>
          <w:bCs/>
          <w:sz w:val="22"/>
          <w:szCs w:val="22"/>
        </w:rPr>
        <w:t xml:space="preserve">……..mm </w:t>
      </w:r>
      <w:r w:rsidR="004F0656">
        <w:rPr>
          <w:bCs/>
          <w:sz w:val="22"/>
          <w:szCs w:val="22"/>
        </w:rPr>
        <w:t>Gunmetal Ferules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Pr="00994120" w:rsidRDefault="00835848" w:rsidP="00835848">
      <w:pPr>
        <w:ind w:left="720" w:hanging="720"/>
        <w:jc w:val="both"/>
        <w:rPr>
          <w:color w:val="000000"/>
          <w:sz w:val="22"/>
        </w:rPr>
      </w:pPr>
      <w:r>
        <w:rPr>
          <w:color w:val="000000"/>
          <w:sz w:val="22"/>
        </w:rPr>
        <w:t>2.</w:t>
      </w:r>
      <w:r>
        <w:rPr>
          <w:color w:val="000000"/>
          <w:sz w:val="22"/>
        </w:rPr>
        <w:tab/>
      </w:r>
      <w:r w:rsidRPr="00994120">
        <w:rPr>
          <w:color w:val="000000"/>
          <w:sz w:val="22"/>
        </w:rPr>
        <w:t>Bid</w:t>
      </w:r>
      <w:r w:rsidR="00AC13FF">
        <w:rPr>
          <w:color w:val="000000"/>
          <w:sz w:val="22"/>
        </w:rPr>
        <w:t>ding</w:t>
      </w:r>
      <w:r w:rsidRPr="00994120">
        <w:rPr>
          <w:color w:val="000000"/>
          <w:sz w:val="22"/>
        </w:rPr>
        <w:t xml:space="preserve"> documents </w:t>
      </w:r>
      <w:r w:rsidR="00AC13FF">
        <w:rPr>
          <w:color w:val="000000"/>
          <w:sz w:val="22"/>
        </w:rPr>
        <w:t xml:space="preserve">are </w:t>
      </w:r>
      <w:r w:rsidRPr="00994120">
        <w:rPr>
          <w:color w:val="000000"/>
          <w:sz w:val="22"/>
        </w:rPr>
        <w:t xml:space="preserve">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835848" w:rsidRDefault="00835848" w:rsidP="00835848">
      <w:pPr>
        <w:jc w:val="both"/>
        <w:rPr>
          <w:color w:val="000000"/>
          <w:sz w:val="22"/>
        </w:rPr>
      </w:pPr>
    </w:p>
    <w:p w:rsidR="00904CDC" w:rsidRPr="00994120" w:rsidRDefault="00904CDC" w:rsidP="00904CDC">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904CDC" w:rsidRPr="00994120" w:rsidRDefault="00904CDC"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4F0656">
        <w:rPr>
          <w:color w:val="000000"/>
          <w:sz w:val="22"/>
        </w:rPr>
        <w:t>Nos</w:t>
      </w:r>
      <w:r w:rsidRPr="00AA5BCE">
        <w:rPr>
          <w:color w:val="000000"/>
          <w:sz w:val="22"/>
        </w:rPr>
        <w:t>………..</w:t>
      </w:r>
      <w:r w:rsidR="00E94955">
        <w:rPr>
          <w:color w:val="000000"/>
          <w:sz w:val="22"/>
        </w:rPr>
        <w:t xml:space="preserve"> </w:t>
      </w:r>
      <w:r w:rsidRPr="00AA5BCE">
        <w:rPr>
          <w:color w:val="000000"/>
          <w:sz w:val="22"/>
        </w:rPr>
        <w:t xml:space="preserve">mm </w:t>
      </w:r>
      <w:r w:rsidR="004F0656">
        <w:rPr>
          <w:color w:val="000000"/>
          <w:sz w:val="22"/>
        </w:rPr>
        <w:t xml:space="preserve">Gunmetal Ferrule </w:t>
      </w:r>
      <w:r w:rsidRPr="00994120">
        <w:rPr>
          <w:color w:val="000000"/>
          <w:sz w:val="22"/>
        </w:rPr>
        <w:t>upon production of a letter of request for doc</w:t>
      </w:r>
      <w:r>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904CDC" w:rsidRDefault="00904CDC" w:rsidP="00835848">
      <w:pPr>
        <w:ind w:left="720" w:hanging="720"/>
        <w:jc w:val="both"/>
        <w:rPr>
          <w:color w:val="000000"/>
          <w:sz w:val="22"/>
        </w:rPr>
      </w:pPr>
    </w:p>
    <w:p w:rsidR="00904CDC" w:rsidRDefault="00904CDC" w:rsidP="00904CD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r w:rsidR="00C4757D">
        <w:rPr>
          <w:color w:val="000000"/>
          <w:sz w:val="22"/>
        </w:rPr>
        <w:t xml:space="preserve"> </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04CDC" w:rsidRPr="00CD4CB8" w:rsidRDefault="00904CDC" w:rsidP="00904CDC">
      <w:pPr>
        <w:spacing w:line="240" w:lineRule="atLeast"/>
        <w:ind w:left="720" w:hanging="720"/>
        <w:jc w:val="both"/>
        <w:rPr>
          <w:color w:val="000000"/>
          <w:sz w:val="22"/>
        </w:rPr>
      </w:pPr>
    </w:p>
    <w:p w:rsidR="0050645B" w:rsidRPr="00994120" w:rsidRDefault="00904CDC" w:rsidP="0050645B">
      <w:pPr>
        <w:ind w:left="720" w:hanging="720"/>
        <w:jc w:val="both"/>
        <w:rPr>
          <w:color w:val="000000"/>
          <w:sz w:val="22"/>
        </w:rPr>
      </w:pPr>
      <w:r>
        <w:rPr>
          <w:color w:val="000000"/>
          <w:sz w:val="22"/>
        </w:rPr>
        <w:t>9</w:t>
      </w:r>
      <w:r w:rsidR="0050645B">
        <w:rPr>
          <w:color w:val="000000"/>
          <w:sz w:val="22"/>
        </w:rPr>
        <w:t>.</w:t>
      </w:r>
      <w:r w:rsidR="0050645B">
        <w:rPr>
          <w:color w:val="000000"/>
          <w:sz w:val="22"/>
        </w:rPr>
        <w:tab/>
      </w:r>
      <w:r w:rsidR="0050645B" w:rsidRPr="00994120">
        <w:rPr>
          <w:color w:val="000000"/>
          <w:sz w:val="22"/>
        </w:rPr>
        <w:t xml:space="preserve">Bids </w:t>
      </w:r>
      <w:r w:rsidR="003846B1">
        <w:rPr>
          <w:color w:val="000000"/>
          <w:sz w:val="22"/>
        </w:rPr>
        <w:t>shall</w:t>
      </w:r>
      <w:r w:rsidR="0050645B" w:rsidRPr="00994120">
        <w:rPr>
          <w:color w:val="000000"/>
          <w:sz w:val="22"/>
        </w:rPr>
        <w:t xml:space="preserve"> be opened immediately after the closing of </w:t>
      </w:r>
      <w:r w:rsidR="0050645B">
        <w:rPr>
          <w:color w:val="000000"/>
          <w:sz w:val="22"/>
        </w:rPr>
        <w:t>B</w:t>
      </w:r>
      <w:r w:rsidR="0050645B" w:rsidRPr="00994120">
        <w:rPr>
          <w:color w:val="000000"/>
          <w:sz w:val="22"/>
        </w:rPr>
        <w:t xml:space="preserve">ids, at the office of the Assistant General Manager (Tenders and Contracts), NWSDB, Galle Road, </w:t>
      </w:r>
      <w:proofErr w:type="spellStart"/>
      <w:r w:rsidR="0050645B" w:rsidRPr="00994120">
        <w:rPr>
          <w:color w:val="000000"/>
          <w:sz w:val="22"/>
        </w:rPr>
        <w:t>Ratmalana</w:t>
      </w:r>
      <w:proofErr w:type="spellEnd"/>
      <w:r w:rsidR="0050645B">
        <w:rPr>
          <w:color w:val="000000"/>
          <w:sz w:val="22"/>
        </w:rPr>
        <w:t>, Sri Lanka</w:t>
      </w:r>
      <w:r w:rsidR="0050645B" w:rsidRPr="00994120">
        <w:rPr>
          <w:bCs/>
          <w:color w:val="000000"/>
          <w:sz w:val="22"/>
        </w:rPr>
        <w:t>.</w:t>
      </w:r>
      <w:r w:rsidR="0050645B" w:rsidRPr="00994120">
        <w:rPr>
          <w:color w:val="000000"/>
          <w:sz w:val="22"/>
        </w:rPr>
        <w:t xml:space="preserve"> Bidders or their authorized representatives may be present at the opening of bids.</w:t>
      </w:r>
    </w:p>
    <w:p w:rsidR="0050645B" w:rsidRDefault="0050645B" w:rsidP="00835848">
      <w:pPr>
        <w:ind w:left="720" w:hanging="720"/>
        <w:jc w:val="both"/>
        <w:rPr>
          <w:color w:val="000000"/>
          <w:sz w:val="22"/>
        </w:rPr>
      </w:pPr>
    </w:p>
    <w:p w:rsidR="00835848" w:rsidRPr="00E56326" w:rsidRDefault="00835848" w:rsidP="00835848">
      <w:pPr>
        <w:ind w:left="720" w:hanging="720"/>
        <w:jc w:val="both"/>
        <w:rPr>
          <w:color w:val="000000"/>
          <w:sz w:val="8"/>
          <w:szCs w:val="6"/>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E5621A">
        <w:rPr>
          <w:color w:val="000000"/>
          <w:sz w:val="22"/>
        </w:rPr>
        <w:t>0</w:t>
      </w:r>
      <w:r w:rsidRPr="00994120">
        <w:rPr>
          <w:color w:val="000000"/>
          <w:sz w:val="22"/>
        </w:rPr>
        <w:t>5</w:t>
      </w:r>
      <w:r w:rsidR="00E5621A">
        <w:rPr>
          <w:color w:val="000000"/>
          <w:sz w:val="22"/>
        </w:rPr>
        <w:t>328</w:t>
      </w:r>
      <w:r w:rsidRPr="00994120">
        <w:rPr>
          <w:color w:val="000000"/>
          <w:sz w:val="22"/>
        </w:rPr>
        <w:t xml:space="preserve">  or  </w:t>
      </w:r>
      <w:r w:rsidR="00E5621A">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Default="00835848" w:rsidP="00835848">
      <w:pPr>
        <w:jc w:val="both"/>
        <w:outlineLvl w:val="0"/>
        <w:rPr>
          <w:b/>
          <w:color w:val="000000"/>
          <w:sz w:val="22"/>
        </w:rPr>
      </w:pPr>
    </w:p>
    <w:p w:rsidR="00F82B34" w:rsidRPr="00994120" w:rsidRDefault="00F82B34" w:rsidP="00835848">
      <w:pPr>
        <w:jc w:val="both"/>
        <w:outlineLvl w:val="0"/>
        <w:rPr>
          <w:b/>
          <w:color w:val="000000"/>
          <w:sz w:val="22"/>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974B74" w:rsidRDefault="00201A75">
      <w:pPr>
        <w:rPr>
          <w:b/>
          <w:bCs/>
          <w:color w:val="000000"/>
          <w:sz w:val="22"/>
          <w:szCs w:val="22"/>
        </w:rPr>
        <w:sectPr w:rsidR="00974B74" w:rsidSect="009950B2">
          <w:footerReference w:type="first" r:id="rId23"/>
          <w:pgSz w:w="11907" w:h="16840" w:code="9"/>
          <w:pgMar w:top="1440" w:right="992" w:bottom="1276" w:left="1440" w:header="0" w:footer="720" w:gutter="0"/>
          <w:paperSrc w:first="15" w:other="15"/>
          <w:pgNumType w:start="2"/>
          <w:cols w:space="720"/>
          <w:titlePg/>
        </w:sectPr>
      </w:pPr>
      <w:r>
        <w:rPr>
          <w:noProof/>
        </w:rPr>
        <mc:AlternateContent>
          <mc:Choice Requires="wps">
            <w:drawing>
              <wp:anchor distT="0" distB="0" distL="114300" distR="114300" simplePos="0" relativeHeight="251751936" behindDoc="0" locked="0" layoutInCell="1" allowOverlap="1">
                <wp:simplePos x="0" y="0"/>
                <wp:positionH relativeFrom="column">
                  <wp:posOffset>4427220</wp:posOffset>
                </wp:positionH>
                <wp:positionV relativeFrom="paragraph">
                  <wp:posOffset>1132205</wp:posOffset>
                </wp:positionV>
                <wp:extent cx="1509395" cy="237490"/>
                <wp:effectExtent l="0" t="0" r="0" b="4445"/>
                <wp:wrapNone/>
                <wp:docPr id="4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34" type="#_x0000_t202" style="position:absolute;margin-left:348.6pt;margin-top:89.15pt;width:118.85pt;height:18.7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iOhg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" stroked="f">
                <v:textbox style="mso-fit-shape-to-text:t">
                  <w:txbxContent>
                    <w:p w:rsidR="00655FCF" w:rsidRDefault="00655FCF">
                      <w:r>
                        <w:t>Revised on 07-02-2023</w:t>
                      </w:r>
                    </w:p>
                  </w:txbxContent>
                </v:textbox>
              </v:shape>
            </w:pict>
          </mc:Fallback>
        </mc:AlternateContent>
      </w:r>
      <w:r w:rsidR="00835848">
        <w:rPr>
          <w:b/>
          <w:bCs/>
          <w:color w:val="000000"/>
          <w:sz w:val="22"/>
          <w:szCs w:val="22"/>
        </w:rPr>
        <w:br w:type="page"/>
      </w:r>
    </w:p>
    <w:p w:rsidR="00974B74" w:rsidRPr="00E36389" w:rsidRDefault="00974B74" w:rsidP="00974B74">
      <w:pPr>
        <w:pStyle w:val="Heading2"/>
        <w:numPr>
          <w:ilvl w:val="0"/>
          <w:numId w:val="0"/>
        </w:numPr>
        <w:ind w:left="576" w:hanging="576"/>
        <w:jc w:val="center"/>
        <w:rPr>
          <w:bCs/>
          <w:sz w:val="40"/>
        </w:rPr>
      </w:pPr>
      <w:r w:rsidRPr="00E36389">
        <w:rPr>
          <w:bCs/>
          <w:sz w:val="40"/>
        </w:rPr>
        <w:lastRenderedPageBreak/>
        <w:t>1.  INSTRUCTIONS TO BIDDERS</w:t>
      </w:r>
    </w:p>
    <w:p w:rsidR="00974B74" w:rsidRPr="00E36389" w:rsidRDefault="00974B74" w:rsidP="00974B74">
      <w:pPr>
        <w:ind w:left="1800" w:hanging="720"/>
        <w:jc w:val="both"/>
        <w:rPr>
          <w:b/>
          <w:bCs/>
          <w:sz w:val="23"/>
        </w:rPr>
        <w:sectPr w:rsidR="00974B74" w:rsidRPr="00E36389" w:rsidSect="00726486">
          <w:headerReference w:type="first" r:id="rId24"/>
          <w:footerReference w:type="first" r:id="rId25"/>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525675" w:rsidRPr="000C304F" w:rsidRDefault="00525675" w:rsidP="00525675">
      <w:pPr>
        <w:jc w:val="center"/>
        <w:rPr>
          <w:sz w:val="24"/>
        </w:rPr>
      </w:pPr>
      <w:r>
        <w:rPr>
          <w:b/>
          <w:sz w:val="48"/>
          <w:szCs w:val="48"/>
        </w:rPr>
        <w:t>2</w:t>
      </w:r>
      <w:r w:rsidRPr="000C304F">
        <w:rPr>
          <w:b/>
          <w:sz w:val="48"/>
          <w:szCs w:val="48"/>
        </w:rPr>
        <w:t>. GENERAL CONDITIONS OF CONTRACT</w:t>
      </w:r>
    </w:p>
    <w:p w:rsidR="00974B74" w:rsidRPr="00E36389" w:rsidRDefault="00974B74" w:rsidP="00974B74">
      <w:pPr>
        <w:ind w:left="1800" w:hanging="720"/>
        <w:jc w:val="both"/>
        <w:rPr>
          <w:b/>
          <w:bCs/>
          <w:sz w:val="23"/>
        </w:rPr>
        <w:sectPr w:rsidR="00974B74" w:rsidRPr="00E36389" w:rsidSect="00726486">
          <w:headerReference w:type="first" r:id="rId26"/>
          <w:footerReference w:type="first" r:id="rId27"/>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8"/>
          <w:pgSz w:w="11907" w:h="16840" w:code="9"/>
          <w:pgMar w:top="1440" w:right="1440" w:bottom="1440" w:left="1440" w:header="720" w:footer="720" w:gutter="0"/>
          <w:paperSrc w:first="15" w:other="15"/>
          <w:pgNumType w:start="1"/>
          <w:cols w:space="720"/>
          <w:vAlign w:val="center"/>
        </w:sectPr>
      </w:pPr>
    </w:p>
    <w:p w:rsidR="00935826" w:rsidRPr="00994120" w:rsidRDefault="00935826" w:rsidP="00935826">
      <w:pPr>
        <w:jc w:val="center"/>
        <w:outlineLvl w:val="0"/>
        <w:rPr>
          <w:b/>
          <w:color w:val="000000"/>
          <w:sz w:val="22"/>
        </w:rPr>
      </w:pPr>
      <w:r w:rsidRPr="00994120">
        <w:rPr>
          <w:b/>
          <w:color w:val="000000"/>
          <w:sz w:val="22"/>
        </w:rPr>
        <w:lastRenderedPageBreak/>
        <w:t>THE GOVERNMENT OF THE DEMOCRATIC SOCIALIST REPUBLIC OF SRI LANKA</w:t>
      </w:r>
    </w:p>
    <w:p w:rsidR="00935826" w:rsidRPr="00994120" w:rsidRDefault="00935826" w:rsidP="00935826">
      <w:pPr>
        <w:ind w:left="360"/>
        <w:jc w:val="center"/>
        <w:rPr>
          <w:b/>
          <w:color w:val="000000"/>
          <w:sz w:val="22"/>
        </w:rPr>
      </w:pPr>
    </w:p>
    <w:p w:rsidR="00935826" w:rsidRDefault="006772FB" w:rsidP="00D94318">
      <w:pPr>
        <w:suppressAutoHyphens/>
        <w:jc w:val="center"/>
        <w:rPr>
          <w:b/>
          <w:bCs/>
          <w:color w:val="000000"/>
          <w:sz w:val="24"/>
          <w:szCs w:val="24"/>
        </w:rPr>
      </w:pPr>
      <w:r>
        <w:rPr>
          <w:b/>
          <w:bCs/>
          <w:color w:val="000000"/>
          <w:sz w:val="24"/>
          <w:szCs w:val="24"/>
        </w:rPr>
        <w:t xml:space="preserve">MINISTRY OF </w:t>
      </w:r>
      <w:r w:rsidR="00D94318">
        <w:rPr>
          <w:b/>
          <w:bCs/>
          <w:color w:val="000000"/>
          <w:sz w:val="24"/>
          <w:szCs w:val="24"/>
        </w:rPr>
        <w:t>……………………………………..</w:t>
      </w:r>
    </w:p>
    <w:p w:rsidR="00D94318" w:rsidRPr="00994120" w:rsidRDefault="00D94318" w:rsidP="00D94318">
      <w:pPr>
        <w:suppressAutoHyphens/>
        <w:jc w:val="cente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B4EA8" w:rsidP="006D2EFE">
      <w:pPr>
        <w:jc w:val="both"/>
        <w:rPr>
          <w:color w:val="000000"/>
          <w:sz w:val="22"/>
        </w:rPr>
      </w:pPr>
      <w:r>
        <w:rPr>
          <w:color w:val="000000"/>
          <w:sz w:val="22"/>
        </w:rPr>
        <w:t xml:space="preserve">Cabinet Appointed </w:t>
      </w:r>
      <w:r w:rsidR="006D2EFE" w:rsidRPr="00994120">
        <w:rPr>
          <w:color w:val="000000"/>
          <w:sz w:val="22"/>
        </w:rPr>
        <w:t>Procurement Committee,</w:t>
      </w:r>
    </w:p>
    <w:p w:rsidR="006D2EFE" w:rsidRPr="00994120" w:rsidRDefault="006772FB" w:rsidP="006D2EFE">
      <w:pPr>
        <w:jc w:val="both"/>
        <w:rPr>
          <w:color w:val="000000"/>
          <w:sz w:val="22"/>
        </w:rPr>
      </w:pPr>
      <w:r>
        <w:rPr>
          <w:color w:val="000000"/>
          <w:sz w:val="22"/>
        </w:rPr>
        <w:t xml:space="preserve">Ministry of </w:t>
      </w:r>
      <w:r w:rsidR="00D94318">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294736">
      <w:pPr>
        <w:numPr>
          <w:ilvl w:val="0"/>
          <w:numId w:val="24"/>
        </w:numPr>
        <w:jc w:val="both"/>
        <w:rPr>
          <w:color w:val="000000"/>
          <w:sz w:val="22"/>
        </w:rPr>
      </w:pPr>
      <w:r w:rsidRPr="00994120">
        <w:rPr>
          <w:color w:val="000000"/>
          <w:sz w:val="22"/>
        </w:rPr>
        <w:t>Duly completed  sections 1 to 1</w:t>
      </w:r>
      <w:r w:rsidR="0025344E">
        <w:rPr>
          <w:color w:val="000000"/>
          <w:sz w:val="22"/>
        </w:rPr>
        <w:t>1</w:t>
      </w:r>
      <w:r w:rsidR="0089126E">
        <w:rPr>
          <w:color w:val="000000"/>
          <w:sz w:val="22"/>
        </w:rPr>
        <w:t xml:space="preserve"> </w:t>
      </w:r>
      <w:r w:rsidRPr="00994120">
        <w:rPr>
          <w:color w:val="000000"/>
          <w:sz w:val="22"/>
        </w:rPr>
        <w:t>of</w:t>
      </w:r>
      <w:r w:rsidR="0089126E">
        <w:rPr>
          <w:color w:val="000000"/>
          <w:sz w:val="22"/>
        </w:rPr>
        <w:t xml:space="preserve"> </w:t>
      </w:r>
      <w:r w:rsidRPr="00994120">
        <w:rPr>
          <w:color w:val="000000"/>
          <w:sz w:val="22"/>
        </w:rPr>
        <w:t xml:space="preserve"> Bid Documents</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Bidder.</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 to consider for the responsiveness to the contract</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goods offered.</w:t>
      </w:r>
    </w:p>
    <w:p w:rsidR="006D2EFE" w:rsidRPr="00994120" w:rsidRDefault="006D2EFE" w:rsidP="00294736">
      <w:pPr>
        <w:numPr>
          <w:ilvl w:val="0"/>
          <w:numId w:val="24"/>
        </w:numPr>
        <w:jc w:val="both"/>
        <w:rPr>
          <w:color w:val="000000"/>
          <w:sz w:val="22"/>
        </w:rPr>
      </w:pPr>
      <w:r w:rsidRPr="00994120">
        <w:rPr>
          <w:color w:val="000000"/>
          <w:sz w:val="22"/>
        </w:rPr>
        <w:t>Bid Security</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qualifications for the performance of the Contract.</w:t>
      </w:r>
    </w:p>
    <w:p w:rsidR="006D2EFE" w:rsidRPr="00994120" w:rsidRDefault="006D2EFE" w:rsidP="00294736">
      <w:pPr>
        <w:numPr>
          <w:ilvl w:val="0"/>
          <w:numId w:val="24"/>
        </w:numPr>
        <w:jc w:val="both"/>
        <w:rPr>
          <w:color w:val="000000"/>
          <w:sz w:val="22"/>
        </w:rPr>
      </w:pPr>
      <w:r w:rsidRPr="00994120">
        <w:rPr>
          <w:color w:val="000000"/>
          <w:sz w:val="22"/>
        </w:rPr>
        <w:t>Bidding Data</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Duly filled Appendices.</w:t>
      </w:r>
    </w:p>
    <w:p w:rsidR="006D2EFE" w:rsidRPr="00994120" w:rsidRDefault="006D2EFE" w:rsidP="00294736">
      <w:pPr>
        <w:numPr>
          <w:ilvl w:val="0"/>
          <w:numId w:val="24"/>
        </w:numPr>
        <w:jc w:val="both"/>
        <w:rPr>
          <w:color w:val="000000"/>
          <w:sz w:val="22"/>
        </w:rPr>
      </w:pPr>
      <w:r w:rsidRPr="00994120">
        <w:rPr>
          <w:color w:val="000000"/>
          <w:sz w:val="22"/>
        </w:rPr>
        <w:t>Any other document.</w:t>
      </w:r>
    </w:p>
    <w:p w:rsidR="006D2EFE" w:rsidRPr="00994120" w:rsidRDefault="006D2EFE" w:rsidP="006D2EFE">
      <w:pPr>
        <w:jc w:val="both"/>
        <w:rPr>
          <w:color w:val="000000"/>
          <w:sz w:val="22"/>
        </w:rPr>
      </w:pPr>
    </w:p>
    <w:p w:rsidR="00EE540E" w:rsidRDefault="00201A75" w:rsidP="006D2EFE">
      <w:pPr>
        <w:jc w:val="both"/>
        <w:rPr>
          <w:color w:val="000000"/>
          <w:sz w:val="22"/>
        </w:rPr>
      </w:pPr>
      <w:r>
        <w:rPr>
          <w:noProof/>
        </w:rPr>
        <mc:AlternateContent>
          <mc:Choice Requires="wps">
            <w:drawing>
              <wp:anchor distT="0" distB="0" distL="114300" distR="114300" simplePos="0" relativeHeight="251772416" behindDoc="0" locked="0" layoutInCell="1" allowOverlap="1">
                <wp:simplePos x="0" y="0"/>
                <wp:positionH relativeFrom="column">
                  <wp:posOffset>3876675</wp:posOffset>
                </wp:positionH>
                <wp:positionV relativeFrom="paragraph">
                  <wp:posOffset>631825</wp:posOffset>
                </wp:positionV>
                <wp:extent cx="1595120" cy="237490"/>
                <wp:effectExtent l="0" t="3175" r="0" b="0"/>
                <wp:wrapNone/>
                <wp:docPr id="4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9" o:spid="_x0000_s1035" type="#_x0000_t202" style="position:absolute;left:0;text-align:left;margin-left:305.25pt;margin-top:49.75pt;width:125.6pt;height:18.7pt;z-index:25177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hHhQ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" stroked="f">
                <v:textbox style="mso-fit-shape-to-text:t">
                  <w:txbxContent>
                    <w:p w:rsidR="00655FCF" w:rsidRDefault="00655FCF">
                      <w:r>
                        <w:t>Revised on 25-04-2022</w:t>
                      </w:r>
                    </w:p>
                  </w:txbxContent>
                </v:textbox>
              </v:shape>
            </w:pict>
          </mc:Fallback>
        </mc:AlternateConten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r w:rsidR="008203C0">
        <w:rPr>
          <w:color w:val="000000"/>
          <w:sz w:val="22"/>
        </w:rPr>
        <w:t>.</w:t>
      </w:r>
      <w:r w:rsidRPr="00994120">
        <w:rPr>
          <w:color w:val="000000"/>
          <w:sz w:val="22"/>
        </w:rPr>
        <w:t xml:space="preserve">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jc w:val="both"/>
        <w:rPr>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9114DB" w:rsidP="006D2EFE">
      <w:pPr>
        <w:jc w:val="both"/>
        <w:rPr>
          <w:color w:val="000000"/>
          <w:sz w:val="24"/>
        </w:rPr>
        <w:sectPr w:rsidR="009114DB" w:rsidSect="007A07FD">
          <w:footerReference w:type="default" r:id="rId29"/>
          <w:footerReference w:type="first" r:id="rId30"/>
          <w:pgSz w:w="11909" w:h="16834" w:code="9"/>
          <w:pgMar w:top="1440" w:right="1440" w:bottom="144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6772F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6772F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6772FB" w:rsidP="006D2EFE">
      <w:pPr>
        <w:jc w:val="both"/>
        <w:rPr>
          <w:color w:val="000000"/>
          <w:sz w:val="22"/>
        </w:rPr>
      </w:pPr>
      <w:r>
        <w:rPr>
          <w:color w:val="000000"/>
          <w:sz w:val="22"/>
        </w:rPr>
        <w:t xml:space="preserve">Ministry of </w:t>
      </w:r>
      <w:r w:rsidR="00940AA0">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proofErr w:type="spellStart"/>
      <w:r w:rsidRPr="00994120">
        <w:rPr>
          <w:color w:val="000000"/>
          <w:sz w:val="22"/>
        </w:rPr>
        <w:t>R</w:t>
      </w:r>
      <w:r>
        <w:rPr>
          <w:color w:val="000000"/>
          <w:sz w:val="22"/>
        </w:rPr>
        <w:t>s</w:t>
      </w:r>
      <w:proofErr w:type="spellEnd"/>
      <w:r w:rsidRPr="00994120">
        <w:rPr>
          <w:color w:val="000000"/>
          <w:sz w:val="22"/>
        </w:rPr>
        <w:t>. …………………………………….…………………………………………..</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6D2EFE" w:rsidP="006D2EFE">
      <w:pPr>
        <w:ind w:left="284"/>
        <w:jc w:val="both"/>
        <w:rPr>
          <w:color w:val="000000"/>
          <w:sz w:val="22"/>
        </w:rPr>
      </w:pPr>
      <w:r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p>
    <w:p w:rsidR="00EE540E" w:rsidRDefault="00201A75" w:rsidP="006D2EFE">
      <w:pPr>
        <w:jc w:val="both"/>
        <w:rPr>
          <w:color w:val="000000"/>
          <w:sz w:val="22"/>
        </w:rPr>
      </w:pPr>
      <w:r>
        <w:rPr>
          <w:noProof/>
        </w:rPr>
        <w:lastRenderedPageBreak/>
        <mc:AlternateContent>
          <mc:Choice Requires="wps">
            <w:drawing>
              <wp:anchor distT="0" distB="0" distL="114300" distR="114300" simplePos="0" relativeHeight="251753984" behindDoc="0" locked="0" layoutInCell="1" allowOverlap="1">
                <wp:simplePos x="0" y="0"/>
                <wp:positionH relativeFrom="column">
                  <wp:posOffset>4276090</wp:posOffset>
                </wp:positionH>
                <wp:positionV relativeFrom="paragraph">
                  <wp:posOffset>560705</wp:posOffset>
                </wp:positionV>
                <wp:extent cx="1480820" cy="237490"/>
                <wp:effectExtent l="0" t="0" r="0" b="2540"/>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36" type="#_x0000_t202" style="position:absolute;left:0;text-align:left;margin-left:336.7pt;margin-top:44.15pt;width:116.6pt;height:18.7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TXhg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" stroked="f">
                <v:textbox style="mso-fit-shape-to-text:t">
                  <w:txbxContent>
                    <w:p w:rsidR="00655FCF" w:rsidRDefault="00655FCF">
                      <w:r>
                        <w:t>Revised on 25-04-2022</w:t>
                      </w:r>
                    </w:p>
                  </w:txbxContent>
                </v:textbox>
              </v:shape>
            </w:pict>
          </mc:Fallback>
        </mc:AlternateConten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t>I/we confirm that I/we have verified that the certificate issuing authority has accreditation to issue same.</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rPr>
          <w:b/>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6D2EFE">
      <w:pPr>
        <w:rPr>
          <w:b/>
          <w:color w:val="000000"/>
          <w:sz w:val="22"/>
        </w:rPr>
        <w:sectPr w:rsidR="009114DB" w:rsidSect="009950B2">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22"/>
        </w:rPr>
        <w:br w:type="page"/>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F3674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F3674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w:t>
      </w:r>
      <w:r w:rsidR="0089126E">
        <w:rPr>
          <w:b/>
          <w:caps/>
          <w:sz w:val="24"/>
        </w:rPr>
        <w:t xml:space="preserve"> </w:t>
      </w:r>
      <w:r>
        <w:rPr>
          <w:b/>
          <w:caps/>
          <w:sz w:val="24"/>
        </w:rPr>
        <w:t>Nos…………..</w:t>
      </w:r>
      <w:r w:rsidR="0089126E">
        <w:rPr>
          <w:b/>
          <w:caps/>
          <w:sz w:val="24"/>
        </w:rPr>
        <w:t xml:space="preserve"> </w:t>
      </w:r>
      <w:r>
        <w:rPr>
          <w:b/>
          <w:caps/>
          <w:sz w:val="24"/>
        </w:rPr>
        <w:t>MM GUNMETAL FERRULES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BC3038" w:rsidRDefault="00BC3038" w:rsidP="00935826">
      <w:pPr>
        <w:jc w:val="both"/>
        <w:rPr>
          <w:color w:val="000000"/>
          <w:sz w:val="22"/>
        </w:rPr>
      </w:pPr>
    </w:p>
    <w:p w:rsidR="00EE540E" w:rsidRDefault="00201A75" w:rsidP="00560B58">
      <w:pPr>
        <w:jc w:val="both"/>
        <w:rPr>
          <w:color w:val="000000"/>
          <w:sz w:val="22"/>
        </w:rPr>
      </w:pPr>
      <w:r>
        <w:rPr>
          <w:noProof/>
        </w:rPr>
        <mc:AlternateContent>
          <mc:Choice Requires="wps">
            <w:drawing>
              <wp:anchor distT="0" distB="0" distL="114300" distR="114300" simplePos="0" relativeHeight="251756032" behindDoc="0" locked="0" layoutInCell="1" allowOverlap="1">
                <wp:simplePos x="0" y="0"/>
                <wp:positionH relativeFrom="column">
                  <wp:posOffset>4256405</wp:posOffset>
                </wp:positionH>
                <wp:positionV relativeFrom="paragraph">
                  <wp:posOffset>614680</wp:posOffset>
                </wp:positionV>
                <wp:extent cx="1490980" cy="237490"/>
                <wp:effectExtent l="0" t="0" r="0" b="4445"/>
                <wp:wrapNone/>
                <wp:docPr id="4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37" type="#_x0000_t202" style="position:absolute;left:0;text-align:left;margin-left:335.15pt;margin-top:48.4pt;width:117.4pt;height:18.7pt;z-index:251756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" stroked="f">
                <v:textbox style="mso-fit-shape-to-text:t">
                  <w:txbxContent>
                    <w:p w:rsidR="00655FCF" w:rsidRDefault="00655FCF">
                      <w:r>
                        <w:t>Revised on 25-04-2022</w:t>
                      </w:r>
                    </w:p>
                  </w:txbxContent>
                </v:textbox>
              </v:shape>
            </w:pict>
          </mc:Fallback>
        </mc:AlternateContent>
      </w:r>
      <w:r w:rsidR="00560B58" w:rsidRPr="00994120">
        <w:rPr>
          <w:color w:val="000000"/>
          <w:sz w:val="22"/>
        </w:rPr>
        <w:t xml:space="preserve">I/We declare that the </w:t>
      </w:r>
      <w:proofErr w:type="spellStart"/>
      <w:r w:rsidR="00560B58" w:rsidRPr="00994120">
        <w:rPr>
          <w:color w:val="000000"/>
          <w:sz w:val="22"/>
        </w:rPr>
        <w:t>photostat</w:t>
      </w:r>
      <w:proofErr w:type="spellEnd"/>
      <w:r w:rsidR="00560B58"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560B58">
        <w:rPr>
          <w:color w:val="000000"/>
          <w:sz w:val="22"/>
        </w:rPr>
        <w:t xml:space="preserve">2015 certificate(s), </w:t>
      </w:r>
    </w:p>
    <w:p w:rsidR="00560B58" w:rsidRPr="00994120" w:rsidRDefault="00560B58" w:rsidP="00560B58">
      <w:pPr>
        <w:jc w:val="both"/>
        <w:rPr>
          <w:color w:val="000000"/>
          <w:sz w:val="22"/>
        </w:rPr>
      </w:pPr>
      <w:r w:rsidRPr="00994120">
        <w:rPr>
          <w:color w:val="000000"/>
          <w:sz w:val="22"/>
        </w:rPr>
        <w:lastRenderedPageBreak/>
        <w:t>I/we confirm that I/we have verified that the certificate issuing authority has accreditation to issue same.</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914E6E" w:rsidRDefault="00914E6E" w:rsidP="00935826">
      <w:pPr>
        <w:jc w:val="both"/>
        <w:rPr>
          <w:color w:val="000000"/>
          <w:sz w:val="22"/>
        </w:rPr>
      </w:pPr>
    </w:p>
    <w:p w:rsidR="006D2EFE" w:rsidRDefault="006D2EFE" w:rsidP="00935826">
      <w:pPr>
        <w:jc w:val="both"/>
        <w:rPr>
          <w:color w:val="000000"/>
          <w:sz w:val="22"/>
        </w:rPr>
      </w:pPr>
    </w:p>
    <w:p w:rsidR="00687BBA" w:rsidRDefault="00687BBA" w:rsidP="00935826">
      <w:pPr>
        <w:jc w:val="both"/>
        <w:rPr>
          <w:color w:val="000000"/>
          <w:sz w:val="22"/>
        </w:rPr>
        <w:sectPr w:rsidR="00687BBA" w:rsidSect="009950B2">
          <w:footerReference w:type="default" r:id="rId32"/>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542ED5"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33"/>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15B78" w:rsidRDefault="00645768" w:rsidP="0064576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ause numbers given here under are that of Instruction to Bidder)</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4F0656" w:rsidP="00787CB9">
      <w:pPr>
        <w:ind w:firstLine="720"/>
        <w:jc w:val="both"/>
        <w:rPr>
          <w:color w:val="000000"/>
          <w:sz w:val="24"/>
          <w:szCs w:val="24"/>
        </w:rPr>
      </w:pPr>
      <w:r>
        <w:rPr>
          <w:color w:val="000000"/>
          <w:sz w:val="24"/>
          <w:szCs w:val="24"/>
        </w:rPr>
        <w:t>…….</w:t>
      </w:r>
      <w:r w:rsidR="008609C2">
        <w:rPr>
          <w:color w:val="000000"/>
          <w:sz w:val="24"/>
          <w:szCs w:val="24"/>
        </w:rPr>
        <w:t xml:space="preserve"> </w:t>
      </w:r>
      <w:r>
        <w:rPr>
          <w:color w:val="000000"/>
          <w:sz w:val="24"/>
          <w:szCs w:val="24"/>
        </w:rPr>
        <w:t>nos. of …</w:t>
      </w:r>
      <w:r w:rsidR="008609C2">
        <w:rPr>
          <w:color w:val="000000"/>
          <w:sz w:val="24"/>
          <w:szCs w:val="24"/>
        </w:rPr>
        <w:t>… mm Gunmetal</w:t>
      </w:r>
      <w:r>
        <w:rPr>
          <w:color w:val="000000"/>
          <w:sz w:val="24"/>
          <w:szCs w:val="24"/>
        </w:rPr>
        <w:t xml:space="preserve"> </w:t>
      </w:r>
      <w:r w:rsidR="008609C2">
        <w:rPr>
          <w:color w:val="000000"/>
          <w:sz w:val="24"/>
          <w:szCs w:val="24"/>
        </w:rPr>
        <w:t>F</w:t>
      </w:r>
      <w:r>
        <w:rPr>
          <w:color w:val="000000"/>
          <w:sz w:val="24"/>
          <w:szCs w:val="24"/>
        </w:rPr>
        <w:t>errules</w:t>
      </w:r>
      <w:r w:rsidR="008609C2">
        <w:rPr>
          <w:color w:val="000000"/>
          <w:sz w:val="24"/>
          <w:szCs w:val="24"/>
        </w:rPr>
        <w:t>.</w:t>
      </w:r>
      <w:r>
        <w:rPr>
          <w:color w:val="000000"/>
          <w:sz w:val="24"/>
          <w:szCs w:val="24"/>
        </w:rPr>
        <w:t xml:space="preserve"> </w:t>
      </w:r>
    </w:p>
    <w:p w:rsidR="00787CB9" w:rsidRDefault="00787CB9" w:rsidP="00787CB9">
      <w:pPr>
        <w:pStyle w:val="ListParagraph"/>
        <w:widowControl w:val="0"/>
        <w:autoSpaceDE w:val="0"/>
        <w:autoSpaceDN w:val="0"/>
        <w:adjustRightInd w:val="0"/>
        <w:ind w:left="0"/>
        <w:contextualSpacing/>
        <w:rPr>
          <w:sz w:val="24"/>
          <w:szCs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BF4AB5" w:rsidRDefault="00787CB9" w:rsidP="00787CB9">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Pr="00994120">
        <w:rPr>
          <w:color w:val="000000"/>
          <w:sz w:val="24"/>
        </w:rPr>
        <w:tab/>
      </w:r>
      <w:r w:rsidR="00BF4AB5">
        <w:rPr>
          <w:color w:val="000000"/>
          <w:sz w:val="24"/>
        </w:rPr>
        <w:t>If the Bidder is the manufacturer, m</w:t>
      </w:r>
      <w:r w:rsidR="002B43C9">
        <w:rPr>
          <w:sz w:val="24"/>
        </w:rPr>
        <w:t>anufacturer</w:t>
      </w:r>
      <w:r>
        <w:rPr>
          <w:color w:val="000000"/>
          <w:sz w:val="24"/>
        </w:rPr>
        <w:t xml:space="preserve"> shall have manufactured and</w:t>
      </w:r>
    </w:p>
    <w:p w:rsidR="00835496" w:rsidRDefault="00BF4AB5" w:rsidP="00BF4AB5">
      <w:pPr>
        <w:ind w:left="720" w:hanging="720"/>
        <w:jc w:val="both"/>
        <w:rPr>
          <w:color w:val="000000"/>
          <w:sz w:val="24"/>
        </w:rPr>
      </w:pPr>
      <w:r>
        <w:rPr>
          <w:color w:val="000000"/>
          <w:sz w:val="24"/>
        </w:rPr>
        <w:tab/>
      </w:r>
      <w:r>
        <w:rPr>
          <w:color w:val="000000"/>
          <w:sz w:val="24"/>
        </w:rPr>
        <w:tab/>
      </w:r>
      <w:r w:rsidR="00787CB9">
        <w:rPr>
          <w:color w:val="000000"/>
          <w:sz w:val="24"/>
        </w:rPr>
        <w:t>supplied ……………. nos.</w:t>
      </w:r>
      <w:r>
        <w:rPr>
          <w:color w:val="000000"/>
          <w:sz w:val="24"/>
        </w:rPr>
        <w:t xml:space="preserve"> .</w:t>
      </w:r>
      <w:r w:rsidR="00787CB9">
        <w:rPr>
          <w:sz w:val="24"/>
        </w:rPr>
        <w:t>………</w:t>
      </w:r>
      <w:r w:rsidR="008609C2">
        <w:rPr>
          <w:color w:val="000000"/>
          <w:sz w:val="24"/>
        </w:rPr>
        <w:t xml:space="preserve">mm. diameter </w:t>
      </w:r>
      <w:r w:rsidR="00787CB9">
        <w:rPr>
          <w:color w:val="000000"/>
          <w:sz w:val="24"/>
        </w:rPr>
        <w:t xml:space="preserve">during last </w:t>
      </w:r>
      <w:r w:rsidR="003E2159">
        <w:rPr>
          <w:color w:val="000000"/>
          <w:sz w:val="24"/>
        </w:rPr>
        <w:t>five</w:t>
      </w:r>
      <w:r w:rsidR="00787CB9">
        <w:rPr>
          <w:color w:val="000000"/>
          <w:sz w:val="24"/>
        </w:rPr>
        <w:t xml:space="preserve"> years</w:t>
      </w:r>
    </w:p>
    <w:p w:rsidR="00BF4AB5" w:rsidRDefault="00787CB9" w:rsidP="00BF4AB5">
      <w:pPr>
        <w:ind w:left="720" w:hanging="720"/>
        <w:jc w:val="both"/>
        <w:rPr>
          <w:color w:val="000000"/>
          <w:sz w:val="24"/>
        </w:rPr>
      </w:pPr>
      <w:r>
        <w:rPr>
          <w:color w:val="000000"/>
          <w:sz w:val="24"/>
        </w:rPr>
        <w:t xml:space="preserve"> </w:t>
      </w:r>
    </w:p>
    <w:p w:rsidR="00787CB9" w:rsidRDefault="00BF4AB5" w:rsidP="00BF4AB5">
      <w:pPr>
        <w:ind w:left="720" w:hanging="720"/>
        <w:jc w:val="both"/>
        <w:rPr>
          <w:color w:val="000000"/>
          <w:sz w:val="24"/>
        </w:rPr>
      </w:pPr>
      <w:r>
        <w:rPr>
          <w:color w:val="000000"/>
          <w:sz w:val="24"/>
        </w:rPr>
        <w:tab/>
      </w:r>
      <w:r>
        <w:rPr>
          <w:color w:val="000000"/>
          <w:sz w:val="24"/>
        </w:rPr>
        <w:tab/>
      </w:r>
      <w:r w:rsidR="00E91392">
        <w:rPr>
          <w:color w:val="000000"/>
          <w:sz w:val="24"/>
        </w:rPr>
        <w:t>(</w:t>
      </w:r>
      <w:r w:rsidR="00E91392" w:rsidRPr="006E290B">
        <w:rPr>
          <w:sz w:val="24"/>
        </w:rPr>
        <w:t>Documentary evidence to justify shall be submitted</w:t>
      </w:r>
      <w:r w:rsidR="00E91392">
        <w:rPr>
          <w:color w:val="000000"/>
          <w:sz w:val="24"/>
        </w:rPr>
        <w:t>)</w:t>
      </w:r>
      <w:r w:rsidR="00787CB9">
        <w:rPr>
          <w:color w:val="000000"/>
          <w:sz w:val="24"/>
        </w:rPr>
        <w:t>.</w:t>
      </w:r>
    </w:p>
    <w:p w:rsidR="00BF4AB5" w:rsidRDefault="00BF4AB5" w:rsidP="00BF4AB5">
      <w:pPr>
        <w:ind w:left="720" w:hanging="720"/>
        <w:jc w:val="both"/>
        <w:rPr>
          <w:color w:val="000000"/>
          <w:sz w:val="24"/>
        </w:rPr>
      </w:pPr>
    </w:p>
    <w:p w:rsidR="00BF4AB5" w:rsidRDefault="00BF4AB5" w:rsidP="00BF4AB5">
      <w:pPr>
        <w:ind w:left="720" w:hanging="720"/>
        <w:jc w:val="both"/>
        <w:rPr>
          <w:color w:val="000000"/>
          <w:sz w:val="24"/>
        </w:rPr>
      </w:pPr>
      <w:r>
        <w:rPr>
          <w:color w:val="000000"/>
          <w:sz w:val="24"/>
        </w:rPr>
        <w:tab/>
        <w:t>(ii)</w:t>
      </w:r>
      <w:r>
        <w:rPr>
          <w:color w:val="000000"/>
          <w:sz w:val="24"/>
        </w:rPr>
        <w:tab/>
        <w:t xml:space="preserve">If the Bidder is the local supplier, local supplier shall have supplied …..…. nos.  </w:t>
      </w:r>
    </w:p>
    <w:p w:rsidR="00BF4AB5" w:rsidRDefault="00BF4AB5" w:rsidP="00BF4AB5">
      <w:pPr>
        <w:ind w:left="720" w:hanging="720"/>
        <w:jc w:val="both"/>
        <w:rPr>
          <w:sz w:val="24"/>
        </w:rPr>
      </w:pPr>
      <w:r>
        <w:rPr>
          <w:color w:val="000000"/>
          <w:sz w:val="24"/>
        </w:rPr>
        <w:tab/>
      </w:r>
      <w:r>
        <w:rPr>
          <w:color w:val="000000"/>
          <w:sz w:val="24"/>
        </w:rPr>
        <w:tab/>
        <w:t>.</w:t>
      </w:r>
      <w:r>
        <w:rPr>
          <w:sz w:val="24"/>
        </w:rPr>
        <w:t>………</w:t>
      </w:r>
      <w:r w:rsidR="003E2159">
        <w:rPr>
          <w:color w:val="000000"/>
          <w:sz w:val="24"/>
        </w:rPr>
        <w:t>mm. diameter during last five</w:t>
      </w:r>
      <w:r>
        <w:rPr>
          <w:color w:val="000000"/>
          <w:sz w:val="24"/>
        </w:rPr>
        <w:t xml:space="preserve"> years (</w:t>
      </w:r>
      <w:r w:rsidRPr="006E290B">
        <w:rPr>
          <w:sz w:val="24"/>
        </w:rPr>
        <w:t xml:space="preserve">Documentary evidence to justify </w:t>
      </w:r>
    </w:p>
    <w:p w:rsidR="00BF4AB5" w:rsidRDefault="00BF4AB5" w:rsidP="00BF4AB5">
      <w:pPr>
        <w:ind w:left="720" w:hanging="720"/>
        <w:jc w:val="both"/>
        <w:rPr>
          <w:color w:val="000000"/>
          <w:sz w:val="24"/>
        </w:rPr>
      </w:pPr>
      <w:r>
        <w:rPr>
          <w:sz w:val="24"/>
        </w:rPr>
        <w:tab/>
      </w:r>
      <w:r>
        <w:rPr>
          <w:sz w:val="24"/>
        </w:rPr>
        <w:tab/>
      </w:r>
      <w:r w:rsidRPr="006E290B">
        <w:rPr>
          <w:sz w:val="24"/>
        </w:rPr>
        <w:t>shall be submitted</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Pr="00BA6315" w:rsidRDefault="00787CB9" w:rsidP="00787CB9">
      <w:pPr>
        <w:jc w:val="both"/>
        <w:rPr>
          <w:color w:val="000000"/>
          <w:sz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w:t>
      </w:r>
      <w:proofErr w:type="spellStart"/>
      <w:r>
        <w:rPr>
          <w:sz w:val="24"/>
        </w:rPr>
        <w:t>i</w:t>
      </w:r>
      <w:proofErr w:type="spellEnd"/>
      <w:r>
        <w:rPr>
          <w:sz w:val="24"/>
        </w:rPr>
        <w:t>)</w:t>
      </w:r>
      <w:r>
        <w:rPr>
          <w:sz w:val="24"/>
        </w:rPr>
        <w:tab/>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008609C2">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710793" w:rsidRDefault="00787CB9" w:rsidP="00E247DA">
      <w:pPr>
        <w:ind w:right="-72"/>
        <w:jc w:val="both"/>
        <w:rPr>
          <w:sz w:val="12"/>
          <w:szCs w:val="12"/>
        </w:rPr>
      </w:pPr>
      <w:r>
        <w:rPr>
          <w:color w:val="000000"/>
        </w:rPr>
        <w:t xml:space="preserve">              </w:t>
      </w: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542ED5" w:rsidRDefault="00787CB9" w:rsidP="00787CB9">
      <w:pPr>
        <w:spacing w:line="300" w:lineRule="auto"/>
        <w:ind w:left="720" w:firstLine="720"/>
        <w:rPr>
          <w:sz w:val="24"/>
        </w:rPr>
      </w:pPr>
      <w:r w:rsidRPr="006E290B">
        <w:rPr>
          <w:sz w:val="24"/>
        </w:rPr>
        <w:t xml:space="preserve">*2   A letter to prove the </w:t>
      </w:r>
      <w:r w:rsidR="00542ED5">
        <w:rPr>
          <w:sz w:val="24"/>
        </w:rPr>
        <w:t>availability of</w:t>
      </w:r>
      <w:r w:rsidR="00542ED5" w:rsidRPr="006E290B">
        <w:rPr>
          <w:sz w:val="24"/>
        </w:rPr>
        <w:t xml:space="preserve"> credit</w:t>
      </w:r>
      <w:r w:rsidRPr="006E290B">
        <w:rPr>
          <w:sz w:val="24"/>
        </w:rPr>
        <w:t xml:space="preserve"> facilities</w:t>
      </w:r>
      <w:r w:rsidR="00542ED5">
        <w:rPr>
          <w:sz w:val="24"/>
        </w:rPr>
        <w:t xml:space="preserve"> issued </w:t>
      </w:r>
    </w:p>
    <w:p w:rsidR="00787CB9" w:rsidRPr="006E290B" w:rsidRDefault="00542ED5" w:rsidP="00787CB9">
      <w:pPr>
        <w:spacing w:line="300" w:lineRule="auto"/>
        <w:ind w:left="720" w:firstLine="720"/>
        <w:rPr>
          <w:sz w:val="24"/>
        </w:rPr>
      </w:pPr>
      <w:r>
        <w:rPr>
          <w:sz w:val="24"/>
        </w:rPr>
        <w:t xml:space="preserve">      </w:t>
      </w:r>
      <w:r w:rsidR="0034562E">
        <w:rPr>
          <w:sz w:val="24"/>
        </w:rPr>
        <w:t xml:space="preserve"> </w:t>
      </w:r>
      <w:r w:rsidRPr="006E290B">
        <w:rPr>
          <w:sz w:val="24"/>
        </w:rPr>
        <w:t>by</w:t>
      </w:r>
      <w:r w:rsidR="00787CB9" w:rsidRPr="006E290B">
        <w:rPr>
          <w:sz w:val="24"/>
        </w:rPr>
        <w:t xml:space="preserve"> a Bank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*3   </w:t>
      </w:r>
      <w:r w:rsidR="0034562E">
        <w:rPr>
          <w:sz w:val="24"/>
        </w:rPr>
        <w:t xml:space="preserve">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A00245">
        <w:rPr>
          <w:sz w:val="24"/>
        </w:rPr>
        <w:t xml:space="preserve">    </w:t>
      </w:r>
      <w:r w:rsidR="0034562E">
        <w:rPr>
          <w:sz w:val="24"/>
        </w:rPr>
        <w:t xml:space="preserve"> </w:t>
      </w:r>
      <w:r w:rsidRPr="006E290B">
        <w:rPr>
          <w:sz w:val="24"/>
        </w:rPr>
        <w:t>(Documentary evidence to justify shall be submitted)</w:t>
      </w:r>
    </w:p>
    <w:p w:rsidR="00787CB9" w:rsidRDefault="00787CB9" w:rsidP="00787CB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F3674B">
        <w:rPr>
          <w:i/>
          <w:iCs/>
          <w:sz w:val="24"/>
        </w:rPr>
        <w:t>estimated cost of the Bid.</w:t>
      </w:r>
    </w:p>
    <w:p w:rsidR="00E247DA" w:rsidRPr="006E290B" w:rsidRDefault="00E247DA" w:rsidP="00787CB9">
      <w:pPr>
        <w:spacing w:line="300" w:lineRule="auto"/>
        <w:ind w:left="720" w:firstLine="720"/>
        <w:rPr>
          <w:i/>
          <w:iCs/>
          <w:sz w:val="24"/>
          <w:vertAlign w:val="superscript"/>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EA6EF7" w:rsidP="00787CB9">
      <w:pPr>
        <w:ind w:left="720"/>
        <w:jc w:val="both"/>
        <w:rPr>
          <w:sz w:val="24"/>
        </w:rPr>
      </w:pPr>
      <w:r>
        <w:rPr>
          <w:sz w:val="24"/>
        </w:rPr>
        <w:t>Bidder shall provide c</w:t>
      </w:r>
      <w:r w:rsidR="00787CB9">
        <w:rPr>
          <w:sz w:val="24"/>
        </w:rPr>
        <w:t xml:space="preserve">ertificates of performance from end users </w:t>
      </w:r>
      <w:r>
        <w:rPr>
          <w:sz w:val="24"/>
        </w:rPr>
        <w:t>from</w:t>
      </w:r>
      <w:r w:rsidR="00787CB9">
        <w:rPr>
          <w:sz w:val="24"/>
        </w:rPr>
        <w:t xml:space="preserve"> countries other than the manufacturing country along with the offer</w:t>
      </w:r>
      <w:r>
        <w:rPr>
          <w:sz w:val="24"/>
        </w:rPr>
        <w:t xml:space="preserve">, for the purchases of lots not less than </w:t>
      </w:r>
      <w:r w:rsidR="00D1696E">
        <w:rPr>
          <w:sz w:val="24"/>
        </w:rPr>
        <w:t>5,000 Gunmetal Ferrules,</w:t>
      </w:r>
      <w:r w:rsidR="00787CB9">
        <w:rPr>
          <w:sz w:val="24"/>
        </w:rPr>
        <w:t xml:space="preserve">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787CB9">
      <w:pPr>
        <w:ind w:left="720"/>
        <w:jc w:val="both"/>
        <w:rPr>
          <w:sz w:val="24"/>
        </w:rPr>
      </w:pPr>
      <w:proofErr w:type="spellStart"/>
      <w:r>
        <w:rPr>
          <w:sz w:val="24"/>
        </w:rPr>
        <w:t>i</w:t>
      </w:r>
      <w:proofErr w:type="spellEnd"/>
      <w:r>
        <w:rPr>
          <w:sz w:val="24"/>
        </w:rPr>
        <w:t>.</w:t>
      </w:r>
      <w:r>
        <w:rPr>
          <w:sz w:val="24"/>
        </w:rPr>
        <w:tab/>
        <w:t>Name of the end user</w:t>
      </w:r>
      <w:r w:rsidR="00692ACC">
        <w:rPr>
          <w:sz w:val="24"/>
        </w:rPr>
        <w:t>.</w:t>
      </w:r>
    </w:p>
    <w:p w:rsidR="00787CB9" w:rsidRDefault="00692ACC" w:rsidP="00787CB9">
      <w:pPr>
        <w:ind w:left="720"/>
        <w:jc w:val="both"/>
        <w:rPr>
          <w:sz w:val="24"/>
        </w:rPr>
      </w:pPr>
      <w:r>
        <w:rPr>
          <w:sz w:val="24"/>
        </w:rPr>
        <w:t>ii.</w:t>
      </w:r>
      <w:r>
        <w:rPr>
          <w:sz w:val="24"/>
        </w:rPr>
        <w:tab/>
        <w:t>Name of the contact person.</w:t>
      </w:r>
    </w:p>
    <w:p w:rsidR="00787CB9" w:rsidRDefault="00787CB9" w:rsidP="00787CB9">
      <w:pPr>
        <w:ind w:left="720"/>
        <w:jc w:val="both"/>
        <w:rPr>
          <w:sz w:val="24"/>
        </w:rPr>
      </w:pPr>
      <w:r>
        <w:rPr>
          <w:sz w:val="24"/>
        </w:rPr>
        <w:t>iii.</w:t>
      </w:r>
      <w:r>
        <w:rPr>
          <w:sz w:val="24"/>
        </w:rPr>
        <w:tab/>
        <w:t>Phone number, fax No., e-mail address, web address, etc.</w:t>
      </w:r>
    </w:p>
    <w:p w:rsidR="00787CB9" w:rsidRDefault="00787CB9" w:rsidP="00787CB9">
      <w:pPr>
        <w:ind w:left="720"/>
        <w:jc w:val="both"/>
        <w:rPr>
          <w:sz w:val="24"/>
        </w:rPr>
      </w:pPr>
      <w:r>
        <w:rPr>
          <w:sz w:val="24"/>
        </w:rPr>
        <w:t>iv.</w:t>
      </w:r>
      <w:r>
        <w:rPr>
          <w:sz w:val="24"/>
        </w:rPr>
        <w:tab/>
        <w:t>Mail address</w:t>
      </w:r>
      <w:r w:rsidR="00692ACC">
        <w:rPr>
          <w:sz w:val="24"/>
        </w:rPr>
        <w:t>.</w:t>
      </w:r>
    </w:p>
    <w:p w:rsidR="00787CB9" w:rsidRDefault="00787CB9" w:rsidP="00787CB9">
      <w:pPr>
        <w:ind w:left="720"/>
        <w:jc w:val="both"/>
        <w:rPr>
          <w:sz w:val="24"/>
        </w:rPr>
      </w:pPr>
      <w:r>
        <w:rPr>
          <w:sz w:val="24"/>
        </w:rPr>
        <w:t>v.</w:t>
      </w:r>
      <w:r>
        <w:rPr>
          <w:sz w:val="24"/>
        </w:rPr>
        <w:tab/>
        <w:t>Name of relevant project/local authority/water authority etc.</w:t>
      </w:r>
    </w:p>
    <w:p w:rsidR="00787CB9" w:rsidRDefault="00787CB9" w:rsidP="00787CB9">
      <w:pPr>
        <w:ind w:left="720"/>
        <w:jc w:val="both"/>
        <w:rPr>
          <w:sz w:val="24"/>
        </w:rPr>
      </w:pPr>
      <w:r>
        <w:rPr>
          <w:sz w:val="24"/>
        </w:rPr>
        <w:t>vi.</w:t>
      </w:r>
      <w:r>
        <w:rPr>
          <w:sz w:val="24"/>
        </w:rPr>
        <w:tab/>
        <w:t>Description of the purchases made</w:t>
      </w:r>
      <w:r w:rsidR="00692ACC">
        <w:rPr>
          <w:sz w:val="24"/>
        </w:rPr>
        <w:t>.</w:t>
      </w:r>
    </w:p>
    <w:p w:rsidR="00787CB9" w:rsidRDefault="00787CB9" w:rsidP="00787CB9">
      <w:pPr>
        <w:ind w:left="720"/>
        <w:jc w:val="both"/>
        <w:rPr>
          <w:sz w:val="24"/>
        </w:rPr>
      </w:pPr>
      <w:r>
        <w:rPr>
          <w:sz w:val="24"/>
        </w:rPr>
        <w:t>vii.</w:t>
      </w:r>
      <w:r>
        <w:rPr>
          <w:sz w:val="24"/>
        </w:rPr>
        <w:tab/>
        <w:t>Dates purchased</w:t>
      </w:r>
      <w:r w:rsidR="00692ACC">
        <w:rPr>
          <w:sz w:val="24"/>
        </w:rPr>
        <w:t>.</w:t>
      </w:r>
    </w:p>
    <w:p w:rsidR="00D1696E" w:rsidRDefault="00201A75" w:rsidP="00787CB9">
      <w:pPr>
        <w:ind w:left="1440" w:hanging="720"/>
        <w:jc w:val="both"/>
        <w:rPr>
          <w:sz w:val="24"/>
        </w:rPr>
      </w:pPr>
      <w:r>
        <w:rPr>
          <w:noProof/>
        </w:rPr>
        <mc:AlternateContent>
          <mc:Choice Requires="wps">
            <w:drawing>
              <wp:anchor distT="0" distB="0" distL="114300" distR="114300" simplePos="0" relativeHeight="251801088" behindDoc="0" locked="0" layoutInCell="1" allowOverlap="1">
                <wp:simplePos x="0" y="0"/>
                <wp:positionH relativeFrom="column">
                  <wp:posOffset>4072255</wp:posOffset>
                </wp:positionH>
                <wp:positionV relativeFrom="paragraph">
                  <wp:posOffset>904875</wp:posOffset>
                </wp:positionV>
                <wp:extent cx="1603375" cy="237490"/>
                <wp:effectExtent l="0" t="0" r="1270" b="4445"/>
                <wp:wrapNone/>
                <wp:docPr id="44"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date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7" o:spid="_x0000_s1038" type="#_x0000_t202" style="position:absolute;left:0;text-align:left;margin-left:320.65pt;margin-top:71.25pt;width:126.25pt;height:18.7pt;z-index:251801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" stroked="f">
                <v:textbox style="mso-fit-shape-to-text:t">
                  <w:txbxContent>
                    <w:p w:rsidR="00655FCF" w:rsidRDefault="00655FCF">
                      <w:r>
                        <w:t>Revised date 23-11-2022</w:t>
                      </w:r>
                    </w:p>
                  </w:txbxContent>
                </v:textbox>
              </v:shape>
            </w:pict>
          </mc:Fallback>
        </mc:AlternateContent>
      </w:r>
      <w:r w:rsidR="00787CB9">
        <w:rPr>
          <w:sz w:val="24"/>
        </w:rPr>
        <w:t>viii.</w:t>
      </w:r>
      <w:r w:rsidR="00787CB9">
        <w:rPr>
          <w:sz w:val="24"/>
        </w:rPr>
        <w:tab/>
        <w:t xml:space="preserve">Full details of performance of relevant </w:t>
      </w:r>
      <w:r w:rsidR="00D1696E">
        <w:rPr>
          <w:sz w:val="24"/>
        </w:rPr>
        <w:t>Gunmetal Ferrules</w:t>
      </w:r>
      <w:r w:rsidR="00787CB9">
        <w:rPr>
          <w:sz w:val="24"/>
        </w:rPr>
        <w:t xml:space="preserve"> i.e. performance within the specifications, durability, lifetime etc.  </w:t>
      </w:r>
    </w:p>
    <w:p w:rsidR="00787CB9" w:rsidRDefault="00787CB9" w:rsidP="00787CB9">
      <w:pPr>
        <w:ind w:left="1440" w:hanging="720"/>
        <w:jc w:val="both"/>
        <w:rPr>
          <w:sz w:val="24"/>
        </w:rPr>
      </w:pPr>
      <w:r>
        <w:rPr>
          <w:sz w:val="24"/>
        </w:rPr>
        <w:lastRenderedPageBreak/>
        <w:t xml:space="preserve"> </w:t>
      </w:r>
      <w:r w:rsidR="00D1696E">
        <w:rPr>
          <w:sz w:val="24"/>
        </w:rPr>
        <w:t>ix</w:t>
      </w:r>
      <w:r w:rsidR="00D1696E">
        <w:rPr>
          <w:sz w:val="24"/>
        </w:rPr>
        <w:tab/>
      </w:r>
      <w:r w:rsidR="00D1696E" w:rsidRPr="0097055E">
        <w:rPr>
          <w:sz w:val="24"/>
        </w:rPr>
        <w:t>Data relating to the causes attributed to the manufactur</w:t>
      </w:r>
      <w:r w:rsidR="00EA6EF7">
        <w:rPr>
          <w:sz w:val="24"/>
        </w:rPr>
        <w:t>ing</w:t>
      </w:r>
      <w:r w:rsidR="00D1696E" w:rsidRPr="0097055E">
        <w:rPr>
          <w:sz w:val="24"/>
        </w:rPr>
        <w:t xml:space="preserve"> defects</w:t>
      </w:r>
      <w:r w:rsidR="008609C2">
        <w:rPr>
          <w:sz w:val="24"/>
        </w:rPr>
        <w:t xml:space="preserve"> </w:t>
      </w:r>
      <w:r w:rsidR="00EA6EF7">
        <w:rPr>
          <w:sz w:val="24"/>
        </w:rPr>
        <w:t xml:space="preserve">such as </w:t>
      </w:r>
      <w:r w:rsidR="00D1696E" w:rsidRPr="0097055E">
        <w:rPr>
          <w:sz w:val="24"/>
        </w:rPr>
        <w:t xml:space="preserve"> failures i.e. failures of different components, failure types (mechanical failures like cracks, fatigue failure /wear &amp; tear  etc.)</w:t>
      </w:r>
      <w:r w:rsidR="00692ACC">
        <w:rPr>
          <w:sz w:val="24"/>
        </w:rPr>
        <w:t>.</w:t>
      </w:r>
    </w:p>
    <w:p w:rsidR="00D1696E" w:rsidRPr="0097055E" w:rsidRDefault="00D1696E" w:rsidP="00D1696E">
      <w:pPr>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5A6D81">
        <w:rPr>
          <w:sz w:val="24"/>
        </w:rPr>
        <w:t>.</w:t>
      </w:r>
    </w:p>
    <w:p w:rsidR="005A6D81" w:rsidRDefault="00D1696E" w:rsidP="00D1696E">
      <w:pPr>
        <w:ind w:left="1440" w:hanging="720"/>
        <w:jc w:val="both"/>
        <w:rPr>
          <w:sz w:val="24"/>
        </w:rPr>
      </w:pPr>
      <w:r w:rsidRPr="0097055E">
        <w:rPr>
          <w:sz w:val="24"/>
        </w:rPr>
        <w:tab/>
      </w:r>
    </w:p>
    <w:p w:rsidR="00787CB9" w:rsidRDefault="00D1696E" w:rsidP="005A6D81">
      <w:pPr>
        <w:ind w:left="709" w:firstLine="11"/>
        <w:jc w:val="both"/>
        <w:rPr>
          <w:sz w:val="24"/>
        </w:rPr>
      </w:pPr>
      <w:r w:rsidRPr="0097055E">
        <w:rPr>
          <w:sz w:val="24"/>
        </w:rPr>
        <w:t xml:space="preserve">Certificates shall have the seal of the issuing organization/firm signed by authorized official. </w:t>
      </w:r>
      <w:r w:rsidR="00787CB9">
        <w:rPr>
          <w:sz w:val="24"/>
        </w:rPr>
        <w:t xml:space="preserve">Offers not accompanying these certificates shall be considered as substantially non-responsive. </w:t>
      </w:r>
      <w:r w:rsidR="00787CB9">
        <w:rPr>
          <w:sz w:val="24"/>
        </w:rPr>
        <w:tab/>
      </w:r>
    </w:p>
    <w:p w:rsidR="005A6D81" w:rsidRDefault="005A6D81" w:rsidP="005A6D81">
      <w:pPr>
        <w:ind w:left="709" w:firstLine="11"/>
        <w:jc w:val="both"/>
        <w:rPr>
          <w:sz w:val="24"/>
        </w:rPr>
      </w:pPr>
    </w:p>
    <w:p w:rsidR="005E5392" w:rsidRDefault="00D1696E" w:rsidP="00764F06">
      <w:pPr>
        <w:ind w:left="720" w:hanging="720"/>
        <w:jc w:val="both"/>
        <w:rPr>
          <w:color w:val="000000"/>
          <w:sz w:val="24"/>
          <w:szCs w:val="24"/>
        </w:rPr>
      </w:pPr>
      <w:r w:rsidRPr="00004CF2">
        <w:rPr>
          <w:color w:val="000000"/>
          <w:sz w:val="24"/>
          <w:szCs w:val="24"/>
        </w:rPr>
        <w:t>(</w:t>
      </w:r>
      <w:r>
        <w:rPr>
          <w:color w:val="000000"/>
          <w:sz w:val="24"/>
          <w:szCs w:val="24"/>
        </w:rPr>
        <w:t>3.5</w:t>
      </w:r>
      <w:r w:rsidRPr="00004CF2">
        <w:rPr>
          <w:color w:val="000000"/>
          <w:sz w:val="24"/>
          <w:szCs w:val="24"/>
        </w:rPr>
        <w:t>)</w:t>
      </w:r>
      <w:r w:rsidRPr="00004CF2">
        <w:rPr>
          <w:color w:val="000000"/>
          <w:sz w:val="24"/>
          <w:szCs w:val="24"/>
        </w:rPr>
        <w:tab/>
      </w:r>
      <w:r w:rsidR="00764F06">
        <w:rPr>
          <w:color w:val="000000"/>
          <w:sz w:val="24"/>
          <w:szCs w:val="24"/>
        </w:rPr>
        <w:t>Bidder shall submit 03 number</w:t>
      </w:r>
      <w:r w:rsidR="009D3EE4">
        <w:rPr>
          <w:color w:val="000000"/>
          <w:sz w:val="24"/>
          <w:szCs w:val="24"/>
        </w:rPr>
        <w:t>s</w:t>
      </w:r>
      <w:r w:rsidR="00764F06">
        <w:rPr>
          <w:color w:val="000000"/>
          <w:sz w:val="24"/>
          <w:szCs w:val="24"/>
        </w:rPr>
        <w:t xml:space="preserve"> of Gunmetal Ferrules </w:t>
      </w:r>
      <w:r w:rsidR="005E5392">
        <w:rPr>
          <w:color w:val="000000"/>
          <w:sz w:val="24"/>
          <w:szCs w:val="24"/>
        </w:rPr>
        <w:t>which shall be</w:t>
      </w:r>
      <w:r w:rsidR="00F506E4">
        <w:rPr>
          <w:color w:val="000000"/>
          <w:sz w:val="24"/>
          <w:szCs w:val="24"/>
        </w:rPr>
        <w:t xml:space="preserve"> </w:t>
      </w:r>
      <w:r w:rsidR="005E5392">
        <w:rPr>
          <w:color w:val="000000"/>
          <w:sz w:val="24"/>
          <w:szCs w:val="24"/>
        </w:rPr>
        <w:t>legibly marked with following by embossing integrally during casting;</w:t>
      </w:r>
    </w:p>
    <w:p w:rsidR="005E5392" w:rsidRDefault="005E5392" w:rsidP="005E5392">
      <w:pPr>
        <w:pStyle w:val="ListParagraph"/>
        <w:numPr>
          <w:ilvl w:val="0"/>
          <w:numId w:val="37"/>
        </w:numPr>
        <w:ind w:left="1701"/>
        <w:jc w:val="both"/>
        <w:rPr>
          <w:color w:val="000000"/>
          <w:sz w:val="24"/>
          <w:szCs w:val="24"/>
        </w:rPr>
      </w:pPr>
      <w:r>
        <w:rPr>
          <w:color w:val="000000"/>
          <w:sz w:val="24"/>
          <w:szCs w:val="24"/>
        </w:rPr>
        <w:t>Trade Mark of the Product (Make).</w:t>
      </w:r>
    </w:p>
    <w:p w:rsidR="005E5392" w:rsidRDefault="005E5392" w:rsidP="005E5392">
      <w:pPr>
        <w:pStyle w:val="ListParagraph"/>
        <w:numPr>
          <w:ilvl w:val="0"/>
          <w:numId w:val="37"/>
        </w:numPr>
        <w:ind w:left="1701"/>
        <w:jc w:val="both"/>
        <w:rPr>
          <w:color w:val="000000"/>
          <w:sz w:val="24"/>
          <w:szCs w:val="24"/>
        </w:rPr>
      </w:pPr>
      <w:r>
        <w:rPr>
          <w:color w:val="000000"/>
          <w:sz w:val="24"/>
          <w:szCs w:val="24"/>
        </w:rPr>
        <w:t>The nominal size of the Ferrules.</w:t>
      </w:r>
    </w:p>
    <w:p w:rsidR="005E5392" w:rsidRDefault="005E5392" w:rsidP="005E5392">
      <w:pPr>
        <w:pStyle w:val="ListParagraph"/>
        <w:numPr>
          <w:ilvl w:val="0"/>
          <w:numId w:val="37"/>
        </w:numPr>
        <w:ind w:left="1701"/>
        <w:jc w:val="both"/>
        <w:rPr>
          <w:color w:val="000000"/>
          <w:sz w:val="24"/>
          <w:szCs w:val="24"/>
        </w:rPr>
      </w:pPr>
      <w:r>
        <w:rPr>
          <w:color w:val="000000"/>
          <w:sz w:val="24"/>
          <w:szCs w:val="24"/>
        </w:rPr>
        <w:t>Any additional details such as Company Name etc. (optional)</w:t>
      </w:r>
    </w:p>
    <w:p w:rsidR="005E5392" w:rsidRDefault="005E5392" w:rsidP="005E5392">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D1696E" w:rsidRDefault="00D1696E" w:rsidP="00787CB9">
      <w:pPr>
        <w:ind w:left="720"/>
        <w:jc w:val="both"/>
        <w:rPr>
          <w:sz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sidR="009D3EE4">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AA49C2">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E1422">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955243">
        <w:rPr>
          <w:color w:val="000000"/>
          <w:sz w:val="24"/>
          <w:szCs w:val="24"/>
        </w:rPr>
        <w:t>0</w:t>
      </w:r>
      <w:r w:rsidRPr="00E12961">
        <w:rPr>
          <w:color w:val="000000"/>
          <w:sz w:val="24"/>
          <w:szCs w:val="24"/>
        </w:rPr>
        <w:t>5</w:t>
      </w:r>
      <w:r w:rsidR="00955243">
        <w:rPr>
          <w:color w:val="000000"/>
          <w:sz w:val="24"/>
          <w:szCs w:val="24"/>
        </w:rPr>
        <w:t>328</w:t>
      </w:r>
    </w:p>
    <w:p w:rsidR="00787CB9" w:rsidRDefault="00787CB9" w:rsidP="00787CB9">
      <w:pPr>
        <w:ind w:left="800" w:hanging="800"/>
        <w:jc w:val="both"/>
        <w:rPr>
          <w:color w:val="000000"/>
          <w:sz w:val="24"/>
          <w:szCs w:val="24"/>
        </w:rPr>
      </w:pPr>
    </w:p>
    <w:p w:rsidR="00787CB9" w:rsidRPr="00FF527D" w:rsidRDefault="00787CB9" w:rsidP="00787CB9">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787CB9" w:rsidRPr="00CE6BB2" w:rsidRDefault="00787CB9" w:rsidP="00787CB9">
      <w:pPr>
        <w:ind w:left="800" w:hanging="800"/>
        <w:jc w:val="both"/>
        <w:rPr>
          <w:color w:val="000000"/>
          <w:sz w:val="18"/>
          <w:szCs w:val="18"/>
        </w:rPr>
      </w:pPr>
    </w:p>
    <w:p w:rsidR="00787CB9" w:rsidRPr="00FF527D" w:rsidRDefault="00CE6BB2" w:rsidP="00787CB9">
      <w:pPr>
        <w:ind w:left="800" w:hanging="80"/>
        <w:jc w:val="both"/>
        <w:rPr>
          <w:color w:val="000000"/>
          <w:sz w:val="24"/>
          <w:szCs w:val="24"/>
        </w:rPr>
      </w:pPr>
      <w:r>
        <w:rPr>
          <w:color w:val="000000"/>
          <w:sz w:val="24"/>
          <w:szCs w:val="24"/>
        </w:rPr>
        <w:t xml:space="preserve"> </w:t>
      </w:r>
      <w:r w:rsidR="00787CB9">
        <w:rPr>
          <w:color w:val="000000"/>
          <w:sz w:val="24"/>
          <w:szCs w:val="24"/>
        </w:rPr>
        <w:t xml:space="preserve">As an alternative the purchaser shall establish Telegraphic Transfer as stated in the </w:t>
      </w:r>
      <w:r w:rsidR="00060DE7" w:rsidRPr="0089126E">
        <w:rPr>
          <w:b/>
          <w:bCs/>
          <w:color w:val="000000"/>
          <w:sz w:val="24"/>
          <w:szCs w:val="24"/>
        </w:rPr>
        <w:t>C</w:t>
      </w:r>
      <w:r w:rsidR="00787CB9" w:rsidRPr="0089126E">
        <w:rPr>
          <w:b/>
          <w:bCs/>
          <w:color w:val="000000"/>
          <w:sz w:val="24"/>
          <w:szCs w:val="24"/>
        </w:rPr>
        <w:t xml:space="preserve">lause </w:t>
      </w:r>
      <w:r w:rsidR="00425A2D" w:rsidRPr="0089126E">
        <w:rPr>
          <w:b/>
          <w:bCs/>
          <w:color w:val="000000"/>
          <w:sz w:val="24"/>
          <w:szCs w:val="24"/>
        </w:rPr>
        <w:t>16.</w:t>
      </w:r>
      <w:r w:rsidR="00010ED7" w:rsidRPr="0089126E">
        <w:rPr>
          <w:b/>
          <w:bCs/>
          <w:color w:val="000000"/>
          <w:sz w:val="24"/>
          <w:szCs w:val="24"/>
        </w:rPr>
        <w:t>3</w:t>
      </w:r>
      <w:r w:rsidR="00425A2D" w:rsidRPr="003E64EA">
        <w:rPr>
          <w:color w:val="000000"/>
          <w:sz w:val="24"/>
          <w:szCs w:val="24"/>
        </w:rPr>
        <w:t xml:space="preserve"> </w:t>
      </w:r>
      <w:r w:rsidR="00010ED7">
        <w:rPr>
          <w:color w:val="000000"/>
          <w:sz w:val="24"/>
          <w:szCs w:val="24"/>
        </w:rPr>
        <w:t>of Contract Data</w:t>
      </w:r>
      <w:r w:rsidR="00787CB9">
        <w:rPr>
          <w:color w:val="000000"/>
          <w:sz w:val="24"/>
          <w:szCs w:val="24"/>
        </w:rPr>
        <w:t>.</w:t>
      </w: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The Chairman, Cabinet Appointed  Procurement Committee,</w:t>
      </w:r>
    </w:p>
    <w:p w:rsidR="008E7A37"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582C3D" w:rsidP="00787CB9">
      <w:pPr>
        <w:ind w:left="2160"/>
        <w:jc w:val="both"/>
        <w:rPr>
          <w:color w:val="000000"/>
          <w:sz w:val="22"/>
        </w:rPr>
      </w:pPr>
      <w:r>
        <w:rPr>
          <w:color w:val="000000"/>
          <w:sz w:val="22"/>
        </w:rPr>
        <w:t xml:space="preserve">Ministry of </w:t>
      </w:r>
      <w:r w:rsidR="0089126E">
        <w:rPr>
          <w:color w:val="000000"/>
          <w:sz w:val="22"/>
        </w:rPr>
        <w:t xml:space="preserve">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BE1422">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7A37">
      <w:pPr>
        <w:ind w:left="1440" w:firstLine="720"/>
        <w:jc w:val="both"/>
        <w:rPr>
          <w:color w:val="000000"/>
          <w:sz w:val="22"/>
        </w:rPr>
      </w:pPr>
      <w:r>
        <w:rPr>
          <w:color w:val="000000"/>
          <w:sz w:val="22"/>
        </w:rPr>
        <w:t>New Parliament Road,</w:t>
      </w:r>
      <w:r w:rsidR="008E7A37">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9476FA" w:rsidP="00787CB9">
      <w:pPr>
        <w:ind w:firstLine="720"/>
        <w:jc w:val="both"/>
        <w:rPr>
          <w:color w:val="000000"/>
          <w:sz w:val="24"/>
          <w:szCs w:val="24"/>
        </w:rPr>
      </w:pPr>
    </w:p>
    <w:p w:rsidR="009476FA" w:rsidRDefault="009476FA" w:rsidP="00787CB9">
      <w:pPr>
        <w:ind w:firstLine="720"/>
        <w:jc w:val="both"/>
        <w:rPr>
          <w:color w:val="000000"/>
          <w:sz w:val="24"/>
          <w:szCs w:val="24"/>
        </w:rPr>
      </w:pPr>
    </w:p>
    <w:p w:rsidR="009476FA" w:rsidRDefault="009476FA" w:rsidP="00787CB9">
      <w:pPr>
        <w:ind w:firstLine="720"/>
        <w:jc w:val="both"/>
        <w:rPr>
          <w:color w:val="000000"/>
          <w:sz w:val="24"/>
          <w:szCs w:val="24"/>
        </w:rPr>
      </w:pPr>
    </w:p>
    <w:p w:rsidR="009476FA" w:rsidRDefault="00201A75" w:rsidP="00787CB9">
      <w:pPr>
        <w:ind w:firstLine="720"/>
        <w:jc w:val="both"/>
        <w:rPr>
          <w:color w:val="000000"/>
          <w:sz w:val="24"/>
          <w:szCs w:val="24"/>
        </w:rPr>
      </w:pPr>
      <w:r>
        <w:rPr>
          <w:noProof/>
        </w:rPr>
        <mc:AlternateContent>
          <mc:Choice Requires="wps">
            <w:drawing>
              <wp:anchor distT="0" distB="0" distL="114300" distR="114300" simplePos="0" relativeHeight="251758080" behindDoc="0" locked="0" layoutInCell="1" allowOverlap="1">
                <wp:simplePos x="0" y="0"/>
                <wp:positionH relativeFrom="column">
                  <wp:posOffset>4312285</wp:posOffset>
                </wp:positionH>
                <wp:positionV relativeFrom="paragraph">
                  <wp:posOffset>384175</wp:posOffset>
                </wp:positionV>
                <wp:extent cx="1547495" cy="237490"/>
                <wp:effectExtent l="0" t="3175" r="0" b="0"/>
                <wp:wrapNone/>
                <wp:docPr id="4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2" o:spid="_x0000_s1039" type="#_x0000_t202" style="position:absolute;left:0;text-align:left;margin-left:339.55pt;margin-top:30.25pt;width:121.85pt;height:18.7pt;z-index:251758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" stroked="f">
                <v:textbox style="mso-fit-shape-to-text:t">
                  <w:txbxContent>
                    <w:p w:rsidR="00655FCF" w:rsidRDefault="00655FCF">
                      <w:r>
                        <w:t>Revised on 07-02-2023</w:t>
                      </w:r>
                    </w:p>
                  </w:txbxContent>
                </v:textbox>
              </v:shape>
            </w:pict>
          </mc:Fallback>
        </mc:AlternateContent>
      </w:r>
    </w:p>
    <w:p w:rsidR="009476FA" w:rsidRPr="00004CF2" w:rsidRDefault="009476FA" w:rsidP="00787CB9">
      <w:pPr>
        <w:ind w:firstLine="720"/>
        <w:jc w:val="both"/>
        <w:rPr>
          <w:color w:val="000000"/>
          <w:sz w:val="24"/>
          <w:szCs w:val="24"/>
        </w:rPr>
      </w:pPr>
    </w:p>
    <w:p w:rsidR="00787CB9" w:rsidRDefault="00787CB9" w:rsidP="00787CB9">
      <w:pPr>
        <w:jc w:val="both"/>
        <w:rPr>
          <w:color w:val="000000"/>
          <w:sz w:val="24"/>
          <w:szCs w:val="24"/>
        </w:rPr>
      </w:pPr>
    </w:p>
    <w:p w:rsidR="00692ACC" w:rsidRDefault="00692ACC" w:rsidP="00787CB9">
      <w:pPr>
        <w:jc w:val="both"/>
        <w:rPr>
          <w:color w:val="000000"/>
          <w:sz w:val="24"/>
          <w:szCs w:val="24"/>
        </w:rPr>
      </w:pPr>
    </w:p>
    <w:p w:rsidR="00787CB9" w:rsidRDefault="00787CB9" w:rsidP="00787CB9">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t>Cabinet Appointed  Procurement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787CB9">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r w:rsidR="005E5392">
        <w:rPr>
          <w:color w:val="000000"/>
          <w:sz w:val="22"/>
        </w:rPr>
        <w:t>,</w:t>
      </w:r>
      <w:r>
        <w:rPr>
          <w:color w:val="000000"/>
          <w:sz w:val="22"/>
        </w:rPr>
        <w:t>Sri</w:t>
      </w:r>
      <w:proofErr w:type="spellEnd"/>
      <w:r>
        <w:rPr>
          <w:color w:val="000000"/>
          <w:sz w:val="22"/>
        </w:rPr>
        <w:t xml:space="preserve"> Lanka</w:t>
      </w:r>
      <w:r w:rsidR="005E5392">
        <w:rPr>
          <w:color w:val="000000"/>
          <w:sz w:val="22"/>
        </w:rPr>
        <w:t>.</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Default="00787CB9" w:rsidP="00294736">
      <w:pPr>
        <w:numPr>
          <w:ilvl w:val="1"/>
          <w:numId w:val="25"/>
        </w:numPr>
        <w:tabs>
          <w:tab w:val="clear" w:pos="1275"/>
        </w:tabs>
        <w:ind w:left="720" w:hanging="630"/>
        <w:jc w:val="both"/>
        <w:rPr>
          <w:color w:val="000000"/>
          <w:sz w:val="24"/>
          <w:szCs w:val="24"/>
        </w:rPr>
      </w:pPr>
      <w:r>
        <w:rPr>
          <w:color w:val="000000"/>
          <w:sz w:val="24"/>
          <w:szCs w:val="24"/>
        </w:rPr>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Pr="00004CF2">
        <w:rPr>
          <w:color w:val="000000"/>
          <w:sz w:val="24"/>
          <w:szCs w:val="24"/>
        </w:rPr>
        <w:t>Cabinet Appointed  Procurement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Default="00787CB9" w:rsidP="00787CB9">
      <w:pPr>
        <w:jc w:val="both"/>
        <w:rPr>
          <w:color w:val="000000"/>
          <w:sz w:val="22"/>
        </w:rPr>
      </w:pPr>
      <w:r>
        <w:rPr>
          <w:color w:val="000000"/>
          <w:sz w:val="22"/>
        </w:rPr>
        <w:t>(24.1)    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060DE7" w:rsidRPr="0089126E">
        <w:rPr>
          <w:b/>
          <w:bCs/>
          <w:color w:val="000000"/>
          <w:sz w:val="24"/>
          <w:szCs w:val="24"/>
        </w:rPr>
        <w:t>C</w:t>
      </w:r>
      <w:r w:rsidRPr="0089126E">
        <w:rPr>
          <w:b/>
          <w:bCs/>
          <w:color w:val="000000"/>
          <w:sz w:val="24"/>
          <w:szCs w:val="24"/>
        </w:rPr>
        <w:t xml:space="preserve">lause </w:t>
      </w:r>
      <w:r w:rsidRPr="0089126E">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89126E">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9D3EE4" w:rsidRDefault="00787CB9" w:rsidP="00294736">
      <w:pPr>
        <w:pStyle w:val="ListParagraph"/>
        <w:numPr>
          <w:ilvl w:val="1"/>
          <w:numId w:val="34"/>
        </w:numPr>
        <w:jc w:val="both"/>
        <w:rPr>
          <w:color w:val="000000"/>
          <w:sz w:val="24"/>
          <w:szCs w:val="24"/>
        </w:rPr>
      </w:pPr>
      <w:r w:rsidRPr="009D3EE4">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AD2E92" w:rsidRDefault="00201A75" w:rsidP="00C36C12">
      <w:pPr>
        <w:rPr>
          <w:b/>
          <w:color w:val="000000"/>
          <w:sz w:val="22"/>
        </w:rPr>
        <w:sectPr w:rsidR="00AD2E92" w:rsidSect="00BF4AB5">
          <w:footerReference w:type="default" r:id="rId34"/>
          <w:footerReference w:type="first" r:id="rId35"/>
          <w:pgSz w:w="11907" w:h="16840" w:code="9"/>
          <w:pgMar w:top="1440" w:right="1287"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807232" behindDoc="0" locked="0" layoutInCell="1" allowOverlap="1">
                <wp:simplePos x="0" y="0"/>
                <wp:positionH relativeFrom="column">
                  <wp:posOffset>4246245</wp:posOffset>
                </wp:positionH>
                <wp:positionV relativeFrom="paragraph">
                  <wp:posOffset>459105</wp:posOffset>
                </wp:positionV>
                <wp:extent cx="1486535" cy="237490"/>
                <wp:effectExtent l="0" t="0" r="1270" b="1270"/>
                <wp:wrapNone/>
                <wp:docPr id="4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23-11-2020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1" o:spid="_x0000_s1040" type="#_x0000_t202" style="position:absolute;margin-left:334.35pt;margin-top:36.15pt;width:117.05pt;height:18.7pt;z-index:251807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" stroked="f">
                <v:textbox style="mso-fit-shape-to-text:t">
                  <w:txbxContent>
                    <w:p w:rsidR="00655FCF" w:rsidRDefault="00655FCF">
                      <w:r>
                        <w:t>Revised on 23-11-2020</w:t>
                      </w:r>
                    </w:p>
                  </w:txbxContent>
                </v:textbox>
              </v:shape>
            </w:pict>
          </mc:Fallback>
        </mc:AlternateContent>
      </w:r>
      <w:r>
        <w:rPr>
          <w:noProof/>
          <w:color w:val="000000"/>
          <w:sz w:val="24"/>
          <w:szCs w:val="24"/>
        </w:rPr>
        <mc:AlternateContent>
          <mc:Choice Requires="wps">
            <w:drawing>
              <wp:anchor distT="0" distB="0" distL="114300" distR="114300" simplePos="0" relativeHeight="251678208" behindDoc="0" locked="0" layoutInCell="1" allowOverlap="1">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FCF" w:rsidRPr="00FA04AA" w:rsidRDefault="00655FCF"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1" type="#_x0000_t202" style="position:absolute;margin-left:339pt;margin-top:612.9pt;width:126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RL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" filled="f" stroked="f">
                <v:textbox>
                  <w:txbxContent>
                    <w:p w:rsidR="00655FCF" w:rsidRPr="00FA04AA" w:rsidRDefault="00655FCF"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r w:rsidR="00CE6BB2">
        <w:rPr>
          <w:b/>
          <w:color w:val="000000"/>
          <w:sz w:val="22"/>
        </w:rPr>
        <w:br w:type="page"/>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545193" w:rsidRDefault="00CE6BB2" w:rsidP="00CE6BB2">
      <w:pPr>
        <w:rPr>
          <w:bCs/>
          <w:i/>
          <w:iCs/>
          <w:color w:val="000000"/>
          <w:sz w:val="24"/>
          <w:szCs w:val="24"/>
        </w:rPr>
      </w:pPr>
      <w:r w:rsidRPr="00545193">
        <w:rPr>
          <w:bCs/>
          <w:i/>
          <w:iCs/>
          <w:color w:val="000000"/>
          <w:sz w:val="24"/>
          <w:szCs w:val="24"/>
        </w:rPr>
        <w:t xml:space="preserve">(Please note that the </w:t>
      </w:r>
      <w:r w:rsidR="0027667E">
        <w:rPr>
          <w:bCs/>
          <w:i/>
          <w:iCs/>
          <w:color w:val="000000"/>
          <w:sz w:val="24"/>
          <w:szCs w:val="24"/>
        </w:rPr>
        <w:t>C</w:t>
      </w:r>
      <w:r w:rsidRPr="00545193">
        <w:rPr>
          <w:bCs/>
          <w:i/>
          <w:iCs/>
          <w:color w:val="000000"/>
          <w:sz w:val="24"/>
          <w:szCs w:val="24"/>
        </w:rPr>
        <w:t>lause numbers given here under are that of Instruction to Bidder)</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E00539" w:rsidP="00CE6BB2">
      <w:pPr>
        <w:ind w:firstLine="720"/>
        <w:jc w:val="both"/>
        <w:rPr>
          <w:color w:val="000000"/>
          <w:sz w:val="24"/>
          <w:szCs w:val="24"/>
        </w:rPr>
      </w:pPr>
      <w:r>
        <w:rPr>
          <w:color w:val="000000"/>
          <w:sz w:val="24"/>
          <w:szCs w:val="24"/>
        </w:rPr>
        <w:t>…….</w:t>
      </w:r>
      <w:r w:rsidR="0034562E">
        <w:rPr>
          <w:color w:val="000000"/>
          <w:sz w:val="24"/>
          <w:szCs w:val="24"/>
        </w:rPr>
        <w:t xml:space="preserve"> </w:t>
      </w:r>
      <w:r>
        <w:rPr>
          <w:color w:val="000000"/>
          <w:sz w:val="24"/>
          <w:szCs w:val="24"/>
        </w:rPr>
        <w:t>nos. of …</w:t>
      </w:r>
      <w:r w:rsidR="0034562E">
        <w:rPr>
          <w:color w:val="000000"/>
          <w:sz w:val="24"/>
          <w:szCs w:val="24"/>
        </w:rPr>
        <w:t xml:space="preserve">….. </w:t>
      </w:r>
      <w:r>
        <w:rPr>
          <w:color w:val="000000"/>
          <w:sz w:val="24"/>
          <w:szCs w:val="24"/>
        </w:rPr>
        <w:t>mm gunmetal ferrules.</w:t>
      </w:r>
    </w:p>
    <w:p w:rsidR="00CE6BB2" w:rsidRDefault="00CE6BB2" w:rsidP="00CE6BB2">
      <w:pPr>
        <w:ind w:firstLine="720"/>
        <w:jc w:val="both"/>
        <w:rPr>
          <w:color w:val="000000"/>
          <w:sz w:val="14"/>
          <w:szCs w:val="14"/>
        </w:rPr>
      </w:pPr>
    </w:p>
    <w:p w:rsidR="00CE6BB2"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820748" w:rsidRDefault="00677AF9" w:rsidP="00820748">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00820748" w:rsidRPr="00FA3962">
        <w:rPr>
          <w:color w:val="000000"/>
          <w:sz w:val="24"/>
        </w:rPr>
        <w:t>(</w:t>
      </w:r>
      <w:proofErr w:type="spellStart"/>
      <w:r w:rsidR="00820748" w:rsidRPr="00FA3962">
        <w:rPr>
          <w:color w:val="000000"/>
          <w:sz w:val="24"/>
        </w:rPr>
        <w:t>i</w:t>
      </w:r>
      <w:proofErr w:type="spellEnd"/>
      <w:r w:rsidR="00820748" w:rsidRPr="00FA3962">
        <w:rPr>
          <w:color w:val="000000"/>
          <w:sz w:val="24"/>
        </w:rPr>
        <w:t>)</w:t>
      </w:r>
      <w:r w:rsidR="00820748" w:rsidRPr="00994120">
        <w:rPr>
          <w:color w:val="000000"/>
          <w:sz w:val="24"/>
        </w:rPr>
        <w:t xml:space="preserve"> </w:t>
      </w:r>
      <w:r w:rsidR="00820748" w:rsidRPr="00994120">
        <w:rPr>
          <w:color w:val="000000"/>
          <w:sz w:val="24"/>
        </w:rPr>
        <w:tab/>
      </w:r>
      <w:r w:rsidR="00820748">
        <w:rPr>
          <w:color w:val="000000"/>
          <w:sz w:val="24"/>
        </w:rPr>
        <w:t>If the Bidder is the manufacturer, m</w:t>
      </w:r>
      <w:r w:rsidR="00820748">
        <w:rPr>
          <w:sz w:val="24"/>
        </w:rPr>
        <w:t>anufacturer</w:t>
      </w:r>
      <w:r w:rsidR="00820748">
        <w:rPr>
          <w:color w:val="000000"/>
          <w:sz w:val="24"/>
        </w:rPr>
        <w:t xml:space="preserve"> shall have manufactured and</w:t>
      </w:r>
    </w:p>
    <w:p w:rsidR="00820748" w:rsidRDefault="00820748" w:rsidP="00820748">
      <w:pPr>
        <w:ind w:left="720" w:hanging="720"/>
        <w:jc w:val="both"/>
        <w:rPr>
          <w:color w:val="000000"/>
          <w:sz w:val="24"/>
        </w:rPr>
      </w:pPr>
      <w:r>
        <w:rPr>
          <w:color w:val="000000"/>
          <w:sz w:val="24"/>
        </w:rPr>
        <w:tab/>
      </w:r>
      <w:r>
        <w:rPr>
          <w:color w:val="000000"/>
          <w:sz w:val="24"/>
        </w:rPr>
        <w:tab/>
        <w:t>supplied ……………. nos. .</w:t>
      </w:r>
      <w:r>
        <w:rPr>
          <w:sz w:val="24"/>
        </w:rPr>
        <w:t>………</w:t>
      </w:r>
      <w:r>
        <w:rPr>
          <w:color w:val="000000"/>
          <w:sz w:val="24"/>
        </w:rPr>
        <w:t xml:space="preserve">mm. diameter during last </w:t>
      </w:r>
      <w:r w:rsidR="00C36C12">
        <w:rPr>
          <w:color w:val="000000"/>
          <w:sz w:val="24"/>
        </w:rPr>
        <w:t>five</w:t>
      </w:r>
      <w:r>
        <w:rPr>
          <w:color w:val="000000"/>
          <w:sz w:val="24"/>
        </w:rPr>
        <w:t xml:space="preserve"> years </w:t>
      </w:r>
    </w:p>
    <w:p w:rsidR="00820748" w:rsidRDefault="00820748" w:rsidP="00820748">
      <w:pPr>
        <w:ind w:left="720" w:hanging="720"/>
        <w:jc w:val="both"/>
        <w:rPr>
          <w:color w:val="000000"/>
          <w:sz w:val="24"/>
        </w:rPr>
      </w:pPr>
      <w:r>
        <w:rPr>
          <w:color w:val="000000"/>
          <w:sz w:val="24"/>
        </w:rPr>
        <w:tab/>
      </w:r>
      <w:r>
        <w:rPr>
          <w:color w:val="000000"/>
          <w:sz w:val="24"/>
        </w:rPr>
        <w:tab/>
        <w:t>(</w:t>
      </w:r>
      <w:r w:rsidRPr="006E290B">
        <w:rPr>
          <w:sz w:val="24"/>
        </w:rPr>
        <w:t>Documentary evidence to justify shall be submitted</w:t>
      </w:r>
      <w:r>
        <w:rPr>
          <w:color w:val="000000"/>
          <w:sz w:val="24"/>
        </w:rPr>
        <w:t>).</w:t>
      </w:r>
    </w:p>
    <w:p w:rsidR="00820748" w:rsidRDefault="00820748" w:rsidP="00820748">
      <w:pPr>
        <w:ind w:left="720" w:hanging="720"/>
        <w:jc w:val="both"/>
        <w:rPr>
          <w:color w:val="000000"/>
          <w:sz w:val="24"/>
        </w:rPr>
      </w:pPr>
    </w:p>
    <w:p w:rsidR="00820748" w:rsidRDefault="00820748" w:rsidP="00820748">
      <w:pPr>
        <w:ind w:left="720" w:hanging="720"/>
        <w:jc w:val="both"/>
        <w:rPr>
          <w:color w:val="000000"/>
          <w:sz w:val="24"/>
        </w:rPr>
      </w:pPr>
      <w:r>
        <w:rPr>
          <w:color w:val="000000"/>
          <w:sz w:val="24"/>
        </w:rPr>
        <w:tab/>
        <w:t>(ii)</w:t>
      </w:r>
      <w:r>
        <w:rPr>
          <w:color w:val="000000"/>
          <w:sz w:val="24"/>
        </w:rPr>
        <w:tab/>
        <w:t xml:space="preserve">If the Bidder is the local supplier, local supplier shall have supplied …..…. nos.  </w:t>
      </w:r>
    </w:p>
    <w:p w:rsidR="00820748" w:rsidRDefault="00820748" w:rsidP="00820748">
      <w:pPr>
        <w:ind w:left="720" w:hanging="720"/>
        <w:jc w:val="both"/>
        <w:rPr>
          <w:sz w:val="24"/>
        </w:rPr>
      </w:pPr>
      <w:r>
        <w:rPr>
          <w:color w:val="000000"/>
          <w:sz w:val="24"/>
        </w:rPr>
        <w:tab/>
      </w:r>
      <w:r>
        <w:rPr>
          <w:color w:val="000000"/>
          <w:sz w:val="24"/>
        </w:rPr>
        <w:tab/>
        <w:t>.</w:t>
      </w:r>
      <w:r>
        <w:rPr>
          <w:sz w:val="24"/>
        </w:rPr>
        <w:t>………</w:t>
      </w:r>
      <w:r>
        <w:rPr>
          <w:color w:val="000000"/>
          <w:sz w:val="24"/>
        </w:rPr>
        <w:t xml:space="preserve">mm. diameter during last </w:t>
      </w:r>
      <w:r w:rsidR="00C36C12">
        <w:rPr>
          <w:color w:val="000000"/>
          <w:sz w:val="24"/>
        </w:rPr>
        <w:t>five</w:t>
      </w:r>
      <w:r>
        <w:rPr>
          <w:color w:val="000000"/>
          <w:sz w:val="24"/>
        </w:rPr>
        <w:t xml:space="preserve"> years (</w:t>
      </w:r>
      <w:r w:rsidRPr="006E290B">
        <w:rPr>
          <w:sz w:val="24"/>
        </w:rPr>
        <w:t xml:space="preserve">Documentary evidence to justify </w:t>
      </w:r>
    </w:p>
    <w:p w:rsidR="00820748" w:rsidRDefault="00820748" w:rsidP="00820748">
      <w:pPr>
        <w:ind w:left="720" w:hanging="720"/>
        <w:jc w:val="both"/>
        <w:rPr>
          <w:color w:val="000000"/>
          <w:sz w:val="24"/>
        </w:rPr>
      </w:pPr>
      <w:r>
        <w:rPr>
          <w:sz w:val="24"/>
        </w:rPr>
        <w:tab/>
      </w:r>
      <w:r>
        <w:rPr>
          <w:sz w:val="24"/>
        </w:rPr>
        <w:tab/>
      </w:r>
      <w:r w:rsidRPr="006E290B">
        <w:rPr>
          <w:sz w:val="24"/>
        </w:rPr>
        <w:t>shall be submitted</w:t>
      </w:r>
      <w:r>
        <w:rPr>
          <w:color w:val="000000"/>
          <w:sz w:val="24"/>
        </w:rPr>
        <w:t>).</w:t>
      </w:r>
    </w:p>
    <w:p w:rsidR="00CE6BB2" w:rsidRPr="00802514" w:rsidRDefault="00CE6BB2" w:rsidP="00820748">
      <w:pPr>
        <w:ind w:left="720" w:hanging="720"/>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CE6BB2" w:rsidRDefault="00CE6BB2" w:rsidP="00CE6BB2">
      <w:pPr>
        <w:ind w:right="-72"/>
        <w:rPr>
          <w:b/>
          <w:bCs/>
          <w:color w:val="000000"/>
          <w:sz w:val="22"/>
          <w:szCs w:val="22"/>
        </w:rPr>
      </w:pPr>
      <w:r>
        <w:rPr>
          <w:sz w:val="24"/>
        </w:rPr>
        <w:t>(</w:t>
      </w:r>
      <w:proofErr w:type="spellStart"/>
      <w:r>
        <w:rPr>
          <w:sz w:val="24"/>
        </w:rPr>
        <w:t>i</w:t>
      </w:r>
      <w:proofErr w:type="spellEnd"/>
      <w:r>
        <w:rPr>
          <w:sz w:val="24"/>
        </w:rPr>
        <w:t>)</w:t>
      </w:r>
      <w:r>
        <w:rPr>
          <w:sz w:val="24"/>
        </w:rPr>
        <w:tab/>
      </w:r>
      <w:r>
        <w:rPr>
          <w:color w:val="000000"/>
          <w:sz w:val="24"/>
          <w:szCs w:val="24"/>
        </w:rPr>
        <w:t xml:space="preserve">  </w:t>
      </w:r>
      <w:r w:rsidRPr="006E290B">
        <w:rPr>
          <w:b/>
          <w:bCs/>
          <w:color w:val="000000"/>
          <w:sz w:val="22"/>
          <w:szCs w:val="22"/>
        </w:rPr>
        <w:t xml:space="preserve"> </w:t>
      </w:r>
      <w:r>
        <w:rPr>
          <w:b/>
          <w:bCs/>
          <w:color w:val="000000"/>
          <w:sz w:val="22"/>
          <w:szCs w:val="22"/>
        </w:rPr>
        <w:t>Financial Capacity</w:t>
      </w:r>
    </w:p>
    <w:p w:rsidR="00CE6BB2" w:rsidRDefault="00CE6BB2" w:rsidP="00CE6BB2">
      <w:pPr>
        <w:ind w:right="-72"/>
        <w:jc w:val="both"/>
        <w:rPr>
          <w:color w:val="000000"/>
          <w:sz w:val="22"/>
          <w:szCs w:val="22"/>
        </w:rPr>
      </w:pPr>
      <w:r>
        <w:rPr>
          <w:color w:val="000000"/>
          <w:sz w:val="22"/>
          <w:szCs w:val="22"/>
        </w:rPr>
        <w:t xml:space="preserve">           </w:t>
      </w:r>
      <w:r w:rsidR="00475D57">
        <w:rPr>
          <w:color w:val="000000"/>
          <w:sz w:val="22"/>
          <w:szCs w:val="22"/>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Default="00CE6BB2" w:rsidP="00CE6BB2">
      <w:pPr>
        <w:ind w:right="-72"/>
        <w:jc w:val="both"/>
        <w:rPr>
          <w:color w:val="000000"/>
        </w:rPr>
      </w:pPr>
      <w:r>
        <w:rPr>
          <w:color w:val="000000"/>
          <w:sz w:val="22"/>
          <w:szCs w:val="22"/>
        </w:rPr>
        <w:t xml:space="preserve">            </w:t>
      </w:r>
      <w:r w:rsidR="00475D57">
        <w:rPr>
          <w:color w:val="000000"/>
          <w:sz w:val="22"/>
          <w:szCs w:val="22"/>
        </w:rPr>
        <w:tab/>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CE6BB2" w:rsidRPr="006E290B" w:rsidRDefault="00CE6BB2" w:rsidP="00CE6BB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654A00">
        <w:rPr>
          <w:i/>
          <w:iCs/>
          <w:sz w:val="24"/>
        </w:rPr>
        <w:t>estimated cost of the Bid.</w:t>
      </w: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692ACC" w:rsidRDefault="00692ACC" w:rsidP="00692ACC">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692ACC" w:rsidRDefault="00692ACC" w:rsidP="00692ACC">
      <w:pPr>
        <w:ind w:left="720"/>
        <w:jc w:val="both"/>
        <w:rPr>
          <w:sz w:val="24"/>
        </w:rPr>
      </w:pPr>
    </w:p>
    <w:p w:rsidR="00CE6BB2" w:rsidRDefault="00CE6BB2" w:rsidP="00CE6BB2">
      <w:pPr>
        <w:ind w:left="720"/>
        <w:jc w:val="both"/>
        <w:rPr>
          <w:sz w:val="24"/>
        </w:rPr>
      </w:pPr>
      <w:proofErr w:type="spellStart"/>
      <w:r>
        <w:rPr>
          <w:sz w:val="24"/>
        </w:rPr>
        <w:t>i</w:t>
      </w:r>
      <w:proofErr w:type="spellEnd"/>
      <w:r>
        <w:rPr>
          <w:sz w:val="24"/>
        </w:rPr>
        <w:t>.</w:t>
      </w:r>
      <w:r>
        <w:rPr>
          <w:sz w:val="24"/>
        </w:rPr>
        <w:tab/>
        <w:t>Name of the end user</w:t>
      </w:r>
      <w:r w:rsidR="00692ACC">
        <w:rPr>
          <w:sz w:val="24"/>
        </w:rPr>
        <w:t>.</w:t>
      </w:r>
    </w:p>
    <w:p w:rsidR="00CE6BB2" w:rsidRDefault="00692ACC" w:rsidP="00CE6BB2">
      <w:pPr>
        <w:ind w:left="720"/>
        <w:jc w:val="both"/>
        <w:rPr>
          <w:sz w:val="24"/>
        </w:rPr>
      </w:pPr>
      <w:r>
        <w:rPr>
          <w:sz w:val="24"/>
        </w:rPr>
        <w:t>ii.</w:t>
      </w:r>
      <w:r>
        <w:rPr>
          <w:sz w:val="24"/>
        </w:rPr>
        <w:tab/>
        <w:t>Name of the contact person.</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r w:rsidR="00692ACC">
        <w:rPr>
          <w:sz w:val="24"/>
        </w:rPr>
        <w:t>.</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r w:rsidR="00692ACC">
        <w:rPr>
          <w:sz w:val="24"/>
        </w:rPr>
        <w:t>.</w:t>
      </w:r>
    </w:p>
    <w:p w:rsidR="00CE6BB2" w:rsidRDefault="00CE6BB2" w:rsidP="00CE6BB2">
      <w:pPr>
        <w:ind w:left="720"/>
        <w:jc w:val="both"/>
        <w:rPr>
          <w:sz w:val="24"/>
        </w:rPr>
      </w:pPr>
      <w:r>
        <w:rPr>
          <w:sz w:val="24"/>
        </w:rPr>
        <w:t>vii.</w:t>
      </w:r>
      <w:r>
        <w:rPr>
          <w:sz w:val="24"/>
        </w:rPr>
        <w:tab/>
        <w:t>Dates purchased</w:t>
      </w:r>
      <w:r w:rsidR="00692ACC">
        <w:rPr>
          <w:sz w:val="24"/>
        </w:rPr>
        <w:t>.</w:t>
      </w:r>
    </w:p>
    <w:p w:rsidR="00CE6BB2" w:rsidRDefault="00CE6BB2" w:rsidP="00CE6BB2">
      <w:pPr>
        <w:ind w:left="1440" w:hanging="720"/>
        <w:jc w:val="both"/>
        <w:rPr>
          <w:sz w:val="24"/>
        </w:rPr>
      </w:pPr>
      <w:r>
        <w:rPr>
          <w:sz w:val="24"/>
        </w:rPr>
        <w:t>viii.</w:t>
      </w:r>
      <w:r>
        <w:rPr>
          <w:sz w:val="24"/>
        </w:rPr>
        <w:tab/>
        <w:t xml:space="preserve">Full details of performance of relevant </w:t>
      </w:r>
      <w:r w:rsidR="00E00539">
        <w:rPr>
          <w:sz w:val="24"/>
        </w:rPr>
        <w:t>Gunmetal Ferrules</w:t>
      </w:r>
      <w:r>
        <w:rPr>
          <w:sz w:val="24"/>
        </w:rPr>
        <w:t xml:space="preserve"> i.e. performance within the specifications, durability, lifetime etc.   </w:t>
      </w:r>
    </w:p>
    <w:p w:rsidR="00764F06" w:rsidRDefault="00201A75" w:rsidP="00764F06">
      <w:pPr>
        <w:ind w:left="1440" w:hanging="720"/>
        <w:jc w:val="both"/>
        <w:rPr>
          <w:sz w:val="24"/>
        </w:rPr>
      </w:pPr>
      <w:r>
        <w:rPr>
          <w:noProof/>
        </w:rPr>
        <mc:AlternateContent>
          <mc:Choice Requires="wps">
            <w:drawing>
              <wp:anchor distT="0" distB="0" distL="114300" distR="114300" simplePos="0" relativeHeight="251803136" behindDoc="0" locked="0" layoutInCell="1" allowOverlap="1">
                <wp:simplePos x="0" y="0"/>
                <wp:positionH relativeFrom="column">
                  <wp:posOffset>4010660</wp:posOffset>
                </wp:positionH>
                <wp:positionV relativeFrom="paragraph">
                  <wp:posOffset>734060</wp:posOffset>
                </wp:positionV>
                <wp:extent cx="1677035" cy="237490"/>
                <wp:effectExtent l="1270" t="3810" r="0" b="0"/>
                <wp:wrapNone/>
                <wp:docPr id="4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date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8" o:spid="_x0000_s1042" type="#_x0000_t202" style="position:absolute;left:0;text-align:left;margin-left:315.8pt;margin-top:57.8pt;width:132.05pt;height:18.7pt;z-index:251803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mbiA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" stroked="f">
                <v:textbox style="mso-fit-shape-to-text:t">
                  <w:txbxContent>
                    <w:p w:rsidR="00655FCF" w:rsidRDefault="00655FCF">
                      <w:r>
                        <w:t>Revised date 23-11-2022</w:t>
                      </w:r>
                    </w:p>
                  </w:txbxContent>
                </v:textbox>
              </v:shape>
            </w:pict>
          </mc:Fallback>
        </mc:AlternateContent>
      </w:r>
      <w:r w:rsidR="00764F06">
        <w:rPr>
          <w:sz w:val="24"/>
        </w:rPr>
        <w:t>ix</w:t>
      </w:r>
      <w:r w:rsidR="00764F06">
        <w:rPr>
          <w:sz w:val="24"/>
        </w:rPr>
        <w:tab/>
      </w:r>
      <w:r w:rsidR="00764F06" w:rsidRPr="0097055E">
        <w:rPr>
          <w:sz w:val="24"/>
        </w:rPr>
        <w:t>Data relating to the causes attributed to the manufacturer’s defects. Provide types of manufacturer’s failures i.e. failures of different components, failure types (mechanical failures like cracks, fatigue failure /wear &amp; tear etc.)</w:t>
      </w:r>
      <w:r w:rsidR="00692ACC">
        <w:rPr>
          <w:sz w:val="24"/>
        </w:rPr>
        <w:t>.</w:t>
      </w:r>
    </w:p>
    <w:p w:rsidR="00764F06" w:rsidRPr="0097055E" w:rsidRDefault="00764F06" w:rsidP="00764F06">
      <w:pPr>
        <w:ind w:left="1440" w:hanging="720"/>
        <w:jc w:val="both"/>
        <w:rPr>
          <w:sz w:val="24"/>
        </w:rPr>
      </w:pPr>
      <w:r>
        <w:rPr>
          <w:sz w:val="24"/>
        </w:rPr>
        <w:lastRenderedPageBreak/>
        <w:t xml:space="preserve"> x</w:t>
      </w:r>
      <w:r>
        <w:rPr>
          <w:sz w:val="24"/>
        </w:rPr>
        <w:tab/>
      </w:r>
      <w:r w:rsidRPr="0097055E">
        <w:rPr>
          <w:sz w:val="24"/>
        </w:rPr>
        <w:t>Brief description of quality of the water being passed through the Gunmetal Ferrules (physical, chemical details)</w:t>
      </w:r>
      <w:r w:rsidR="00692ACC">
        <w:rPr>
          <w:sz w:val="24"/>
        </w:rPr>
        <w:t>.</w:t>
      </w:r>
    </w:p>
    <w:p w:rsidR="00764F06" w:rsidRPr="00764F06" w:rsidRDefault="00764F06" w:rsidP="00764F06">
      <w:pPr>
        <w:ind w:left="1440" w:hanging="720"/>
        <w:jc w:val="both"/>
        <w:rPr>
          <w:szCs w:val="16"/>
        </w:rPr>
      </w:pPr>
    </w:p>
    <w:p w:rsidR="00764F06" w:rsidRDefault="00764F06" w:rsidP="005A6D81">
      <w:pPr>
        <w:ind w:left="709" w:hanging="11"/>
        <w:jc w:val="both"/>
        <w:rPr>
          <w:sz w:val="24"/>
        </w:rPr>
      </w:pPr>
      <w:r w:rsidRPr="0097055E">
        <w:rPr>
          <w:sz w:val="24"/>
        </w:rPr>
        <w:t xml:space="preserve">Certificates shall have the seal of the issuing organization/firm signed by authorized official. </w:t>
      </w:r>
      <w:r w:rsidR="00CE6BB2">
        <w:rPr>
          <w:sz w:val="24"/>
        </w:rPr>
        <w:t xml:space="preserve">Offers not accompanying these certificates shall be considered as substantially non-responsive. </w:t>
      </w:r>
    </w:p>
    <w:p w:rsidR="00CE6BB2" w:rsidRDefault="00CE6BB2" w:rsidP="00CE6BB2">
      <w:pPr>
        <w:ind w:left="720"/>
        <w:jc w:val="both"/>
        <w:rPr>
          <w:sz w:val="24"/>
        </w:rPr>
      </w:pPr>
      <w:r>
        <w:rPr>
          <w:sz w:val="24"/>
        </w:rPr>
        <w:tab/>
      </w:r>
    </w:p>
    <w:p w:rsidR="00597578" w:rsidRDefault="00764F06" w:rsidP="00597578">
      <w:pPr>
        <w:ind w:left="720" w:hanging="720"/>
        <w:jc w:val="both"/>
        <w:rPr>
          <w:color w:val="000000"/>
          <w:sz w:val="24"/>
          <w:szCs w:val="24"/>
        </w:rPr>
      </w:pPr>
      <w:r>
        <w:rPr>
          <w:color w:val="000000"/>
          <w:sz w:val="24"/>
          <w:szCs w:val="24"/>
        </w:rPr>
        <w:t>(3.5)</w:t>
      </w:r>
      <w:r>
        <w:rPr>
          <w:color w:val="000000"/>
          <w:sz w:val="24"/>
          <w:szCs w:val="24"/>
        </w:rPr>
        <w:tab/>
      </w:r>
      <w:r w:rsidR="00597578">
        <w:rPr>
          <w:color w:val="000000"/>
          <w:sz w:val="24"/>
          <w:szCs w:val="24"/>
        </w:rPr>
        <w:t>Bidder shall submit 03 numbers of Gunmetal Ferrules which shall be</w:t>
      </w:r>
      <w:r w:rsidR="00ED331E">
        <w:rPr>
          <w:color w:val="000000"/>
          <w:sz w:val="24"/>
          <w:szCs w:val="24"/>
        </w:rPr>
        <w:t xml:space="preserve"> </w:t>
      </w:r>
      <w:r w:rsidR="00597578">
        <w:rPr>
          <w:color w:val="000000"/>
          <w:sz w:val="24"/>
          <w:szCs w:val="24"/>
        </w:rPr>
        <w:t>legibly marked with following by embossing integrally during casting;</w:t>
      </w:r>
    </w:p>
    <w:p w:rsidR="009476FA" w:rsidRDefault="009476FA" w:rsidP="00597578">
      <w:pPr>
        <w:ind w:left="720" w:hanging="720"/>
        <w:jc w:val="both"/>
        <w:rPr>
          <w:color w:val="000000"/>
          <w:sz w:val="24"/>
          <w:szCs w:val="24"/>
        </w:rPr>
      </w:pPr>
    </w:p>
    <w:p w:rsidR="00597578" w:rsidRDefault="00597578" w:rsidP="00597578">
      <w:pPr>
        <w:pStyle w:val="ListParagraph"/>
        <w:numPr>
          <w:ilvl w:val="0"/>
          <w:numId w:val="38"/>
        </w:numPr>
        <w:ind w:left="1701"/>
        <w:jc w:val="both"/>
        <w:rPr>
          <w:color w:val="000000"/>
          <w:sz w:val="24"/>
          <w:szCs w:val="24"/>
        </w:rPr>
      </w:pPr>
      <w:r>
        <w:rPr>
          <w:color w:val="000000"/>
          <w:sz w:val="24"/>
          <w:szCs w:val="24"/>
        </w:rPr>
        <w:t>Trade Mark of the Product (Make).</w:t>
      </w:r>
    </w:p>
    <w:p w:rsidR="00597578" w:rsidRDefault="00597578" w:rsidP="00597578">
      <w:pPr>
        <w:pStyle w:val="ListParagraph"/>
        <w:numPr>
          <w:ilvl w:val="0"/>
          <w:numId w:val="38"/>
        </w:numPr>
        <w:ind w:left="1701"/>
        <w:jc w:val="both"/>
        <w:rPr>
          <w:color w:val="000000"/>
          <w:sz w:val="24"/>
          <w:szCs w:val="24"/>
        </w:rPr>
      </w:pPr>
      <w:r>
        <w:rPr>
          <w:color w:val="000000"/>
          <w:sz w:val="24"/>
          <w:szCs w:val="24"/>
        </w:rPr>
        <w:t>The nominal size of the Ferrules.</w:t>
      </w:r>
    </w:p>
    <w:p w:rsidR="00597578" w:rsidRDefault="00597578" w:rsidP="00597578">
      <w:pPr>
        <w:pStyle w:val="ListParagraph"/>
        <w:numPr>
          <w:ilvl w:val="0"/>
          <w:numId w:val="38"/>
        </w:numPr>
        <w:ind w:left="1701"/>
        <w:jc w:val="both"/>
        <w:rPr>
          <w:color w:val="000000"/>
          <w:sz w:val="24"/>
          <w:szCs w:val="24"/>
        </w:rPr>
      </w:pPr>
      <w:r>
        <w:rPr>
          <w:color w:val="000000"/>
          <w:sz w:val="24"/>
          <w:szCs w:val="24"/>
        </w:rPr>
        <w:t>Any additional details such as Company Name etc. (optional)</w:t>
      </w:r>
    </w:p>
    <w:p w:rsidR="009476FA" w:rsidRDefault="009476FA" w:rsidP="009476FA">
      <w:pPr>
        <w:pStyle w:val="ListParagraph"/>
        <w:ind w:left="1701"/>
        <w:jc w:val="both"/>
        <w:rPr>
          <w:color w:val="000000"/>
          <w:sz w:val="24"/>
          <w:szCs w:val="24"/>
        </w:rPr>
      </w:pPr>
    </w:p>
    <w:p w:rsidR="00597578" w:rsidRDefault="00597578" w:rsidP="00597578">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CE6BB2" w:rsidRPr="00CE6BB2" w:rsidRDefault="00CE6BB2" w:rsidP="00597578">
      <w:pPr>
        <w:ind w:left="720" w:hanging="720"/>
        <w:jc w:val="both"/>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CE6BB2" w:rsidRDefault="00CE6BB2" w:rsidP="00CE6BB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sidR="004A3522">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220B76">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E6BB2" w:rsidRPr="00004CF2" w:rsidRDefault="00CE6BB2" w:rsidP="00CE6BB2">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sidR="00C4757D">
        <w:rPr>
          <w:color w:val="000000"/>
          <w:sz w:val="24"/>
          <w:szCs w:val="24"/>
        </w:rPr>
        <w:t xml:space="preserve">  </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DA66F5">
        <w:rPr>
          <w:color w:val="000000"/>
          <w:sz w:val="24"/>
          <w:szCs w:val="24"/>
        </w:rPr>
        <w:t>0</w:t>
      </w:r>
      <w:r w:rsidRPr="00E12961">
        <w:rPr>
          <w:color w:val="000000"/>
          <w:sz w:val="24"/>
          <w:szCs w:val="24"/>
        </w:rPr>
        <w:t>5</w:t>
      </w:r>
      <w:r w:rsidR="00DA66F5">
        <w:rPr>
          <w:color w:val="000000"/>
          <w:sz w:val="24"/>
          <w:szCs w:val="24"/>
        </w:rPr>
        <w:t>328</w:t>
      </w:r>
    </w:p>
    <w:p w:rsidR="00CE6BB2" w:rsidRPr="00802514" w:rsidRDefault="00CE6BB2" w:rsidP="00CE6BB2">
      <w:pPr>
        <w:ind w:left="720" w:hanging="720"/>
        <w:jc w:val="both"/>
        <w:rPr>
          <w:color w:val="000000"/>
          <w:sz w:val="14"/>
          <w:szCs w:val="24"/>
        </w:rPr>
      </w:pPr>
    </w:p>
    <w:p w:rsidR="00CE6BB2" w:rsidRPr="00FF527D" w:rsidRDefault="00CE6BB2" w:rsidP="00CE6BB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CE6BB2" w:rsidRPr="00FF527D" w:rsidRDefault="00CE6BB2" w:rsidP="00CE6BB2">
      <w:pPr>
        <w:ind w:left="800" w:hanging="800"/>
        <w:jc w:val="both"/>
        <w:rPr>
          <w:color w:val="000000"/>
          <w:sz w:val="24"/>
          <w:szCs w:val="24"/>
        </w:rPr>
      </w:pPr>
    </w:p>
    <w:p w:rsidR="00CE6BB2" w:rsidRDefault="00CE6BB2" w:rsidP="00CE6BB2">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sidRPr="0089126E">
        <w:rPr>
          <w:b/>
          <w:bCs/>
          <w:color w:val="000000"/>
          <w:sz w:val="24"/>
          <w:szCs w:val="24"/>
        </w:rPr>
        <w:t>C</w:t>
      </w:r>
      <w:r w:rsidRPr="0089126E">
        <w:rPr>
          <w:b/>
          <w:bCs/>
          <w:color w:val="000000"/>
          <w:sz w:val="24"/>
          <w:szCs w:val="24"/>
        </w:rPr>
        <w:t xml:space="preserve">lause </w:t>
      </w:r>
      <w:r w:rsidR="003A5F67" w:rsidRPr="0089126E">
        <w:rPr>
          <w:b/>
          <w:bCs/>
          <w:color w:val="000000"/>
          <w:sz w:val="24"/>
          <w:szCs w:val="24"/>
        </w:rPr>
        <w:t>16.3</w:t>
      </w:r>
      <w:r w:rsidR="003A5F67" w:rsidRPr="003E64EA">
        <w:rPr>
          <w:color w:val="000000"/>
          <w:sz w:val="24"/>
          <w:szCs w:val="24"/>
        </w:rPr>
        <w:t xml:space="preserve"> </w:t>
      </w:r>
      <w:r w:rsidR="003A5F67">
        <w:rPr>
          <w:color w:val="000000"/>
          <w:sz w:val="24"/>
          <w:szCs w:val="24"/>
        </w:rPr>
        <w:t>of Contract Data.</w:t>
      </w: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004CF2" w:rsidRDefault="00CE6BB2" w:rsidP="00CE6BB2">
      <w:pPr>
        <w:ind w:right="-72"/>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004CF2" w:rsidRDefault="00CE6BB2" w:rsidP="00CE6BB2">
      <w:pPr>
        <w:ind w:left="720" w:hanging="720"/>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ED5976" w:rsidRDefault="00ED5976" w:rsidP="00CE6BB2">
      <w:pPr>
        <w:ind w:left="720" w:hanging="720"/>
        <w:jc w:val="both"/>
        <w:rPr>
          <w:color w:val="000000"/>
          <w:sz w:val="24"/>
          <w:szCs w:val="24"/>
        </w:rPr>
      </w:pPr>
    </w:p>
    <w:p w:rsidR="00CE6BB2" w:rsidRPr="00CE6BB2" w:rsidRDefault="00CE6BB2" w:rsidP="00CE6BB2">
      <w:pPr>
        <w:ind w:left="720" w:hanging="720"/>
        <w:jc w:val="both"/>
        <w:rPr>
          <w:color w:val="000000"/>
          <w:sz w:val="14"/>
          <w:szCs w:val="1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CE6BB2" w:rsidRDefault="00CE6BB2" w:rsidP="00CE6BB2">
      <w:pPr>
        <w:ind w:firstLine="2160"/>
        <w:jc w:val="both"/>
        <w:rPr>
          <w:color w:val="000000"/>
          <w:sz w:val="22"/>
        </w:rPr>
      </w:pPr>
      <w:r>
        <w:rPr>
          <w:color w:val="000000"/>
          <w:sz w:val="22"/>
        </w:rPr>
        <w:t>Sri Lanka</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9476FA" w:rsidP="00CE6BB2">
      <w:pPr>
        <w:ind w:firstLine="720"/>
        <w:jc w:val="both"/>
        <w:rPr>
          <w:color w:val="000000"/>
          <w:sz w:val="24"/>
          <w:szCs w:val="24"/>
        </w:rPr>
      </w:pPr>
    </w:p>
    <w:p w:rsidR="009476FA" w:rsidRDefault="009476FA" w:rsidP="00CE6BB2">
      <w:pPr>
        <w:ind w:firstLine="720"/>
        <w:jc w:val="both"/>
        <w:rPr>
          <w:color w:val="000000"/>
          <w:sz w:val="24"/>
          <w:szCs w:val="24"/>
        </w:rPr>
      </w:pPr>
    </w:p>
    <w:p w:rsidR="00CE6BB2" w:rsidRDefault="00CE6BB2" w:rsidP="00CE6BB2">
      <w:pPr>
        <w:ind w:firstLine="720"/>
        <w:jc w:val="both"/>
        <w:rPr>
          <w:color w:val="000000"/>
          <w:sz w:val="18"/>
          <w:szCs w:val="18"/>
        </w:rPr>
      </w:pPr>
    </w:p>
    <w:p w:rsidR="009476FA" w:rsidRDefault="009476FA" w:rsidP="00CE6BB2">
      <w:pPr>
        <w:ind w:firstLine="720"/>
        <w:jc w:val="both"/>
        <w:rPr>
          <w:color w:val="000000"/>
          <w:sz w:val="18"/>
          <w:szCs w:val="18"/>
        </w:rPr>
      </w:pPr>
    </w:p>
    <w:p w:rsidR="00ED5976" w:rsidRPr="00CE6BB2" w:rsidRDefault="00201A75" w:rsidP="00CE6BB2">
      <w:pPr>
        <w:ind w:firstLine="720"/>
        <w:jc w:val="both"/>
        <w:rPr>
          <w:color w:val="000000"/>
          <w:sz w:val="18"/>
          <w:szCs w:val="18"/>
        </w:rPr>
      </w:pPr>
      <w:r>
        <w:rPr>
          <w:noProof/>
        </w:rPr>
        <mc:AlternateContent>
          <mc:Choice Requires="wps">
            <w:drawing>
              <wp:anchor distT="0" distB="0" distL="114300" distR="114300" simplePos="0" relativeHeight="251762176" behindDoc="0" locked="0" layoutInCell="1" allowOverlap="1">
                <wp:simplePos x="0" y="0"/>
                <wp:positionH relativeFrom="column">
                  <wp:posOffset>4217670</wp:posOffset>
                </wp:positionH>
                <wp:positionV relativeFrom="paragraph">
                  <wp:posOffset>529590</wp:posOffset>
                </wp:positionV>
                <wp:extent cx="1604645" cy="237490"/>
                <wp:effectExtent l="0" t="3810" r="0" b="0"/>
                <wp:wrapNone/>
                <wp:docPr id="4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4" o:spid="_x0000_s1043" type="#_x0000_t202" style="position:absolute;left:0;text-align:left;margin-left:332.1pt;margin-top:41.7pt;width:126.35pt;height:18.7pt;z-index:251762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" stroked="f">
                <v:textbox style="mso-fit-shape-to-text:t">
                  <w:txbxContent>
                    <w:p w:rsidR="00655FCF" w:rsidRDefault="00655FCF">
                      <w:r>
                        <w:t>Revised on 07-02-2023</w:t>
                      </w:r>
                    </w:p>
                  </w:txbxContent>
                </v:textbox>
              </v:shape>
            </w:pict>
          </mc:Fallback>
        </mc:AlternateContent>
      </w:r>
    </w:p>
    <w:p w:rsidR="00CE6BB2" w:rsidRPr="00004CF2" w:rsidRDefault="00CE6BB2" w:rsidP="00475D57">
      <w:pPr>
        <w:ind w:left="709" w:hanging="709"/>
        <w:jc w:val="both"/>
        <w:rPr>
          <w:color w:val="000000"/>
          <w:sz w:val="24"/>
          <w:szCs w:val="24"/>
        </w:rPr>
      </w:pPr>
      <w:r w:rsidRPr="00004CF2">
        <w:rPr>
          <w:color w:val="000000"/>
          <w:sz w:val="24"/>
          <w:szCs w:val="24"/>
        </w:rPr>
        <w:lastRenderedPageBreak/>
        <w:t>(18.1)</w:t>
      </w:r>
      <w:r>
        <w:rPr>
          <w:color w:val="000000"/>
          <w:sz w:val="24"/>
          <w:szCs w:val="24"/>
        </w:rPr>
        <w:t xml:space="preserve"> </w:t>
      </w:r>
      <w:r w:rsidRPr="00004CF2">
        <w:rPr>
          <w:color w:val="000000"/>
          <w:sz w:val="24"/>
          <w:szCs w:val="24"/>
        </w:rPr>
        <w:t xml:space="preserve">The Procurement Committee’s address for the purpose of Bid submission (and </w:t>
      </w:r>
      <w:r w:rsidR="00475D57">
        <w:rPr>
          <w:color w:val="000000"/>
          <w:sz w:val="24"/>
          <w:szCs w:val="24"/>
        </w:rPr>
        <w:t xml:space="preserve">on </w:t>
      </w:r>
      <w:r w:rsidRPr="00004CF2">
        <w:rPr>
          <w:color w:val="000000"/>
          <w:sz w:val="24"/>
          <w:szCs w:val="24"/>
        </w:rPr>
        <w:t>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firstLine="2160"/>
        <w:jc w:val="both"/>
        <w:rPr>
          <w:color w:val="000000"/>
          <w:sz w:val="22"/>
        </w:rPr>
      </w:pPr>
      <w:r>
        <w:rPr>
          <w:color w:val="000000"/>
          <w:sz w:val="22"/>
        </w:rPr>
        <w:t>New Parliament Road,</w:t>
      </w:r>
    </w:p>
    <w:p w:rsidR="00CE6BB2"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r w:rsidR="00597578">
        <w:rPr>
          <w:color w:val="000000"/>
          <w:sz w:val="22"/>
        </w:rPr>
        <w:t>,</w:t>
      </w:r>
      <w:r>
        <w:rPr>
          <w:color w:val="000000"/>
          <w:sz w:val="22"/>
        </w:rPr>
        <w:t>Sri</w:t>
      </w:r>
      <w:proofErr w:type="spellEnd"/>
      <w:r>
        <w:rPr>
          <w:color w:val="000000"/>
          <w:sz w:val="22"/>
        </w:rPr>
        <w:t xml:space="preserve"> Lanka</w:t>
      </w:r>
      <w:r w:rsidR="00597578">
        <w:rPr>
          <w:color w:val="000000"/>
          <w:sz w:val="22"/>
        </w:rPr>
        <w:t>.</w:t>
      </w:r>
    </w:p>
    <w:p w:rsidR="00CE6BB2" w:rsidRPr="00E93F58" w:rsidRDefault="00CE6BB2" w:rsidP="00CE6BB2">
      <w:pPr>
        <w:jc w:val="both"/>
        <w:rPr>
          <w:color w:val="000000"/>
          <w:sz w:val="8"/>
          <w:szCs w:val="6"/>
        </w:rPr>
      </w:pP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D5976" w:rsidRPr="009476FA" w:rsidRDefault="00ED5976" w:rsidP="00CE6BB2">
      <w:pPr>
        <w:ind w:left="1440"/>
        <w:jc w:val="both"/>
        <w:rPr>
          <w:color w:val="000000"/>
          <w:sz w:val="16"/>
          <w:szCs w:val="16"/>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654A00" w:rsidP="00CE6BB2">
      <w:pPr>
        <w:ind w:firstLine="234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ED331E">
        <w:rPr>
          <w:color w:val="000000"/>
          <w:sz w:val="22"/>
        </w:rPr>
        <w:t>,</w:t>
      </w:r>
    </w:p>
    <w:p w:rsidR="00CE6BB2" w:rsidRPr="00994120" w:rsidRDefault="00CE6BB2" w:rsidP="00CE6BB2">
      <w:pPr>
        <w:ind w:firstLine="2340"/>
        <w:jc w:val="both"/>
        <w:rPr>
          <w:color w:val="000000"/>
          <w:sz w:val="22"/>
        </w:rPr>
      </w:pPr>
      <w:proofErr w:type="spellStart"/>
      <w:r>
        <w:rPr>
          <w:color w:val="000000"/>
          <w:sz w:val="22"/>
        </w:rPr>
        <w:t>Battaramulla</w:t>
      </w:r>
      <w:proofErr w:type="spellEnd"/>
      <w:r w:rsidR="00ED331E">
        <w:rPr>
          <w:color w:val="000000"/>
          <w:sz w:val="22"/>
        </w:rPr>
        <w:t>,</w:t>
      </w:r>
    </w:p>
    <w:p w:rsidR="00CE6BB2" w:rsidRDefault="00CE6BB2" w:rsidP="00CE6BB2">
      <w:pPr>
        <w:ind w:firstLine="2340"/>
        <w:jc w:val="both"/>
        <w:rPr>
          <w:color w:val="000000"/>
          <w:sz w:val="22"/>
        </w:rPr>
      </w:pPr>
      <w:r>
        <w:rPr>
          <w:color w:val="000000"/>
          <w:sz w:val="22"/>
        </w:rPr>
        <w:t>Sri Lanka</w:t>
      </w:r>
    </w:p>
    <w:p w:rsidR="00CE6BB2" w:rsidRDefault="00CE6BB2" w:rsidP="00CE6BB2">
      <w:pPr>
        <w:jc w:val="both"/>
        <w:rPr>
          <w:color w:val="000000"/>
          <w:sz w:val="22"/>
        </w:rPr>
      </w:pPr>
      <w:r>
        <w:rPr>
          <w:color w:val="000000"/>
          <w:sz w:val="22"/>
        </w:rPr>
        <w:t>(24.1)    Add to Clause</w:t>
      </w:r>
    </w:p>
    <w:p w:rsidR="00CE6BB2" w:rsidRPr="009476FA" w:rsidRDefault="00CE6BB2" w:rsidP="00CE6BB2">
      <w:pPr>
        <w:jc w:val="both"/>
        <w:rPr>
          <w:color w:val="000000"/>
          <w:sz w:val="16"/>
          <w:szCs w:val="16"/>
        </w:rPr>
      </w:pPr>
    </w:p>
    <w:p w:rsidR="0089126E"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060DE7" w:rsidRPr="0089126E">
        <w:rPr>
          <w:b/>
          <w:color w:val="000000"/>
          <w:sz w:val="24"/>
          <w:szCs w:val="24"/>
        </w:rPr>
        <w:t>C</w:t>
      </w:r>
      <w:r w:rsidRPr="0089126E">
        <w:rPr>
          <w:b/>
          <w:color w:val="000000"/>
          <w:sz w:val="24"/>
          <w:szCs w:val="24"/>
        </w:rPr>
        <w:t>lause 24.1</w:t>
      </w:r>
      <w:r w:rsidRPr="00FF55F1">
        <w:rPr>
          <w:bCs/>
          <w:color w:val="000000"/>
          <w:sz w:val="24"/>
          <w:szCs w:val="24"/>
        </w:rPr>
        <w:t xml:space="preserve">, it </w:t>
      </w:r>
    </w:p>
    <w:p w:rsidR="00CE6BB2" w:rsidRDefault="0089126E" w:rsidP="00CE6BB2">
      <w:pPr>
        <w:jc w:val="both"/>
        <w:rPr>
          <w:bCs/>
          <w:color w:val="000000"/>
          <w:sz w:val="24"/>
          <w:szCs w:val="24"/>
        </w:rPr>
      </w:pPr>
      <w:r>
        <w:rPr>
          <w:bCs/>
          <w:color w:val="000000"/>
          <w:sz w:val="24"/>
          <w:szCs w:val="24"/>
        </w:rPr>
        <w:t xml:space="preserve">            </w:t>
      </w:r>
      <w:r w:rsidR="00CE6BB2" w:rsidRPr="00FF55F1">
        <w:rPr>
          <w:bCs/>
          <w:color w:val="000000"/>
          <w:sz w:val="24"/>
          <w:szCs w:val="24"/>
        </w:rPr>
        <w:t>will be considered substantially non responsive and rejected by the Procurement</w:t>
      </w:r>
      <w:r w:rsidR="00CE6BB2">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00384D07">
        <w:rPr>
          <w:bCs/>
          <w:color w:val="000000"/>
          <w:sz w:val="24"/>
          <w:szCs w:val="24"/>
        </w:rPr>
        <w:t xml:space="preserve">  </w:t>
      </w:r>
      <w:r w:rsidRPr="00FF55F1">
        <w:rPr>
          <w:bCs/>
          <w:color w:val="000000"/>
          <w:sz w:val="24"/>
          <w:szCs w:val="24"/>
        </w:rPr>
        <w:t>Committee</w:t>
      </w:r>
    </w:p>
    <w:p w:rsidR="00CE6BB2" w:rsidRPr="009476FA" w:rsidRDefault="00CE6BB2" w:rsidP="00CE6BB2">
      <w:pPr>
        <w:ind w:left="1440" w:firstLine="720"/>
        <w:jc w:val="both"/>
        <w:rPr>
          <w:color w:val="000000"/>
          <w:sz w:val="16"/>
          <w:szCs w:val="16"/>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89126E">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E6BB2" w:rsidRPr="00FF55F1" w:rsidRDefault="00CE6BB2" w:rsidP="00CE6BB2">
      <w:pPr>
        <w:pStyle w:val="Title"/>
        <w:ind w:left="720"/>
        <w:jc w:val="both"/>
        <w:rPr>
          <w:b w:val="0"/>
          <w:bCs/>
          <w:color w:val="000000"/>
          <w:sz w:val="22"/>
          <w:szCs w:val="22"/>
          <w:u w:val="none"/>
        </w:rPr>
      </w:pP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994120" w:rsidRDefault="008302E8" w:rsidP="00CE6BB2">
      <w:pPr>
        <w:ind w:firstLine="2880"/>
        <w:jc w:val="both"/>
        <w:rPr>
          <w:color w:val="000000"/>
          <w:sz w:val="22"/>
        </w:rPr>
      </w:pPr>
      <w:r>
        <w:rPr>
          <w:color w:val="000000"/>
          <w:sz w:val="22"/>
        </w:rPr>
        <w:t xml:space="preserve">Ministry of  </w:t>
      </w:r>
      <w:r w:rsidR="00971B9B">
        <w:rPr>
          <w:color w:val="000000"/>
          <w:sz w:val="22"/>
        </w:rPr>
        <w:t>…………………………. ……………………</w:t>
      </w:r>
      <w:r w:rsidR="00CE6BB2" w:rsidRPr="00994120">
        <w:rPr>
          <w:color w:val="000000"/>
          <w:sz w:val="22"/>
        </w:rPr>
        <w:t>,</w:t>
      </w:r>
    </w:p>
    <w:p w:rsidR="00CE6BB2" w:rsidRPr="00994120" w:rsidRDefault="00CE6BB2" w:rsidP="00CE6BB2">
      <w:pPr>
        <w:ind w:firstLine="288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720"/>
        <w:jc w:val="both"/>
        <w:rPr>
          <w:color w:val="000000"/>
          <w:sz w:val="22"/>
        </w:rPr>
      </w:pPr>
      <w:r>
        <w:rPr>
          <w:color w:val="000000"/>
          <w:sz w:val="22"/>
        </w:rPr>
        <w:t>New Parliament Road,</w:t>
      </w:r>
    </w:p>
    <w:p w:rsidR="00CE6BB2" w:rsidRDefault="00CE6BB2" w:rsidP="00CE6BB2">
      <w:pPr>
        <w:ind w:firstLine="2880"/>
        <w:jc w:val="both"/>
        <w:rPr>
          <w:color w:val="000000"/>
          <w:sz w:val="22"/>
        </w:rPr>
      </w:pPr>
      <w:proofErr w:type="spellStart"/>
      <w:r>
        <w:rPr>
          <w:color w:val="000000"/>
          <w:sz w:val="22"/>
        </w:rPr>
        <w:t>Pelawatta</w:t>
      </w:r>
      <w:proofErr w:type="spellEnd"/>
    </w:p>
    <w:p w:rsidR="00CE6BB2" w:rsidRDefault="00CE6BB2" w:rsidP="00CE6BB2">
      <w:pPr>
        <w:ind w:firstLine="2880"/>
        <w:jc w:val="both"/>
        <w:rPr>
          <w:color w:val="000000"/>
          <w:sz w:val="22"/>
        </w:rPr>
      </w:pPr>
      <w:proofErr w:type="spellStart"/>
      <w:r>
        <w:rPr>
          <w:color w:val="000000"/>
          <w:sz w:val="22"/>
        </w:rPr>
        <w:t>Battaramulla</w:t>
      </w:r>
      <w:proofErr w:type="spellEnd"/>
    </w:p>
    <w:p w:rsidR="00CE6BB2" w:rsidRPr="00994120" w:rsidRDefault="00CE6BB2" w:rsidP="00CE6BB2">
      <w:pPr>
        <w:jc w:val="both"/>
        <w:rPr>
          <w:color w:val="000000"/>
          <w:sz w:val="22"/>
        </w:rPr>
      </w:pPr>
    </w:p>
    <w:p w:rsidR="00CE6BB2" w:rsidRPr="0017551D" w:rsidRDefault="00CE6BB2" w:rsidP="00CE6BB2">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4A3522" w:rsidRDefault="00CE6BB2" w:rsidP="00294736">
      <w:pPr>
        <w:pStyle w:val="ListParagraph"/>
        <w:numPr>
          <w:ilvl w:val="1"/>
          <w:numId w:val="35"/>
        </w:numPr>
        <w:jc w:val="both"/>
        <w:rPr>
          <w:color w:val="000000"/>
          <w:sz w:val="24"/>
          <w:szCs w:val="24"/>
        </w:rPr>
      </w:pPr>
      <w:r w:rsidRPr="004A3522">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4757D">
      <w:pPr>
        <w:jc w:val="both"/>
        <w:rPr>
          <w:b/>
          <w:color w:val="000000"/>
          <w:sz w:val="22"/>
        </w:rPr>
      </w:pPr>
      <w:r w:rsidRPr="00004CF2">
        <w:rPr>
          <w:color w:val="000000"/>
          <w:sz w:val="24"/>
          <w:szCs w:val="24"/>
        </w:rPr>
        <w:t>(34.1)</w:t>
      </w:r>
      <w:r w:rsidRPr="00004CF2">
        <w:rPr>
          <w:color w:val="000000"/>
          <w:sz w:val="24"/>
          <w:szCs w:val="24"/>
        </w:rPr>
        <w:tab/>
        <w:t>The amount of Performance Guarantee shall be 10% of the Contract Price.</w:t>
      </w:r>
    </w:p>
    <w:p w:rsidR="00AD2E92" w:rsidRDefault="00201A75">
      <w:pPr>
        <w:rPr>
          <w:b/>
          <w:color w:val="000000"/>
          <w:sz w:val="22"/>
        </w:rPr>
        <w:sectPr w:rsidR="00AD2E92" w:rsidSect="00820748">
          <w:footerReference w:type="default" r:id="rId36"/>
          <w:footerReference w:type="first" r:id="rId37"/>
          <w:pgSz w:w="11907" w:h="16840" w:code="9"/>
          <w:pgMar w:top="1440" w:right="1287"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764224" behindDoc="0" locked="0" layoutInCell="1" allowOverlap="1">
                <wp:simplePos x="0" y="0"/>
                <wp:positionH relativeFrom="column">
                  <wp:posOffset>4076700</wp:posOffset>
                </wp:positionH>
                <wp:positionV relativeFrom="paragraph">
                  <wp:posOffset>1502410</wp:posOffset>
                </wp:positionV>
                <wp:extent cx="1642745" cy="237490"/>
                <wp:effectExtent l="0" t="3175" r="0" b="0"/>
                <wp:wrapNone/>
                <wp:docPr id="3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date 09-06-2020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44" type="#_x0000_t202" style="position:absolute;margin-left:321pt;margin-top:118.3pt;width:129.35pt;height:18.7pt;z-index:251764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" stroked="f">
                <v:textbox style="mso-fit-shape-to-text:t">
                  <w:txbxContent>
                    <w:p w:rsidR="00655FCF" w:rsidRDefault="00655FCF">
                      <w:r>
                        <w:t>Revised date 09-06-2020</w:t>
                      </w: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715B78" w:rsidRDefault="00715B78" w:rsidP="00715B7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8E7711" w:rsidRDefault="00677AF9" w:rsidP="008E7711">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008E7711" w:rsidRPr="00FA3962">
        <w:rPr>
          <w:color w:val="000000"/>
          <w:sz w:val="24"/>
        </w:rPr>
        <w:t>(</w:t>
      </w:r>
      <w:proofErr w:type="spellStart"/>
      <w:r w:rsidR="008E7711" w:rsidRPr="00FA3962">
        <w:rPr>
          <w:color w:val="000000"/>
          <w:sz w:val="24"/>
        </w:rPr>
        <w:t>i</w:t>
      </w:r>
      <w:proofErr w:type="spellEnd"/>
      <w:r w:rsidR="008E7711" w:rsidRPr="00FA3962">
        <w:rPr>
          <w:color w:val="000000"/>
          <w:sz w:val="24"/>
        </w:rPr>
        <w:t>)</w:t>
      </w:r>
      <w:r w:rsidR="008E7711" w:rsidRPr="00994120">
        <w:rPr>
          <w:color w:val="000000"/>
          <w:sz w:val="24"/>
        </w:rPr>
        <w:t xml:space="preserve"> </w:t>
      </w:r>
      <w:r w:rsidR="008E7711" w:rsidRPr="00994120">
        <w:rPr>
          <w:color w:val="000000"/>
          <w:sz w:val="24"/>
        </w:rPr>
        <w:tab/>
      </w:r>
      <w:r w:rsidR="008E7711">
        <w:rPr>
          <w:color w:val="000000"/>
          <w:sz w:val="24"/>
        </w:rPr>
        <w:t>If the Bidder is the manufacturer, m</w:t>
      </w:r>
      <w:r w:rsidR="008E7711">
        <w:rPr>
          <w:sz w:val="24"/>
        </w:rPr>
        <w:t>anufacturer</w:t>
      </w:r>
      <w:r w:rsidR="008E7711">
        <w:rPr>
          <w:color w:val="000000"/>
          <w:sz w:val="24"/>
        </w:rPr>
        <w:t xml:space="preserve"> shall have manufactured and</w:t>
      </w:r>
    </w:p>
    <w:p w:rsidR="008E7711" w:rsidRDefault="008E7711" w:rsidP="008E7711">
      <w:pPr>
        <w:ind w:left="720" w:hanging="720"/>
        <w:jc w:val="both"/>
        <w:rPr>
          <w:color w:val="000000"/>
          <w:sz w:val="24"/>
        </w:rPr>
      </w:pPr>
      <w:r>
        <w:rPr>
          <w:color w:val="000000"/>
          <w:sz w:val="24"/>
        </w:rPr>
        <w:tab/>
      </w:r>
      <w:r>
        <w:rPr>
          <w:color w:val="000000"/>
          <w:sz w:val="24"/>
        </w:rPr>
        <w:tab/>
        <w:t>supplied ……………. nos. .</w:t>
      </w:r>
      <w:r>
        <w:rPr>
          <w:sz w:val="24"/>
        </w:rPr>
        <w:t>………</w:t>
      </w:r>
      <w:r>
        <w:rPr>
          <w:color w:val="000000"/>
          <w:sz w:val="24"/>
        </w:rPr>
        <w:t xml:space="preserve">mm. diameter during last </w:t>
      </w:r>
      <w:r w:rsidR="00454F06">
        <w:rPr>
          <w:color w:val="000000"/>
          <w:sz w:val="24"/>
        </w:rPr>
        <w:t>five</w:t>
      </w:r>
      <w:r>
        <w:rPr>
          <w:color w:val="000000"/>
          <w:sz w:val="24"/>
        </w:rPr>
        <w:t xml:space="preserve"> years </w:t>
      </w:r>
    </w:p>
    <w:p w:rsidR="008E7711" w:rsidRDefault="008E7711" w:rsidP="008E7711">
      <w:pPr>
        <w:ind w:left="720" w:hanging="720"/>
        <w:jc w:val="both"/>
        <w:rPr>
          <w:color w:val="000000"/>
          <w:sz w:val="24"/>
        </w:rPr>
      </w:pPr>
      <w:r>
        <w:rPr>
          <w:color w:val="000000"/>
          <w:sz w:val="24"/>
        </w:rPr>
        <w:tab/>
      </w:r>
      <w:r>
        <w:rPr>
          <w:color w:val="000000"/>
          <w:sz w:val="24"/>
        </w:rPr>
        <w:tab/>
        <w:t>(</w:t>
      </w:r>
      <w:r w:rsidRPr="006E290B">
        <w:rPr>
          <w:sz w:val="24"/>
        </w:rPr>
        <w:t>Documentary evidence to justify shall be submitted</w:t>
      </w:r>
      <w:r>
        <w:rPr>
          <w:color w:val="000000"/>
          <w:sz w:val="24"/>
        </w:rPr>
        <w:t>).</w:t>
      </w:r>
    </w:p>
    <w:p w:rsidR="008E7711" w:rsidRDefault="008E7711" w:rsidP="008E7711">
      <w:pPr>
        <w:ind w:left="720" w:hanging="720"/>
        <w:jc w:val="both"/>
        <w:rPr>
          <w:color w:val="000000"/>
          <w:sz w:val="24"/>
        </w:rPr>
      </w:pPr>
    </w:p>
    <w:p w:rsidR="008E7711" w:rsidRDefault="008E7711" w:rsidP="008E7711">
      <w:pPr>
        <w:ind w:left="720" w:hanging="720"/>
        <w:jc w:val="both"/>
        <w:rPr>
          <w:color w:val="000000"/>
          <w:sz w:val="24"/>
        </w:rPr>
      </w:pPr>
      <w:r>
        <w:rPr>
          <w:color w:val="000000"/>
          <w:sz w:val="24"/>
        </w:rPr>
        <w:tab/>
        <w:t>(ii)</w:t>
      </w:r>
      <w:r>
        <w:rPr>
          <w:color w:val="000000"/>
          <w:sz w:val="24"/>
        </w:rPr>
        <w:tab/>
        <w:t xml:space="preserve">If the Bidder is the local supplier, local supplier shall have supplied …..…. nos.  </w:t>
      </w:r>
    </w:p>
    <w:p w:rsidR="008E7711" w:rsidRDefault="008E7711" w:rsidP="008E7711">
      <w:pPr>
        <w:ind w:left="720" w:hanging="720"/>
        <w:jc w:val="both"/>
        <w:rPr>
          <w:sz w:val="24"/>
        </w:rPr>
      </w:pPr>
      <w:r>
        <w:rPr>
          <w:color w:val="000000"/>
          <w:sz w:val="24"/>
        </w:rPr>
        <w:tab/>
      </w:r>
      <w:r>
        <w:rPr>
          <w:color w:val="000000"/>
          <w:sz w:val="24"/>
        </w:rPr>
        <w:tab/>
        <w:t>.</w:t>
      </w:r>
      <w:r>
        <w:rPr>
          <w:sz w:val="24"/>
        </w:rPr>
        <w:t>………</w:t>
      </w:r>
      <w:r>
        <w:rPr>
          <w:color w:val="000000"/>
          <w:sz w:val="24"/>
        </w:rPr>
        <w:t xml:space="preserve">mm. diameter during last </w:t>
      </w:r>
      <w:r w:rsidR="00454F06">
        <w:rPr>
          <w:color w:val="000000"/>
          <w:sz w:val="24"/>
        </w:rPr>
        <w:t>five</w:t>
      </w:r>
      <w:r>
        <w:rPr>
          <w:color w:val="000000"/>
          <w:sz w:val="24"/>
        </w:rPr>
        <w:t xml:space="preserve"> years (</w:t>
      </w:r>
      <w:r w:rsidRPr="006E290B">
        <w:rPr>
          <w:sz w:val="24"/>
        </w:rPr>
        <w:t xml:space="preserve">Documentary evidence to justify </w:t>
      </w:r>
    </w:p>
    <w:p w:rsidR="008E7711" w:rsidRDefault="008E7711" w:rsidP="008E7711">
      <w:pPr>
        <w:ind w:left="720" w:hanging="720"/>
        <w:jc w:val="both"/>
        <w:rPr>
          <w:color w:val="000000"/>
          <w:sz w:val="24"/>
        </w:rPr>
      </w:pPr>
      <w:r>
        <w:rPr>
          <w:sz w:val="24"/>
        </w:rPr>
        <w:tab/>
      </w:r>
      <w:r>
        <w:rPr>
          <w:sz w:val="24"/>
        </w:rPr>
        <w:tab/>
      </w:r>
      <w:r w:rsidRPr="006E290B">
        <w:rPr>
          <w:sz w:val="24"/>
        </w:rPr>
        <w:t>shall be submitted</w:t>
      </w:r>
      <w:r>
        <w:rPr>
          <w:color w:val="000000"/>
          <w:sz w:val="24"/>
        </w:rPr>
        <w:t>).</w:t>
      </w:r>
    </w:p>
    <w:p w:rsidR="008E7711" w:rsidRPr="00004CF2" w:rsidRDefault="008E7711" w:rsidP="00677AF9">
      <w:pPr>
        <w:ind w:left="1440"/>
        <w:jc w:val="both"/>
        <w:rPr>
          <w:color w:val="000000"/>
          <w:sz w:val="24"/>
          <w:szCs w:val="24"/>
        </w:rPr>
      </w:pP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w:t>
      </w:r>
      <w:proofErr w:type="spellStart"/>
      <w:r w:rsidR="00C55AC9">
        <w:rPr>
          <w:sz w:val="24"/>
        </w:rPr>
        <w:t>i</w:t>
      </w:r>
      <w:proofErr w:type="spellEnd"/>
      <w:r w:rsidR="00C55AC9">
        <w:rPr>
          <w:sz w:val="24"/>
        </w:rPr>
        <w:t>)</w:t>
      </w:r>
      <w:r w:rsidR="00C55AC9">
        <w:rPr>
          <w:sz w:val="24"/>
        </w:rPr>
        <w:tab/>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0677D2" w:rsidRPr="006E290B" w:rsidRDefault="000677D2" w:rsidP="000677D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w:t>
      </w:r>
      <w:r w:rsidR="0089126E">
        <w:rPr>
          <w:sz w:val="24"/>
        </w:rPr>
        <w:t>nt = work remaining uncompleted.</w:t>
      </w:r>
    </w:p>
    <w:p w:rsidR="000677D2" w:rsidRPr="006E290B" w:rsidRDefault="000677D2" w:rsidP="000677D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545AA8">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ED5976" w:rsidRDefault="00ED5976" w:rsidP="00ED5976">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5246F1" w:rsidRDefault="005246F1" w:rsidP="005246F1">
      <w:pPr>
        <w:ind w:left="720"/>
        <w:jc w:val="both"/>
        <w:rPr>
          <w:sz w:val="14"/>
          <w:szCs w:val="10"/>
        </w:rPr>
      </w:pPr>
    </w:p>
    <w:p w:rsidR="00ED5976" w:rsidRPr="004325EA" w:rsidRDefault="00ED5976"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proofErr w:type="spellStart"/>
      <w:r>
        <w:rPr>
          <w:sz w:val="24"/>
        </w:rPr>
        <w:t>i</w:t>
      </w:r>
      <w:proofErr w:type="spellEnd"/>
      <w:r>
        <w:rPr>
          <w:sz w:val="24"/>
        </w:rPr>
        <w:t>.</w:t>
      </w:r>
      <w:r>
        <w:rPr>
          <w:sz w:val="24"/>
        </w:rPr>
        <w:tab/>
        <w:t>Name of the end user</w:t>
      </w:r>
      <w:r w:rsidR="008609C2">
        <w:rPr>
          <w:sz w:val="24"/>
        </w:rPr>
        <w:t>.</w:t>
      </w:r>
    </w:p>
    <w:p w:rsidR="005246F1" w:rsidRDefault="005246F1" w:rsidP="005246F1">
      <w:pPr>
        <w:ind w:left="720"/>
        <w:jc w:val="both"/>
        <w:rPr>
          <w:sz w:val="24"/>
        </w:rPr>
      </w:pPr>
      <w:r>
        <w:rPr>
          <w:sz w:val="24"/>
        </w:rPr>
        <w:t>ii.</w:t>
      </w:r>
      <w:r>
        <w:rPr>
          <w:sz w:val="24"/>
        </w:rPr>
        <w:tab/>
        <w:t>Name of the contact person</w:t>
      </w:r>
      <w:r w:rsidR="008609C2">
        <w:rPr>
          <w:sz w:val="24"/>
        </w:rPr>
        <w:t>.</w:t>
      </w:r>
      <w:r>
        <w:rPr>
          <w:sz w:val="24"/>
        </w:rPr>
        <w:t xml:space="preserve">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r w:rsidR="008609C2">
        <w:rPr>
          <w:sz w:val="24"/>
        </w:rPr>
        <w:t>.</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r w:rsidR="008609C2">
        <w:rPr>
          <w:sz w:val="24"/>
        </w:rPr>
        <w:t>.</w:t>
      </w:r>
    </w:p>
    <w:p w:rsidR="005246F1" w:rsidRDefault="005246F1" w:rsidP="005246F1">
      <w:pPr>
        <w:ind w:left="720"/>
        <w:jc w:val="both"/>
        <w:rPr>
          <w:sz w:val="24"/>
        </w:rPr>
      </w:pPr>
      <w:r>
        <w:rPr>
          <w:sz w:val="24"/>
        </w:rPr>
        <w:t>vii.</w:t>
      </w:r>
      <w:r>
        <w:rPr>
          <w:sz w:val="24"/>
        </w:rPr>
        <w:tab/>
        <w:t>Dates purchased</w:t>
      </w:r>
      <w:r w:rsidR="008609C2">
        <w:rPr>
          <w:sz w:val="24"/>
        </w:rPr>
        <w:t>.</w:t>
      </w:r>
    </w:p>
    <w:p w:rsidR="005246F1" w:rsidRDefault="00201A75" w:rsidP="00BD4938">
      <w:pPr>
        <w:ind w:left="1440" w:hanging="720"/>
        <w:jc w:val="both"/>
        <w:rPr>
          <w:sz w:val="24"/>
        </w:rPr>
      </w:pPr>
      <w:r>
        <w:rPr>
          <w:noProof/>
        </w:rPr>
        <mc:AlternateContent>
          <mc:Choice Requires="wps">
            <w:drawing>
              <wp:anchor distT="0" distB="0" distL="114300" distR="114300" simplePos="0" relativeHeight="251805184" behindDoc="0" locked="0" layoutInCell="1" allowOverlap="1">
                <wp:simplePos x="0" y="0"/>
                <wp:positionH relativeFrom="column">
                  <wp:posOffset>3990340</wp:posOffset>
                </wp:positionH>
                <wp:positionV relativeFrom="paragraph">
                  <wp:posOffset>1078865</wp:posOffset>
                </wp:positionV>
                <wp:extent cx="1647190" cy="237490"/>
                <wp:effectExtent l="0" t="0" r="1270" b="3175"/>
                <wp:wrapNone/>
                <wp:docPr id="3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date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9" o:spid="_x0000_s1045" type="#_x0000_t202" style="position:absolute;left:0;text-align:left;margin-left:314.2pt;margin-top:84.95pt;width:129.7pt;height:18.7pt;z-index:251805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" stroked="f">
                <v:textbox style="mso-fit-shape-to-text:t">
                  <w:txbxContent>
                    <w:p w:rsidR="00655FCF" w:rsidRDefault="00655FCF">
                      <w:r>
                        <w:t>Revised date 23-11-2022</w:t>
                      </w:r>
                    </w:p>
                  </w:txbxContent>
                </v:textbox>
              </v:shape>
            </w:pict>
          </mc:Fallback>
        </mc:AlternateContent>
      </w:r>
      <w:r w:rsidR="005246F1">
        <w:rPr>
          <w:sz w:val="24"/>
        </w:rPr>
        <w:t>viii.</w:t>
      </w:r>
      <w:r w:rsidR="005246F1">
        <w:rPr>
          <w:sz w:val="24"/>
        </w:rPr>
        <w:tab/>
        <w:t xml:space="preserve">Full details of performance of relevant </w:t>
      </w:r>
      <w:r w:rsidR="000A7375">
        <w:rPr>
          <w:sz w:val="24"/>
        </w:rPr>
        <w:t>Gunmetal Ferrules</w:t>
      </w:r>
      <w:r w:rsidR="005246F1">
        <w:rPr>
          <w:sz w:val="24"/>
        </w:rPr>
        <w:t xml:space="preserve"> i.e. performance within the </w:t>
      </w:r>
      <w:r w:rsidR="00BD4938">
        <w:rPr>
          <w:sz w:val="24"/>
        </w:rPr>
        <w:t>specifications, durability, lifetime etc.</w:t>
      </w:r>
      <w:r w:rsidR="005246F1">
        <w:rPr>
          <w:sz w:val="24"/>
        </w:rPr>
        <w:t xml:space="preserve">   </w:t>
      </w:r>
    </w:p>
    <w:p w:rsidR="000A7375" w:rsidRDefault="000A7375" w:rsidP="00BD4938">
      <w:pPr>
        <w:ind w:left="1440" w:hanging="720"/>
        <w:jc w:val="both"/>
        <w:rPr>
          <w:sz w:val="24"/>
        </w:rPr>
      </w:pPr>
      <w:r>
        <w:rPr>
          <w:sz w:val="24"/>
        </w:rPr>
        <w:lastRenderedPageBreak/>
        <w:t>ix</w:t>
      </w:r>
      <w:r>
        <w:rPr>
          <w:sz w:val="24"/>
        </w:rPr>
        <w:tab/>
      </w:r>
      <w:r w:rsidRPr="0097055E">
        <w:rPr>
          <w:sz w:val="24"/>
        </w:rPr>
        <w:t xml:space="preserve">Data relating to the causes attributed to the manufacturer’s defects. Provide types of manufacturer’s failures i.e. failures of different components, failure types (mechanical failures like cracks, fatigue failure /wear &amp; </w:t>
      </w:r>
      <w:r w:rsidR="00136E5F" w:rsidRPr="0097055E">
        <w:rPr>
          <w:sz w:val="24"/>
        </w:rPr>
        <w:t>tear etc</w:t>
      </w:r>
      <w:r w:rsidRPr="0097055E">
        <w:rPr>
          <w:sz w:val="24"/>
        </w:rPr>
        <w:t>.)</w:t>
      </w:r>
      <w:r w:rsidR="008609C2">
        <w:rPr>
          <w:sz w:val="24"/>
        </w:rPr>
        <w:t>.</w:t>
      </w:r>
    </w:p>
    <w:p w:rsidR="00ED5976" w:rsidRDefault="000A7375" w:rsidP="00ED5976">
      <w:pPr>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8609C2">
        <w:rPr>
          <w:sz w:val="24"/>
        </w:rPr>
        <w:t>.</w:t>
      </w:r>
    </w:p>
    <w:p w:rsidR="00ED5976" w:rsidRDefault="00ED5976" w:rsidP="00ED5976">
      <w:pPr>
        <w:ind w:left="1440" w:hanging="720"/>
        <w:jc w:val="both"/>
        <w:rPr>
          <w:sz w:val="24"/>
        </w:rPr>
      </w:pPr>
    </w:p>
    <w:p w:rsidR="005246F1" w:rsidRDefault="000A7375" w:rsidP="00ED5976">
      <w:pPr>
        <w:ind w:left="709" w:firstLine="11"/>
        <w:jc w:val="both"/>
        <w:rPr>
          <w:sz w:val="24"/>
        </w:rPr>
      </w:pPr>
      <w:r w:rsidRPr="0097055E">
        <w:rPr>
          <w:sz w:val="24"/>
        </w:rPr>
        <w:t>Certificates shall have the seal of the issuing organization/firm signed by authorized official.</w:t>
      </w:r>
      <w:r w:rsidR="00ED5976">
        <w:rPr>
          <w:sz w:val="24"/>
        </w:rPr>
        <w:t xml:space="preserve"> </w:t>
      </w:r>
      <w:r w:rsidR="00BD4938">
        <w:rPr>
          <w:sz w:val="24"/>
        </w:rPr>
        <w:t xml:space="preserve">Offers not accompanying these certificates shall be considered as substantially non-responsive. </w:t>
      </w:r>
      <w:r w:rsidR="005246F1">
        <w:rPr>
          <w:sz w:val="24"/>
        </w:rPr>
        <w:tab/>
      </w:r>
    </w:p>
    <w:p w:rsidR="003A44B8" w:rsidRDefault="003A44B8" w:rsidP="00BD4938">
      <w:pPr>
        <w:ind w:left="720"/>
        <w:jc w:val="both"/>
        <w:rPr>
          <w:sz w:val="24"/>
        </w:rPr>
      </w:pPr>
    </w:p>
    <w:p w:rsidR="00ED331E" w:rsidRDefault="003A44B8" w:rsidP="00ED331E">
      <w:pPr>
        <w:ind w:left="720" w:hanging="720"/>
        <w:jc w:val="both"/>
        <w:rPr>
          <w:color w:val="000000"/>
          <w:sz w:val="24"/>
          <w:szCs w:val="24"/>
        </w:rPr>
      </w:pPr>
      <w:r>
        <w:rPr>
          <w:color w:val="000000"/>
          <w:sz w:val="24"/>
          <w:szCs w:val="24"/>
        </w:rPr>
        <w:t>(3.5)</w:t>
      </w:r>
      <w:r>
        <w:rPr>
          <w:color w:val="000000"/>
          <w:sz w:val="24"/>
          <w:szCs w:val="24"/>
        </w:rPr>
        <w:tab/>
      </w:r>
      <w:r w:rsidR="00ED331E">
        <w:rPr>
          <w:color w:val="000000"/>
          <w:sz w:val="24"/>
          <w:szCs w:val="24"/>
        </w:rPr>
        <w:t>Bidder shall submit 03 numbers of Gunmetal Ferrules which shall be legibly marked with following by embossing integrally during casting;</w:t>
      </w:r>
    </w:p>
    <w:p w:rsidR="00ED331E" w:rsidRDefault="00ED331E" w:rsidP="00ED331E">
      <w:pPr>
        <w:pStyle w:val="ListParagraph"/>
        <w:numPr>
          <w:ilvl w:val="0"/>
          <w:numId w:val="39"/>
        </w:numPr>
        <w:ind w:left="1701"/>
        <w:jc w:val="both"/>
        <w:rPr>
          <w:color w:val="000000"/>
          <w:sz w:val="24"/>
          <w:szCs w:val="24"/>
        </w:rPr>
      </w:pPr>
      <w:r>
        <w:rPr>
          <w:color w:val="000000"/>
          <w:sz w:val="24"/>
          <w:szCs w:val="24"/>
        </w:rPr>
        <w:t>Trade Mark of the Product (Make).</w:t>
      </w:r>
    </w:p>
    <w:p w:rsidR="00ED331E" w:rsidRDefault="00ED331E" w:rsidP="00ED331E">
      <w:pPr>
        <w:pStyle w:val="ListParagraph"/>
        <w:numPr>
          <w:ilvl w:val="0"/>
          <w:numId w:val="39"/>
        </w:numPr>
        <w:ind w:left="1701"/>
        <w:jc w:val="both"/>
        <w:rPr>
          <w:color w:val="000000"/>
          <w:sz w:val="24"/>
          <w:szCs w:val="24"/>
        </w:rPr>
      </w:pPr>
      <w:r>
        <w:rPr>
          <w:color w:val="000000"/>
          <w:sz w:val="24"/>
          <w:szCs w:val="24"/>
        </w:rPr>
        <w:t>The nominal size of the Ferrules.</w:t>
      </w:r>
    </w:p>
    <w:p w:rsidR="00ED331E" w:rsidRDefault="00ED331E" w:rsidP="00ED331E">
      <w:pPr>
        <w:pStyle w:val="ListParagraph"/>
        <w:numPr>
          <w:ilvl w:val="0"/>
          <w:numId w:val="39"/>
        </w:numPr>
        <w:ind w:left="1701"/>
        <w:jc w:val="both"/>
        <w:rPr>
          <w:color w:val="000000"/>
          <w:sz w:val="24"/>
          <w:szCs w:val="24"/>
        </w:rPr>
      </w:pPr>
      <w:r>
        <w:rPr>
          <w:color w:val="000000"/>
          <w:sz w:val="24"/>
          <w:szCs w:val="24"/>
        </w:rPr>
        <w:t>Any additional details such as Company Name etc. (optional)</w:t>
      </w:r>
    </w:p>
    <w:p w:rsidR="00ED331E" w:rsidRDefault="00ED331E" w:rsidP="00ED331E">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3A44B8" w:rsidRDefault="003A44B8" w:rsidP="003A44B8">
      <w:pPr>
        <w:ind w:left="720" w:hanging="720"/>
        <w:jc w:val="both"/>
        <w:rPr>
          <w:color w:val="000000"/>
          <w:sz w:val="24"/>
          <w:szCs w:val="24"/>
        </w:rPr>
      </w:pPr>
    </w:p>
    <w:p w:rsidR="003A44B8" w:rsidRPr="0097055E" w:rsidRDefault="003A44B8" w:rsidP="003A44B8">
      <w:pPr>
        <w:ind w:left="720" w:hanging="720"/>
        <w:jc w:val="both"/>
        <w:rPr>
          <w:sz w:val="24"/>
        </w:rPr>
      </w:pPr>
    </w:p>
    <w:p w:rsidR="00935826" w:rsidRDefault="003A44B8" w:rsidP="003A44B8">
      <w:pPr>
        <w:jc w:val="both"/>
        <w:rPr>
          <w:color w:val="000000"/>
          <w:sz w:val="24"/>
          <w:szCs w:val="24"/>
        </w:rPr>
      </w:pPr>
      <w:r w:rsidRPr="00004CF2">
        <w:rPr>
          <w:color w:val="000000"/>
          <w:sz w:val="24"/>
          <w:szCs w:val="24"/>
        </w:rPr>
        <w:t xml:space="preserve"> </w:t>
      </w:r>
      <w:r w:rsidR="00935826" w:rsidRPr="00004CF2">
        <w:rPr>
          <w:color w:val="000000"/>
          <w:sz w:val="24"/>
          <w:szCs w:val="24"/>
        </w:rPr>
        <w:t>(4)</w:t>
      </w:r>
      <w:r w:rsidR="00935826" w:rsidRPr="00004CF2">
        <w:rPr>
          <w:color w:val="000000"/>
          <w:sz w:val="24"/>
          <w:szCs w:val="24"/>
        </w:rPr>
        <w:tab/>
        <w:t>Funds required for this contract is available under ……………………………………</w:t>
      </w:r>
    </w:p>
    <w:p w:rsidR="00475D57" w:rsidRPr="00004CF2" w:rsidRDefault="00475D57" w:rsidP="003A44B8">
      <w:pPr>
        <w:jc w:val="both"/>
        <w:rPr>
          <w:color w:val="000000"/>
          <w:sz w:val="24"/>
          <w:szCs w:val="24"/>
        </w:rPr>
      </w:pPr>
    </w:p>
    <w:p w:rsidR="005F287B" w:rsidRPr="006354B6" w:rsidRDefault="005F287B" w:rsidP="005F287B">
      <w:pPr>
        <w:jc w:val="both"/>
        <w:rPr>
          <w:color w:val="000000"/>
          <w:sz w:val="16"/>
          <w:szCs w:val="16"/>
        </w:rPr>
      </w:pPr>
    </w:p>
    <w:p w:rsidR="006B6537" w:rsidRDefault="006B6537" w:rsidP="006B6537">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sidR="009038EF">
        <w:rPr>
          <w:color w:val="000000"/>
          <w:sz w:val="24"/>
          <w:szCs w:val="24"/>
        </w:rPr>
        <w:t xml:space="preserve">ding Document </w:t>
      </w:r>
      <w:r>
        <w:rPr>
          <w:color w:val="000000"/>
          <w:sz w:val="24"/>
          <w:szCs w:val="24"/>
        </w:rPr>
        <w:t>and</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0156F2">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0156F2">
        <w:rPr>
          <w:color w:val="000000"/>
          <w:sz w:val="24"/>
          <w:szCs w:val="24"/>
        </w:rPr>
        <w:t xml:space="preserve"> </w:t>
      </w:r>
      <w:r>
        <w:rPr>
          <w:color w:val="000000"/>
          <w:sz w:val="24"/>
          <w:szCs w:val="24"/>
        </w:rPr>
        <w:t>(NWSDB),</w:t>
      </w:r>
    </w:p>
    <w:p w:rsidR="003A44B8"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
    <w:p w:rsidR="006B6537" w:rsidRPr="00004CF2" w:rsidRDefault="006B6537" w:rsidP="006B6537">
      <w:pPr>
        <w:ind w:left="2520" w:hanging="360"/>
        <w:jc w:val="both"/>
        <w:rPr>
          <w:color w:val="000000"/>
          <w:sz w:val="24"/>
          <w:szCs w:val="24"/>
        </w:rPr>
      </w:pPr>
      <w:proofErr w:type="spellStart"/>
      <w:r>
        <w:rPr>
          <w:color w:val="000000"/>
          <w:sz w:val="24"/>
          <w:szCs w:val="24"/>
        </w:rPr>
        <w:t>Ratmalana</w:t>
      </w:r>
      <w:proofErr w:type="spellEnd"/>
      <w:r>
        <w:rPr>
          <w:color w:val="000000"/>
          <w:sz w:val="24"/>
          <w:szCs w:val="24"/>
        </w:rPr>
        <w:t>.</w:t>
      </w:r>
    </w:p>
    <w:p w:rsidR="003A44B8" w:rsidRDefault="006B6537" w:rsidP="006B6537">
      <w:pPr>
        <w:ind w:left="2520" w:hanging="360"/>
        <w:jc w:val="both"/>
        <w:rPr>
          <w:color w:val="000000"/>
          <w:sz w:val="24"/>
          <w:szCs w:val="24"/>
        </w:rPr>
      </w:pPr>
      <w:r w:rsidRPr="00E12961">
        <w:rPr>
          <w:color w:val="000000"/>
          <w:sz w:val="24"/>
          <w:szCs w:val="24"/>
        </w:rPr>
        <w:t xml:space="preserve">FAX 011 – 2635885     </w:t>
      </w:r>
      <w:r w:rsidR="00E44559">
        <w:rPr>
          <w:color w:val="000000"/>
          <w:sz w:val="24"/>
          <w:szCs w:val="24"/>
        </w:rPr>
        <w:t xml:space="preserve">                 TEL.    011-260</w:t>
      </w:r>
      <w:r w:rsidRPr="00E12961">
        <w:rPr>
          <w:color w:val="000000"/>
          <w:sz w:val="24"/>
          <w:szCs w:val="24"/>
        </w:rPr>
        <w:t>5</w:t>
      </w:r>
      <w:r w:rsidR="00E44559">
        <w:rPr>
          <w:color w:val="000000"/>
          <w:sz w:val="24"/>
          <w:szCs w:val="24"/>
        </w:rPr>
        <w:t>328</w:t>
      </w:r>
    </w:p>
    <w:p w:rsidR="003A44B8" w:rsidRDefault="003A44B8" w:rsidP="003A44B8">
      <w:pPr>
        <w:ind w:left="800" w:hanging="800"/>
        <w:jc w:val="both"/>
        <w:rPr>
          <w:color w:val="000000"/>
          <w:sz w:val="24"/>
          <w:szCs w:val="24"/>
        </w:rPr>
      </w:pPr>
    </w:p>
    <w:p w:rsidR="003A44B8" w:rsidRPr="00FF527D" w:rsidRDefault="003A44B8" w:rsidP="003A44B8">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60DE7">
        <w:rPr>
          <w:color w:val="000000"/>
          <w:sz w:val="24"/>
          <w:szCs w:val="24"/>
        </w:rPr>
        <w:t>C</w:t>
      </w:r>
      <w:r w:rsidRPr="00FF527D">
        <w:rPr>
          <w:color w:val="000000"/>
          <w:sz w:val="24"/>
          <w:szCs w:val="24"/>
        </w:rPr>
        <w:t xml:space="preserve">lause 12.5 </w:t>
      </w:r>
    </w:p>
    <w:p w:rsidR="003A44B8" w:rsidRPr="00FF527D" w:rsidRDefault="003A44B8" w:rsidP="003A44B8">
      <w:pPr>
        <w:ind w:left="800" w:hanging="800"/>
        <w:jc w:val="both"/>
        <w:rPr>
          <w:color w:val="000000"/>
          <w:sz w:val="24"/>
          <w:szCs w:val="24"/>
        </w:rPr>
      </w:pPr>
    </w:p>
    <w:p w:rsidR="003A44B8" w:rsidRDefault="003A44B8" w:rsidP="003A44B8">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Pr>
          <w:color w:val="000000"/>
          <w:sz w:val="24"/>
          <w:szCs w:val="24"/>
        </w:rPr>
        <w:t>C</w:t>
      </w:r>
      <w:r>
        <w:rPr>
          <w:color w:val="000000"/>
          <w:sz w:val="24"/>
          <w:szCs w:val="24"/>
        </w:rPr>
        <w:t xml:space="preserve">lause </w:t>
      </w:r>
      <w:r w:rsidR="004B013E">
        <w:rPr>
          <w:color w:val="000000"/>
          <w:sz w:val="24"/>
          <w:szCs w:val="24"/>
        </w:rPr>
        <w:t>16.3 of Contract Data.</w:t>
      </w:r>
    </w:p>
    <w:p w:rsidR="005F287B" w:rsidRDefault="005F287B" w:rsidP="006B6537">
      <w:pPr>
        <w:ind w:left="360" w:right="-74" w:hanging="360"/>
        <w:jc w:val="both"/>
        <w:rPr>
          <w:color w:val="000000"/>
          <w:sz w:val="24"/>
          <w:szCs w:val="24"/>
        </w:rPr>
      </w:pPr>
      <w:r>
        <w:rPr>
          <w:color w:val="000000"/>
          <w:sz w:val="24"/>
          <w:szCs w:val="24"/>
        </w:rPr>
        <w:tab/>
      </w:r>
    </w:p>
    <w:p w:rsidR="003A44B8" w:rsidRPr="009B324A" w:rsidRDefault="003A44B8" w:rsidP="006B6537">
      <w:pPr>
        <w:ind w:left="360" w:right="-74" w:hanging="360"/>
        <w:jc w:val="both"/>
        <w:rPr>
          <w:color w:val="000000"/>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6354B6" w:rsidRDefault="00935826" w:rsidP="00935826">
      <w:pPr>
        <w:ind w:left="1800" w:hanging="720"/>
        <w:jc w:val="both"/>
        <w:rPr>
          <w:color w:val="000000"/>
          <w:sz w:val="18"/>
          <w:szCs w:val="1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6354B6" w:rsidRDefault="00935826" w:rsidP="00935826">
      <w:pPr>
        <w:ind w:left="1800" w:hanging="720"/>
        <w:jc w:val="both"/>
        <w:rPr>
          <w:color w:val="000000"/>
          <w:sz w:val="16"/>
          <w:szCs w:val="16"/>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264184">
        <w:rPr>
          <w:color w:val="000000"/>
          <w:sz w:val="24"/>
          <w:szCs w:val="24"/>
        </w:rPr>
        <w:t>Day</w:t>
      </w:r>
      <w:r w:rsidR="008B653B">
        <w:rPr>
          <w:color w:val="000000"/>
          <w:sz w:val="24"/>
          <w:szCs w:val="24"/>
        </w:rPr>
        <w:t>s from the date of closing of Bid.</w:t>
      </w:r>
    </w:p>
    <w:p w:rsidR="003A44B8" w:rsidRPr="00004CF2" w:rsidRDefault="003A44B8" w:rsidP="00935826">
      <w:pPr>
        <w:ind w:left="720" w:hanging="720"/>
        <w:jc w:val="both"/>
        <w:rPr>
          <w:color w:val="000000"/>
          <w:sz w:val="24"/>
          <w:szCs w:val="24"/>
        </w:rPr>
      </w:pPr>
    </w:p>
    <w:p w:rsidR="00935826" w:rsidRPr="006354B6" w:rsidRDefault="00935826" w:rsidP="00935826">
      <w:pPr>
        <w:tabs>
          <w:tab w:val="left" w:pos="2160"/>
          <w:tab w:val="left" w:pos="2880"/>
        </w:tabs>
        <w:jc w:val="both"/>
        <w:rPr>
          <w:color w:val="000000"/>
          <w:sz w:val="12"/>
          <w:szCs w:val="12"/>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6354B6" w:rsidRDefault="002C0C75" w:rsidP="007B5241">
      <w:pPr>
        <w:ind w:left="2520" w:hanging="360"/>
        <w:jc w:val="both"/>
        <w:rPr>
          <w:color w:val="000000"/>
          <w:sz w:val="16"/>
          <w:szCs w:val="16"/>
        </w:rPr>
      </w:pPr>
    </w:p>
    <w:p w:rsidR="00935826" w:rsidRPr="00004CF2" w:rsidRDefault="00ED5976"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935826" w:rsidRPr="009B324A" w:rsidRDefault="00201A75" w:rsidP="006B6537">
      <w:pPr>
        <w:tabs>
          <w:tab w:val="left" w:pos="2977"/>
        </w:tabs>
        <w:jc w:val="both"/>
        <w:rPr>
          <w:color w:val="000000"/>
        </w:rPr>
      </w:pPr>
      <w:r>
        <w:rPr>
          <w:noProof/>
        </w:rPr>
        <mc:AlternateContent>
          <mc:Choice Requires="wps">
            <w:drawing>
              <wp:anchor distT="0" distB="0" distL="114300" distR="114300" simplePos="0" relativeHeight="251774464" behindDoc="0" locked="0" layoutInCell="1" allowOverlap="1">
                <wp:simplePos x="0" y="0"/>
                <wp:positionH relativeFrom="column">
                  <wp:posOffset>4257675</wp:posOffset>
                </wp:positionH>
                <wp:positionV relativeFrom="paragraph">
                  <wp:posOffset>630555</wp:posOffset>
                </wp:positionV>
                <wp:extent cx="1478915" cy="237490"/>
                <wp:effectExtent l="0" t="1905" r="0" b="0"/>
                <wp:wrapNone/>
                <wp:docPr id="3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ED331E">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1" o:spid="_x0000_s1046" type="#_x0000_t202" style="position:absolute;left:0;text-align:left;margin-left:335.25pt;margin-top:49.65pt;width:116.45pt;height:18.7pt;z-index:251774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" stroked="f">
                <v:textbox style="mso-fit-shape-to-text:t">
                  <w:txbxContent>
                    <w:p w:rsidR="00655FCF" w:rsidRDefault="00655FCF" w:rsidP="00ED331E">
                      <w:r>
                        <w:t>Revised on 07-02-2023</w:t>
                      </w:r>
                    </w:p>
                  </w:txbxContent>
                </v:textbox>
              </v:shape>
            </w:pict>
          </mc:Fallback>
        </mc:AlternateContent>
      </w:r>
    </w:p>
    <w:p w:rsidR="00935826" w:rsidRPr="00004CF2" w:rsidRDefault="00935826" w:rsidP="00935826">
      <w:pPr>
        <w:ind w:left="1080" w:hanging="1080"/>
        <w:jc w:val="both"/>
        <w:rPr>
          <w:color w:val="000000"/>
          <w:sz w:val="24"/>
          <w:szCs w:val="24"/>
        </w:rPr>
      </w:pPr>
      <w:r w:rsidRPr="00004CF2">
        <w:rPr>
          <w:color w:val="000000"/>
          <w:sz w:val="24"/>
          <w:szCs w:val="24"/>
        </w:rPr>
        <w:lastRenderedPageBreak/>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Default="00EC415A" w:rsidP="00935826">
      <w:pPr>
        <w:ind w:left="2520" w:hanging="360"/>
        <w:jc w:val="both"/>
        <w:rPr>
          <w:color w:val="000000"/>
          <w:sz w:val="14"/>
          <w:szCs w:val="14"/>
        </w:rPr>
      </w:pPr>
    </w:p>
    <w:p w:rsidR="003A44B8" w:rsidRPr="006354B6" w:rsidRDefault="003A44B8" w:rsidP="00935826">
      <w:pPr>
        <w:ind w:left="2520" w:hanging="360"/>
        <w:jc w:val="both"/>
        <w:rPr>
          <w:color w:val="000000"/>
          <w:sz w:val="14"/>
          <w:szCs w:val="14"/>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3A44B8" w:rsidRDefault="003A44B8" w:rsidP="00935826">
      <w:pPr>
        <w:ind w:left="1440"/>
        <w:jc w:val="both"/>
        <w:rPr>
          <w:color w:val="000000"/>
          <w:sz w:val="24"/>
          <w:szCs w:val="24"/>
        </w:rPr>
      </w:pPr>
    </w:p>
    <w:p w:rsidR="003A44B8" w:rsidRDefault="003A44B8" w:rsidP="00935826">
      <w:pPr>
        <w:ind w:left="1440"/>
        <w:jc w:val="both"/>
        <w:rPr>
          <w:color w:val="000000"/>
          <w:sz w:val="24"/>
          <w:szCs w:val="24"/>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384D07"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384D07" w:rsidRDefault="00384D07" w:rsidP="00384D07">
      <w:pPr>
        <w:jc w:val="both"/>
        <w:rPr>
          <w:color w:val="000000"/>
          <w:sz w:val="22"/>
        </w:rPr>
      </w:pPr>
    </w:p>
    <w:p w:rsidR="00384D07" w:rsidRDefault="00384D07" w:rsidP="00384D07">
      <w:pPr>
        <w:jc w:val="both"/>
        <w:rPr>
          <w:color w:val="000000"/>
          <w:sz w:val="22"/>
        </w:rPr>
      </w:pPr>
      <w:r>
        <w:rPr>
          <w:color w:val="000000"/>
          <w:sz w:val="22"/>
        </w:rPr>
        <w:t xml:space="preserve">(24.1)    </w:t>
      </w:r>
      <w:r>
        <w:rPr>
          <w:color w:val="000000"/>
          <w:sz w:val="22"/>
        </w:rPr>
        <w:tab/>
        <w:t>Add to Clause</w:t>
      </w:r>
    </w:p>
    <w:p w:rsidR="00384D07" w:rsidRDefault="00384D07" w:rsidP="00384D07">
      <w:pPr>
        <w:jc w:val="both"/>
        <w:rPr>
          <w:color w:val="000000"/>
          <w:sz w:val="22"/>
        </w:rPr>
      </w:pPr>
    </w:p>
    <w:p w:rsidR="00384D07" w:rsidRPr="00FF55F1" w:rsidRDefault="00384D07" w:rsidP="00384D07">
      <w:pPr>
        <w:rPr>
          <w:bCs/>
          <w:color w:val="000000"/>
          <w:sz w:val="24"/>
          <w:szCs w:val="24"/>
        </w:rPr>
      </w:pPr>
      <w:r>
        <w:rPr>
          <w:color w:val="000000"/>
          <w:sz w:val="22"/>
        </w:rPr>
        <w:t xml:space="preserve">             </w:t>
      </w:r>
      <w:r>
        <w:rPr>
          <w:color w:val="000000"/>
          <w:sz w:val="22"/>
        </w:rPr>
        <w:tab/>
      </w:r>
      <w:r>
        <w:rPr>
          <w:color w:val="000000"/>
          <w:sz w:val="22"/>
        </w:rPr>
        <w:tab/>
      </w:r>
      <w:r w:rsidRPr="00FF55F1">
        <w:rPr>
          <w:bCs/>
          <w:color w:val="000000"/>
          <w:sz w:val="24"/>
          <w:szCs w:val="24"/>
        </w:rPr>
        <w:t xml:space="preserve">If a Bid does not meet any one of the requirements (a), (b) &amp; (c) of clause </w:t>
      </w:r>
      <w:r>
        <w:rPr>
          <w:bCs/>
          <w:color w:val="000000"/>
          <w:sz w:val="24"/>
          <w:szCs w:val="24"/>
        </w:rPr>
        <w:tab/>
      </w:r>
      <w:r>
        <w:rPr>
          <w:bCs/>
          <w:color w:val="000000"/>
          <w:sz w:val="24"/>
          <w:szCs w:val="24"/>
        </w:rPr>
        <w:tab/>
      </w:r>
      <w:r>
        <w:rPr>
          <w:bCs/>
          <w:color w:val="000000"/>
          <w:sz w:val="24"/>
          <w:szCs w:val="24"/>
        </w:rPr>
        <w:tab/>
      </w:r>
      <w:r w:rsidRPr="00FF55F1">
        <w:rPr>
          <w:bCs/>
          <w:color w:val="000000"/>
          <w:sz w:val="24"/>
          <w:szCs w:val="24"/>
        </w:rPr>
        <w:t xml:space="preserve">24.1, it will be considered substantially non responsive and rejected by the </w:t>
      </w:r>
      <w:r>
        <w:rPr>
          <w:bCs/>
          <w:color w:val="000000"/>
          <w:sz w:val="24"/>
          <w:szCs w:val="24"/>
        </w:rPr>
        <w:tab/>
      </w:r>
      <w:r>
        <w:rPr>
          <w:bCs/>
          <w:color w:val="000000"/>
          <w:sz w:val="24"/>
          <w:szCs w:val="24"/>
        </w:rPr>
        <w:tab/>
      </w:r>
      <w:r w:rsidRPr="00FF55F1">
        <w:rPr>
          <w:bCs/>
          <w:color w:val="000000"/>
          <w:sz w:val="24"/>
          <w:szCs w:val="24"/>
        </w:rPr>
        <w:t>Procurement</w:t>
      </w:r>
      <w:r>
        <w:rPr>
          <w:bCs/>
          <w:color w:val="000000"/>
          <w:sz w:val="24"/>
          <w:szCs w:val="24"/>
        </w:rPr>
        <w:t xml:space="preserve"> </w:t>
      </w:r>
      <w:r w:rsidRPr="00FF55F1">
        <w:rPr>
          <w:bCs/>
          <w:color w:val="000000"/>
          <w:sz w:val="24"/>
          <w:szCs w:val="24"/>
        </w:rPr>
        <w:t>Committee</w:t>
      </w:r>
      <w:r>
        <w:rPr>
          <w:bCs/>
          <w:color w:val="000000"/>
          <w:sz w:val="24"/>
          <w:szCs w:val="24"/>
        </w:rPr>
        <w:t>.</w:t>
      </w:r>
    </w:p>
    <w:p w:rsidR="003A44B8" w:rsidRPr="00004CF2" w:rsidRDefault="003A44B8" w:rsidP="00384D07">
      <w:pPr>
        <w:ind w:left="2520" w:hanging="252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384D07">
        <w:rPr>
          <w:color w:val="000000"/>
          <w:sz w:val="24"/>
          <w:szCs w:val="24"/>
        </w:rPr>
        <w:tab/>
      </w:r>
      <w:r w:rsidR="00384D07">
        <w:rPr>
          <w:color w:val="000000"/>
          <w:sz w:val="24"/>
          <w:szCs w:val="24"/>
        </w:rPr>
        <w:tab/>
      </w:r>
      <w:r w:rsidR="00935826" w:rsidRPr="00004CF2">
        <w:rPr>
          <w:color w:val="000000"/>
          <w:sz w:val="24"/>
          <w:szCs w:val="24"/>
        </w:rPr>
        <w:t>The prevailing rate of stamp duty on contracts for supply of goods is nil.</w:t>
      </w:r>
    </w:p>
    <w:p w:rsidR="00935826" w:rsidRPr="006354B6" w:rsidRDefault="00935826" w:rsidP="00935826">
      <w:pPr>
        <w:jc w:val="both"/>
        <w:rPr>
          <w:color w:val="000000"/>
          <w:sz w:val="18"/>
          <w:szCs w:val="18"/>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384D07">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8E7711">
          <w:footerReference w:type="default" r:id="rId38"/>
          <w:footerReference w:type="first" r:id="rId39"/>
          <w:pgSz w:w="11907" w:h="16840" w:code="9"/>
          <w:pgMar w:top="1440" w:right="1287"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B653B4" w:rsidP="00715B78">
      <w:pPr>
        <w:spacing w:line="326" w:lineRule="auto"/>
        <w:jc w:val="both"/>
        <w:rPr>
          <w:sz w:val="32"/>
          <w:szCs w:val="32"/>
        </w:rPr>
      </w:pPr>
      <w:r>
        <w:rPr>
          <w:sz w:val="32"/>
          <w:szCs w:val="32"/>
        </w:rPr>
        <w:t xml:space="preserve">If there is a discrepancy </w:t>
      </w:r>
      <w:r w:rsidR="00715B78" w:rsidRPr="00715B78">
        <w:rPr>
          <w:sz w:val="32"/>
          <w:szCs w:val="32"/>
        </w:rPr>
        <w:t xml:space="preserve">found in the General Conditions of Contract and the Contract Data, the Content in the Contract Data shall </w:t>
      </w:r>
      <w:r w:rsidRPr="00715B78">
        <w:rPr>
          <w:sz w:val="32"/>
          <w:szCs w:val="32"/>
        </w:rPr>
        <w:t>supersede</w:t>
      </w:r>
      <w:r w:rsidR="00715B78"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ED5B35" w:rsidP="00ED5B35">
      <w:pPr>
        <w:pStyle w:val="Title"/>
        <w:tabs>
          <w:tab w:val="left" w:pos="2970"/>
          <w:tab w:val="right" w:pos="9317"/>
        </w:tabs>
        <w:ind w:left="720"/>
        <w:rPr>
          <w:sz w:val="24"/>
        </w:rPr>
        <w:sectPr w:rsidR="00ED5B35" w:rsidSect="00715B78">
          <w:footerReference w:type="first" r:id="rId40"/>
          <w:pgSz w:w="11907" w:h="16840" w:code="9"/>
          <w:pgMar w:top="710" w:right="1440" w:bottom="1440" w:left="1440" w:header="720" w:footer="720" w:gutter="0"/>
          <w:paperSrc w:first="15" w:other="15"/>
          <w:pgNumType w:start="1"/>
          <w:cols w:space="720"/>
          <w:vAlign w:val="center"/>
          <w:titlePg/>
        </w:sectPr>
      </w:pPr>
    </w:p>
    <w:p w:rsidR="00ED5B35" w:rsidRDefault="00ED5B35" w:rsidP="00ED5B35">
      <w:pPr>
        <w:pStyle w:val="Title"/>
        <w:tabs>
          <w:tab w:val="left" w:pos="2970"/>
          <w:tab w:val="right" w:pos="9317"/>
        </w:tabs>
        <w:ind w:left="720"/>
        <w:rPr>
          <w:sz w:val="24"/>
        </w:rPr>
      </w:pPr>
      <w:r>
        <w:rPr>
          <w:sz w:val="24"/>
        </w:rPr>
        <w:lastRenderedPageBreak/>
        <w:t>Contract Data</w:t>
      </w:r>
    </w:p>
    <w:p w:rsidR="00715B78" w:rsidRPr="00715B78" w:rsidRDefault="00715B78" w:rsidP="00715B78">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ED5B35" w:rsidRDefault="00ED5B35" w:rsidP="00ED5B35">
      <w:pPr>
        <w:jc w:val="both"/>
        <w:rPr>
          <w:b/>
          <w:sz w:val="24"/>
        </w:rPr>
      </w:pPr>
    </w:p>
    <w:p w:rsidR="0025344E" w:rsidRDefault="0025344E" w:rsidP="00ED5B35">
      <w:pPr>
        <w:jc w:val="both"/>
        <w:rPr>
          <w:b/>
          <w:sz w:val="24"/>
        </w:rPr>
      </w:pPr>
      <w:r>
        <w:rPr>
          <w:b/>
          <w:sz w:val="24"/>
        </w:rPr>
        <w:tab/>
      </w:r>
      <w:r>
        <w:rPr>
          <w:b/>
          <w:sz w:val="24"/>
        </w:rPr>
        <w:tab/>
      </w:r>
      <w:r>
        <w:rPr>
          <w:b/>
          <w:sz w:val="24"/>
        </w:rPr>
        <w:tab/>
      </w:r>
      <w:r>
        <w:rPr>
          <w:b/>
          <w:sz w:val="24"/>
        </w:rPr>
        <w:tab/>
      </w:r>
      <w:r>
        <w:rPr>
          <w:b/>
          <w:sz w:val="24"/>
        </w:rPr>
        <w:tab/>
        <w:t xml:space="preserve">    </w:t>
      </w:r>
      <w:r w:rsidRPr="00FB6B57">
        <w:rPr>
          <w:b/>
          <w:sz w:val="24"/>
        </w:rPr>
        <w:t>General</w:t>
      </w:r>
    </w:p>
    <w:p w:rsidR="0025344E" w:rsidRDefault="0025344E"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C54911" w:rsidRDefault="00C54911" w:rsidP="00ED5B35">
      <w:pPr>
        <w:rPr>
          <w:sz w:val="24"/>
        </w:rPr>
      </w:pPr>
      <w:r>
        <w:rPr>
          <w:sz w:val="24"/>
        </w:rPr>
        <w:t>1.1 (f)</w:t>
      </w:r>
      <w:r>
        <w:rPr>
          <w:sz w:val="24"/>
        </w:rPr>
        <w:tab/>
      </w:r>
      <w:r>
        <w:rPr>
          <w:sz w:val="24"/>
        </w:rPr>
        <w:tab/>
        <w:t xml:space="preserve">Contract Period is ……….. </w:t>
      </w:r>
      <w:r w:rsidR="00264184">
        <w:rPr>
          <w:sz w:val="24"/>
        </w:rPr>
        <w:t>Day</w:t>
      </w:r>
      <w:r>
        <w:rPr>
          <w:sz w:val="24"/>
        </w:rPr>
        <w:t xml:space="preserve">s from the date of </w:t>
      </w:r>
      <w:r w:rsidR="00857092">
        <w:rPr>
          <w:sz w:val="24"/>
        </w:rPr>
        <w:t>Letter of Acceptance</w:t>
      </w:r>
      <w:r>
        <w:rPr>
          <w:sz w:val="24"/>
        </w:rPr>
        <w:t>.</w:t>
      </w:r>
    </w:p>
    <w:p w:rsidR="00ED5B35" w:rsidRDefault="00ED5B35" w:rsidP="00ED5B35">
      <w:pPr>
        <w:pStyle w:val="BodyTextIndent2"/>
        <w:ind w:left="0" w:firstLine="0"/>
        <w:jc w:val="left"/>
        <w:rPr>
          <w:sz w:val="24"/>
        </w:rPr>
      </w:pPr>
    </w:p>
    <w:p w:rsidR="003B7F21" w:rsidRDefault="003B7F21" w:rsidP="004B013E">
      <w:pPr>
        <w:pStyle w:val="BodyTextIndent2"/>
        <w:spacing w:line="276" w:lineRule="auto"/>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4B013E">
      <w:pPr>
        <w:pStyle w:val="BodyTextIndent2"/>
        <w:spacing w:line="276" w:lineRule="auto"/>
        <w:ind w:left="0" w:firstLine="0"/>
        <w:rPr>
          <w:sz w:val="24"/>
        </w:rPr>
      </w:pPr>
      <w:r>
        <w:rPr>
          <w:sz w:val="24"/>
        </w:rPr>
        <w:t xml:space="preserve">          </w:t>
      </w:r>
    </w:p>
    <w:p w:rsidR="003B7F21" w:rsidRDefault="003B7F21" w:rsidP="004B013E">
      <w:pPr>
        <w:pStyle w:val="BodyTextIndent2"/>
        <w:spacing w:line="276" w:lineRule="auto"/>
        <w:ind w:left="0" w:firstLine="0"/>
        <w:rPr>
          <w:sz w:val="24"/>
        </w:rPr>
      </w:pPr>
      <w:r>
        <w:rPr>
          <w:sz w:val="24"/>
        </w:rPr>
        <w:t>1.1 (</w:t>
      </w:r>
      <w:r w:rsidR="001B4F53">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General Manager,</w:t>
      </w:r>
    </w:p>
    <w:p w:rsidR="003B7F21" w:rsidRDefault="003B7F21" w:rsidP="004B013E">
      <w:pPr>
        <w:pStyle w:val="BodyTextIndent2"/>
        <w:spacing w:line="276" w:lineRule="auto"/>
        <w:ind w:left="720"/>
        <w:rPr>
          <w:sz w:val="24"/>
        </w:rPr>
      </w:pPr>
      <w:r>
        <w:rPr>
          <w:sz w:val="24"/>
        </w:rPr>
        <w:t xml:space="preserve">           </w:t>
      </w:r>
      <w:r>
        <w:rPr>
          <w:sz w:val="24"/>
        </w:rPr>
        <w:tab/>
      </w:r>
      <w:r>
        <w:rPr>
          <w:sz w:val="24"/>
        </w:rPr>
        <w:tab/>
        <w:t>National Water Supply and Drainage Board.</w:t>
      </w:r>
    </w:p>
    <w:p w:rsidR="003B7F21" w:rsidRDefault="003B7F21" w:rsidP="004B013E">
      <w:pPr>
        <w:pStyle w:val="BodyTextIndent2"/>
        <w:spacing w:line="276" w:lineRule="auto"/>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8F1615" w:rsidRDefault="00AA17B8" w:rsidP="00B47D9B">
      <w:pPr>
        <w:pStyle w:val="BodyTextIndent2"/>
        <w:ind w:hanging="22"/>
        <w:rPr>
          <w:sz w:val="24"/>
        </w:rPr>
      </w:pPr>
      <w:r>
        <w:rPr>
          <w:sz w:val="24"/>
        </w:rPr>
        <w:t xml:space="preserve">such </w:t>
      </w:r>
      <w:r w:rsidR="00ED5B35">
        <w:rPr>
          <w:sz w:val="24"/>
        </w:rPr>
        <w:t xml:space="preserve">periods as prescribed in the attached </w:t>
      </w:r>
      <w:r w:rsidR="00ED5B35" w:rsidRPr="00DF1CF3">
        <w:rPr>
          <w:b/>
          <w:bCs/>
          <w:sz w:val="24"/>
        </w:rPr>
        <w:t>Delivery Schedule</w:t>
      </w:r>
      <w:r w:rsidR="00ED5B35">
        <w:rPr>
          <w:sz w:val="24"/>
        </w:rPr>
        <w:t>.</w:t>
      </w:r>
    </w:p>
    <w:p w:rsidR="008F1615" w:rsidRDefault="008F1615" w:rsidP="00B47D9B">
      <w:pPr>
        <w:pStyle w:val="BodyTextIndent2"/>
        <w:ind w:hanging="22"/>
        <w:rPr>
          <w:sz w:val="24"/>
        </w:rPr>
      </w:pPr>
    </w:p>
    <w:p w:rsidR="00ED5B35" w:rsidRDefault="008F1615" w:rsidP="008F1615">
      <w:pPr>
        <w:pStyle w:val="BodyTextIndent2"/>
        <w:ind w:hanging="1440"/>
        <w:rPr>
          <w:sz w:val="24"/>
        </w:rPr>
      </w:pPr>
      <w:r>
        <w:rPr>
          <w:sz w:val="24"/>
        </w:rPr>
        <w:t>14</w:t>
      </w:r>
      <w:r>
        <w:rPr>
          <w:sz w:val="24"/>
        </w:rPr>
        <w:tab/>
      </w:r>
      <w:r w:rsidRPr="008F1615">
        <w:rPr>
          <w:b/>
          <w:sz w:val="24"/>
        </w:rPr>
        <w:t>Not Applicable</w:t>
      </w:r>
      <w:r>
        <w:rPr>
          <w:sz w:val="24"/>
        </w:rPr>
        <w:t xml:space="preserve"> </w:t>
      </w:r>
      <w:r w:rsidR="00ED5B35">
        <w:rPr>
          <w:sz w:val="24"/>
        </w:rPr>
        <w:t xml:space="preserv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General Conditions of Contract</w:t>
      </w:r>
      <w:r w:rsidR="00DF1CF3">
        <w:rPr>
          <w:sz w:val="24"/>
        </w:rPr>
        <w:t>.</w:t>
      </w:r>
    </w:p>
    <w:p w:rsidR="00DF1CF3" w:rsidRDefault="00DF1CF3" w:rsidP="00C54911">
      <w:pPr>
        <w:pStyle w:val="BodyTextIndent"/>
        <w:tabs>
          <w:tab w:val="clear" w:pos="2160"/>
        </w:tabs>
        <w:ind w:left="0" w:firstLine="0"/>
        <w:jc w:val="left"/>
        <w:rPr>
          <w:sz w:val="24"/>
        </w:rPr>
      </w:pPr>
    </w:p>
    <w:p w:rsidR="00DF1CF3" w:rsidRDefault="00DF1CF3" w:rsidP="00C54911">
      <w:pPr>
        <w:pStyle w:val="BodyTextIndent"/>
        <w:tabs>
          <w:tab w:val="clear" w:pos="2160"/>
        </w:tabs>
        <w:ind w:left="0" w:firstLine="0"/>
        <w:jc w:val="left"/>
        <w:rPr>
          <w:sz w:val="24"/>
        </w:rPr>
      </w:pPr>
      <w:r>
        <w:rPr>
          <w:sz w:val="24"/>
        </w:rPr>
        <w:t>16.2</w:t>
      </w:r>
      <w:r>
        <w:rPr>
          <w:sz w:val="24"/>
        </w:rPr>
        <w:tab/>
      </w:r>
      <w:r>
        <w:rPr>
          <w:sz w:val="24"/>
        </w:rPr>
        <w:tab/>
        <w:t xml:space="preserve">Add to </w:t>
      </w:r>
      <w:r w:rsidR="00B7027A" w:rsidRPr="0089126E">
        <w:rPr>
          <w:b/>
          <w:bCs/>
          <w:sz w:val="24"/>
        </w:rPr>
        <w:t>C</w:t>
      </w:r>
      <w:r w:rsidRPr="0089126E">
        <w:rPr>
          <w:b/>
          <w:bCs/>
          <w:sz w:val="24"/>
        </w:rPr>
        <w:t>lause 16.2</w:t>
      </w:r>
    </w:p>
    <w:p w:rsidR="00DF1CF3" w:rsidRPr="00DF1CF3" w:rsidRDefault="00DF1CF3" w:rsidP="00DF1CF3">
      <w:pPr>
        <w:pStyle w:val="BodyTextIndent"/>
        <w:tabs>
          <w:tab w:val="clear" w:pos="2160"/>
        </w:tabs>
        <w:ind w:left="1418" w:firstLine="0"/>
        <w:jc w:val="left"/>
        <w:rPr>
          <w:b/>
          <w:bCs/>
          <w:sz w:val="24"/>
        </w:rPr>
      </w:pPr>
      <w:r>
        <w:rPr>
          <w:sz w:val="24"/>
        </w:rPr>
        <w:tab/>
        <w:t xml:space="preserve">The summary of Terms of Payments is given in the attached </w:t>
      </w:r>
      <w:r w:rsidRPr="00DF1CF3">
        <w:rPr>
          <w:b/>
          <w:bCs/>
          <w:sz w:val="24"/>
        </w:rPr>
        <w:t>Payment Schedule</w:t>
      </w:r>
      <w:r>
        <w:rPr>
          <w:b/>
          <w:bCs/>
          <w:sz w:val="24"/>
        </w:rPr>
        <w:t>.</w:t>
      </w:r>
    </w:p>
    <w:p w:rsidR="00706D69" w:rsidRDefault="00706D69" w:rsidP="00706D69">
      <w:pPr>
        <w:pStyle w:val="BodyTextIndent"/>
        <w:tabs>
          <w:tab w:val="clear" w:pos="2160"/>
        </w:tabs>
        <w:ind w:left="0" w:firstLine="0"/>
        <w:jc w:val="left"/>
        <w:rPr>
          <w:sz w:val="24"/>
        </w:rPr>
      </w:pPr>
    </w:p>
    <w:p w:rsidR="00706D69" w:rsidRPr="008A034F" w:rsidRDefault="00706D69" w:rsidP="00706D69">
      <w:pPr>
        <w:ind w:left="1440" w:hanging="1440"/>
        <w:jc w:val="both"/>
        <w:rPr>
          <w:rFonts w:cs="Latha"/>
          <w:bCs/>
          <w:sz w:val="24"/>
          <w:lang w:bidi="ta-IN"/>
        </w:rPr>
      </w:pPr>
      <w:r w:rsidRPr="008A034F">
        <w:rPr>
          <w:rFonts w:cs="Latha"/>
          <w:bCs/>
          <w:sz w:val="24"/>
          <w:lang w:bidi="ta-IN"/>
        </w:rPr>
        <w:t xml:space="preserve">16.3   </w:t>
      </w:r>
      <w:r>
        <w:rPr>
          <w:rFonts w:cs="Latha"/>
          <w:bCs/>
          <w:sz w:val="24"/>
          <w:lang w:bidi="ta-IN"/>
        </w:rPr>
        <w:tab/>
      </w:r>
      <w:r w:rsidRPr="008A034F">
        <w:rPr>
          <w:rFonts w:cs="Latha"/>
          <w:bCs/>
          <w:sz w:val="24"/>
          <w:lang w:bidi="ta-IN"/>
        </w:rPr>
        <w:t xml:space="preserve">Add </w:t>
      </w:r>
      <w:r w:rsidR="0089126E" w:rsidRPr="0089126E">
        <w:rPr>
          <w:rFonts w:cs="Latha"/>
          <w:b/>
          <w:sz w:val="24"/>
          <w:lang w:bidi="ta-IN"/>
        </w:rPr>
        <w:t>S</w:t>
      </w:r>
      <w:r w:rsidRPr="0089126E">
        <w:rPr>
          <w:rFonts w:cs="Latha"/>
          <w:b/>
          <w:sz w:val="24"/>
          <w:lang w:bidi="ta-IN"/>
        </w:rPr>
        <w:t xml:space="preserve">ub </w:t>
      </w:r>
      <w:r w:rsidR="00B7027A" w:rsidRPr="0089126E">
        <w:rPr>
          <w:rFonts w:cs="Latha"/>
          <w:b/>
          <w:sz w:val="24"/>
          <w:lang w:bidi="ta-IN"/>
        </w:rPr>
        <w:t>C</w:t>
      </w:r>
      <w:r w:rsidRPr="0089126E">
        <w:rPr>
          <w:rFonts w:cs="Latha"/>
          <w:b/>
          <w:sz w:val="24"/>
          <w:lang w:bidi="ta-IN"/>
        </w:rPr>
        <w:t>lause 16.3 (b)</w:t>
      </w:r>
      <w:r w:rsidRPr="008A034F">
        <w:rPr>
          <w:rFonts w:cs="Latha"/>
          <w:bCs/>
          <w:sz w:val="24"/>
          <w:lang w:bidi="ta-IN"/>
        </w:rPr>
        <w:t xml:space="preserve"> </w:t>
      </w:r>
    </w:p>
    <w:p w:rsidR="00B76683" w:rsidRPr="00FF527D" w:rsidRDefault="00B76683" w:rsidP="00B76683">
      <w:pPr>
        <w:spacing w:line="276" w:lineRule="auto"/>
        <w:ind w:left="1440"/>
        <w:jc w:val="both"/>
        <w:rPr>
          <w:color w:val="000000"/>
          <w:sz w:val="24"/>
          <w:szCs w:val="24"/>
        </w:rPr>
      </w:pPr>
      <w:r w:rsidRPr="00FF527D">
        <w:rPr>
          <w:color w:val="000000"/>
          <w:sz w:val="24"/>
          <w:szCs w:val="24"/>
        </w:rPr>
        <w:t>As an alternative the purchaser shall establish Telegraphic Transfer</w:t>
      </w:r>
      <w:r w:rsidR="00B7027A">
        <w:rPr>
          <w:color w:val="000000"/>
          <w:sz w:val="24"/>
          <w:szCs w:val="24"/>
        </w:rPr>
        <w:t xml:space="preserve"> (TT)</w:t>
      </w:r>
      <w:r w:rsidRPr="00FF527D">
        <w:rPr>
          <w:color w:val="000000"/>
          <w:sz w:val="24"/>
          <w:szCs w:val="24"/>
        </w:rPr>
        <w:t xml:space="preserve"> for the foreign component quoted in accordance with </w:t>
      </w:r>
      <w:r w:rsidR="00B7027A" w:rsidRPr="0089126E">
        <w:rPr>
          <w:b/>
          <w:bCs/>
          <w:color w:val="000000"/>
          <w:sz w:val="24"/>
          <w:szCs w:val="24"/>
        </w:rPr>
        <w:t>C</w:t>
      </w:r>
      <w:r w:rsidRPr="0089126E">
        <w:rPr>
          <w:b/>
          <w:bCs/>
          <w:color w:val="000000"/>
          <w:sz w:val="24"/>
          <w:szCs w:val="24"/>
        </w:rPr>
        <w:t>lause 16.1</w:t>
      </w:r>
      <w:r w:rsidRPr="00FF527D">
        <w:rPr>
          <w:color w:val="000000"/>
          <w:sz w:val="24"/>
          <w:szCs w:val="24"/>
        </w:rPr>
        <w:t xml:space="preserve"> General Conditions of Contract for an equivalent sum of not exceeding</w:t>
      </w:r>
      <w:r>
        <w:rPr>
          <w:color w:val="000000"/>
          <w:sz w:val="24"/>
          <w:szCs w:val="24"/>
        </w:rPr>
        <w:t xml:space="preserve"> </w:t>
      </w:r>
      <w:r w:rsidR="00CB067E">
        <w:rPr>
          <w:color w:val="000000"/>
          <w:sz w:val="24"/>
          <w:szCs w:val="24"/>
        </w:rPr>
        <w:t>US$ 50,000</w:t>
      </w:r>
      <w:r w:rsidRPr="00FF527D">
        <w:rPr>
          <w:color w:val="000000"/>
          <w:sz w:val="24"/>
          <w:szCs w:val="24"/>
        </w:rPr>
        <w:t xml:space="preserve"> for purchase of goods/ materials on submission of an unconditional, on demand equal to the value of Telegraphic Transfer, from a reputed Bank operating in Sri Lanka, by the bidder. </w:t>
      </w:r>
      <w:r>
        <w:rPr>
          <w:color w:val="000000"/>
          <w:sz w:val="24"/>
          <w:szCs w:val="24"/>
        </w:rPr>
        <w:t xml:space="preserve">Validity of the advance payment </w:t>
      </w:r>
      <w:r w:rsidR="00B7027A">
        <w:rPr>
          <w:color w:val="000000"/>
          <w:sz w:val="24"/>
          <w:szCs w:val="24"/>
        </w:rPr>
        <w:t>security</w:t>
      </w:r>
      <w:r>
        <w:rPr>
          <w:color w:val="000000"/>
          <w:sz w:val="24"/>
          <w:szCs w:val="24"/>
        </w:rPr>
        <w:t xml:space="preserve"> shall be 28 </w:t>
      </w:r>
      <w:r w:rsidR="00264184">
        <w:rPr>
          <w:color w:val="000000"/>
          <w:sz w:val="24"/>
          <w:szCs w:val="24"/>
        </w:rPr>
        <w:t>Day</w:t>
      </w:r>
      <w:r>
        <w:rPr>
          <w:color w:val="000000"/>
          <w:sz w:val="24"/>
          <w:szCs w:val="24"/>
        </w:rPr>
        <w:t xml:space="preserve">s beyond the contract period. </w:t>
      </w:r>
    </w:p>
    <w:p w:rsidR="00B76683" w:rsidRPr="00B7027A" w:rsidRDefault="00B76683" w:rsidP="00B76683">
      <w:pPr>
        <w:ind w:left="1440"/>
        <w:jc w:val="both"/>
        <w:rPr>
          <w:sz w:val="14"/>
          <w:szCs w:val="14"/>
        </w:rPr>
      </w:pPr>
    </w:p>
    <w:p w:rsidR="00B76683" w:rsidRPr="0077675E" w:rsidRDefault="00B76683" w:rsidP="00B76683">
      <w:pPr>
        <w:ind w:left="1440"/>
        <w:jc w:val="both"/>
        <w:rPr>
          <w:sz w:val="24"/>
          <w:szCs w:val="24"/>
        </w:rPr>
      </w:pPr>
      <w:r>
        <w:rPr>
          <w:sz w:val="24"/>
          <w:szCs w:val="24"/>
        </w:rPr>
        <w:t xml:space="preserve">Advance payment guarantee shall be released upon handing over goods at site and acceptance by the Engineer. </w:t>
      </w:r>
      <w:r w:rsidRPr="0077675E">
        <w:rPr>
          <w:sz w:val="24"/>
          <w:szCs w:val="24"/>
        </w:rPr>
        <w:t>If the supplier fails to deliver the goods on time up to the requested quality, th</w:t>
      </w:r>
      <w:r>
        <w:rPr>
          <w:sz w:val="24"/>
          <w:szCs w:val="24"/>
        </w:rPr>
        <w:t>is A</w:t>
      </w:r>
      <w:r w:rsidRPr="0077675E">
        <w:rPr>
          <w:sz w:val="24"/>
          <w:szCs w:val="24"/>
        </w:rPr>
        <w:t xml:space="preserve">dvance payment </w:t>
      </w:r>
      <w:r w:rsidR="00B7027A">
        <w:rPr>
          <w:sz w:val="24"/>
          <w:szCs w:val="24"/>
        </w:rPr>
        <w:t>security</w:t>
      </w:r>
      <w:r w:rsidRPr="0077675E">
        <w:rPr>
          <w:sz w:val="24"/>
          <w:szCs w:val="24"/>
        </w:rPr>
        <w:t xml:space="preserve"> shall be forfeited.</w:t>
      </w:r>
    </w:p>
    <w:p w:rsidR="00706D69" w:rsidRPr="00B7027A" w:rsidRDefault="00201A75" w:rsidP="00706D69">
      <w:pPr>
        <w:ind w:left="720"/>
        <w:jc w:val="both"/>
        <w:rPr>
          <w:sz w:val="16"/>
          <w:szCs w:val="16"/>
        </w:rPr>
      </w:pPr>
      <w:r>
        <w:rPr>
          <w:noProof/>
        </w:rPr>
        <mc:AlternateContent>
          <mc:Choice Requires="wps">
            <w:drawing>
              <wp:anchor distT="0" distB="0" distL="114300" distR="114300" simplePos="0" relativeHeight="251741696" behindDoc="0" locked="0" layoutInCell="1" allowOverlap="1">
                <wp:simplePos x="0" y="0"/>
                <wp:positionH relativeFrom="column">
                  <wp:posOffset>4312920</wp:posOffset>
                </wp:positionH>
                <wp:positionV relativeFrom="paragraph">
                  <wp:posOffset>432435</wp:posOffset>
                </wp:positionV>
                <wp:extent cx="1409700" cy="237490"/>
                <wp:effectExtent l="0" t="1270" r="1905" b="0"/>
                <wp:wrapNone/>
                <wp:docPr id="3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3" o:spid="_x0000_s1047" type="#_x0000_t202" style="position:absolute;left:0;text-align:left;margin-left:339.6pt;margin-top:34.05pt;width:111pt;height:18.7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5hg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" stroked="f">
                <v:textbox style="mso-fit-shape-to-text:t">
                  <w:txbxContent>
                    <w:p w:rsidR="00655FCF" w:rsidRDefault="00655FCF">
                      <w:r>
                        <w:t>Revised on 22-02-2023</w:t>
                      </w:r>
                    </w:p>
                  </w:txbxContent>
                </v:textbox>
              </v:shape>
            </w:pict>
          </mc:Fallback>
        </mc:AlternateContent>
      </w:r>
      <w:r w:rsidR="00706D69" w:rsidRPr="008A034F">
        <w:rPr>
          <w:sz w:val="24"/>
          <w:szCs w:val="24"/>
        </w:rPr>
        <w:t xml:space="preserve"> </w:t>
      </w:r>
      <w:r w:rsidR="00706D69" w:rsidRPr="0066052B">
        <w:rPr>
          <w:sz w:val="24"/>
          <w:szCs w:val="24"/>
        </w:rPr>
        <w:t xml:space="preserve"> </w:t>
      </w:r>
    </w:p>
    <w:p w:rsidR="00ED5B35" w:rsidRDefault="00ED5B35" w:rsidP="00B7027A">
      <w:pPr>
        <w:pStyle w:val="BodyTextIndent"/>
        <w:tabs>
          <w:tab w:val="clear" w:pos="2160"/>
        </w:tabs>
        <w:ind w:left="1418" w:hanging="1418"/>
        <w:jc w:val="left"/>
        <w:rPr>
          <w:sz w:val="24"/>
        </w:rPr>
      </w:pPr>
      <w:r>
        <w:rPr>
          <w:sz w:val="24"/>
        </w:rPr>
        <w:t xml:space="preserve">23.1    </w:t>
      </w:r>
      <w:r w:rsidR="00131E5F">
        <w:rPr>
          <w:sz w:val="24"/>
        </w:rPr>
        <w:tab/>
      </w:r>
      <w:r>
        <w:rPr>
          <w:sz w:val="24"/>
        </w:rPr>
        <w:t>The amount of Liqui</w:t>
      </w:r>
      <w:r w:rsidR="00B7027A">
        <w:rPr>
          <w:sz w:val="24"/>
        </w:rPr>
        <w:t xml:space="preserve">dated Damages shall be </w:t>
      </w:r>
      <w:proofErr w:type="spellStart"/>
      <w:r w:rsidR="00B7027A">
        <w:rPr>
          <w:sz w:val="24"/>
        </w:rPr>
        <w:t>Rs</w:t>
      </w:r>
      <w:proofErr w:type="spellEnd"/>
      <w:r w:rsidR="00B7027A">
        <w:rPr>
          <w:sz w:val="24"/>
        </w:rPr>
        <w:t>. ……….</w:t>
      </w:r>
      <w:r>
        <w:rPr>
          <w:sz w:val="24"/>
        </w:rPr>
        <w:t xml:space="preserve">…. per </w:t>
      </w:r>
      <w:r w:rsidR="00264184">
        <w:rPr>
          <w:sz w:val="24"/>
        </w:rPr>
        <w:t>Day</w:t>
      </w:r>
      <w:r>
        <w:rPr>
          <w:sz w:val="24"/>
        </w:rPr>
        <w:t xml:space="preserve"> of  delay.</w:t>
      </w:r>
    </w:p>
    <w:p w:rsidR="00ED5B35" w:rsidRDefault="00ED5B35" w:rsidP="00ED5B35">
      <w:pPr>
        <w:rPr>
          <w:sz w:val="24"/>
        </w:rPr>
      </w:pPr>
      <w:r>
        <w:rPr>
          <w:sz w:val="24"/>
        </w:rPr>
        <w:lastRenderedPageBreak/>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sidR="00131098">
        <w:rPr>
          <w:sz w:val="24"/>
        </w:rPr>
        <w:t xml:space="preserve">(a) </w:t>
      </w:r>
      <w:r w:rsidR="00131098">
        <w:rPr>
          <w:sz w:val="24"/>
        </w:rPr>
        <w:tab/>
      </w:r>
      <w:r>
        <w:rPr>
          <w:sz w:val="24"/>
        </w:rPr>
        <w:t>Purchaser’s address for notice purposes shall be as follows:</w:t>
      </w:r>
    </w:p>
    <w:p w:rsidR="00ED5B35" w:rsidRDefault="00ED5B35" w:rsidP="00ED5B35">
      <w:pPr>
        <w:rPr>
          <w:sz w:val="24"/>
        </w:rPr>
      </w:pPr>
    </w:p>
    <w:p w:rsidR="00ED5B35" w:rsidRDefault="00131098" w:rsidP="00ED5B35">
      <w:pPr>
        <w:rPr>
          <w:sz w:val="24"/>
        </w:rPr>
      </w:pPr>
      <w:r>
        <w:rPr>
          <w:sz w:val="24"/>
        </w:rPr>
        <w:tab/>
      </w:r>
      <w:r>
        <w:rPr>
          <w:sz w:val="24"/>
        </w:rPr>
        <w:tab/>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DF1CF3">
      <w:pPr>
        <w:ind w:left="720" w:firstLine="720"/>
        <w:rPr>
          <w:sz w:val="24"/>
        </w:rPr>
      </w:pPr>
      <w:r>
        <w:rPr>
          <w:sz w:val="24"/>
        </w:rPr>
        <w:t xml:space="preserve">   </w:t>
      </w:r>
      <w:r>
        <w:rPr>
          <w:sz w:val="24"/>
        </w:rPr>
        <w:tab/>
        <w:t>Galle Road,</w:t>
      </w:r>
      <w:r w:rsidR="00DF1CF3">
        <w:rPr>
          <w:sz w:val="24"/>
        </w:rPr>
        <w:t xml:space="preserve"> </w:t>
      </w:r>
      <w:proofErr w:type="spellStart"/>
      <w:r>
        <w:rPr>
          <w:sz w:val="24"/>
        </w:rPr>
        <w:t>Ratmalana</w:t>
      </w:r>
      <w:proofErr w:type="spellEnd"/>
      <w:r>
        <w:rPr>
          <w:sz w:val="24"/>
        </w:rPr>
        <w:t>,</w:t>
      </w:r>
      <w:r w:rsidR="00DF1CF3">
        <w:rPr>
          <w:sz w:val="24"/>
        </w:rPr>
        <w:t xml:space="preserve"> </w:t>
      </w: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r>
      <w:r w:rsidR="008928A5">
        <w:rPr>
          <w:sz w:val="24"/>
        </w:rPr>
        <w:tab/>
      </w:r>
      <w:r>
        <w:rPr>
          <w:sz w:val="24"/>
        </w:rPr>
        <w:t>Facsimile Number: Colombo, 011-2635885</w:t>
      </w:r>
    </w:p>
    <w:p w:rsidR="00ED5B35" w:rsidRDefault="00ED5B35" w:rsidP="00ED5B35">
      <w:pPr>
        <w:jc w:val="both"/>
        <w:rPr>
          <w:sz w:val="24"/>
        </w:rPr>
      </w:pPr>
      <w:r>
        <w:rPr>
          <w:sz w:val="24"/>
        </w:rPr>
        <w:tab/>
      </w:r>
      <w:r>
        <w:rPr>
          <w:sz w:val="24"/>
        </w:rPr>
        <w:tab/>
      </w:r>
      <w:r w:rsidR="008928A5">
        <w:rPr>
          <w:sz w:val="24"/>
        </w:rPr>
        <w:tab/>
      </w:r>
      <w:r w:rsidR="00B47D9B">
        <w:rPr>
          <w:sz w:val="24"/>
        </w:rPr>
        <w:t>e</w:t>
      </w:r>
      <w:r>
        <w:rPr>
          <w:sz w:val="24"/>
        </w:rPr>
        <w:t xml:space="preserve"> – </w:t>
      </w:r>
      <w:r w:rsidR="008928A5">
        <w:rPr>
          <w:sz w:val="24"/>
        </w:rPr>
        <w:t>Mail:</w:t>
      </w:r>
      <w:r>
        <w:rPr>
          <w:sz w:val="24"/>
        </w:rPr>
        <w:t xml:space="preserve"> gmnwsdb@sltnet.lk</w:t>
      </w:r>
    </w:p>
    <w:p w:rsidR="00ED5B35" w:rsidRDefault="00ED5B35" w:rsidP="00ED5B35">
      <w:pPr>
        <w:jc w:val="both"/>
        <w:rPr>
          <w:sz w:val="24"/>
        </w:rPr>
      </w:pPr>
    </w:p>
    <w:p w:rsidR="00ED5B35" w:rsidRDefault="00ED5B35" w:rsidP="00CD42D5">
      <w:pPr>
        <w:spacing w:line="360" w:lineRule="auto"/>
        <w:jc w:val="both"/>
        <w:rPr>
          <w:sz w:val="24"/>
        </w:rPr>
      </w:pPr>
      <w:r>
        <w:rPr>
          <w:sz w:val="24"/>
        </w:rPr>
        <w:tab/>
      </w:r>
      <w:r>
        <w:rPr>
          <w:sz w:val="24"/>
        </w:rPr>
        <w:tab/>
      </w:r>
      <w:r w:rsidR="00857092">
        <w:rPr>
          <w:sz w:val="24"/>
        </w:rPr>
        <w:t xml:space="preserve">(b) </w:t>
      </w:r>
      <w:r w:rsidR="00857092">
        <w:rPr>
          <w:sz w:val="24"/>
        </w:rPr>
        <w:tab/>
      </w:r>
      <w:r>
        <w:rPr>
          <w:sz w:val="24"/>
        </w:rPr>
        <w:t>Supplier’s address for notice purposes shall be as follows:</w:t>
      </w:r>
    </w:p>
    <w:p w:rsidR="00ED5B35" w:rsidRDefault="00857092" w:rsidP="00CD42D5">
      <w:pPr>
        <w:spacing w:line="360" w:lineRule="auto"/>
        <w:ind w:left="720" w:firstLine="720"/>
        <w:jc w:val="both"/>
        <w:rPr>
          <w:sz w:val="24"/>
        </w:rPr>
      </w:pPr>
      <w:r>
        <w:rPr>
          <w:sz w:val="24"/>
        </w:rPr>
        <w:tab/>
      </w:r>
      <w:r w:rsidR="00ED5B35">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ED5B35">
      <w:pPr>
        <w:ind w:left="2880" w:firstLine="720"/>
        <w:jc w:val="both"/>
        <w:rPr>
          <w:b/>
          <w:sz w:val="24"/>
        </w:rPr>
        <w:sectPr w:rsidR="00ED5B35" w:rsidSect="00687BBA">
          <w:headerReference w:type="default" r:id="rId41"/>
          <w:footerReference w:type="default" r:id="rId42"/>
          <w:headerReference w:type="first" r:id="rId43"/>
          <w:footerReference w:type="first" r:id="rId44"/>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02091A" w:rsidRDefault="0002091A" w:rsidP="0002091A">
      <w:pPr>
        <w:ind w:left="1440" w:hanging="720"/>
        <w:jc w:val="center"/>
        <w:rPr>
          <w:b/>
          <w:sz w:val="24"/>
          <w:u w:val="single"/>
        </w:rPr>
      </w:pPr>
    </w:p>
    <w:p w:rsidR="0038037B" w:rsidRPr="0002091A" w:rsidRDefault="0038037B" w:rsidP="0002091A">
      <w:pPr>
        <w:ind w:left="1440" w:hanging="720"/>
        <w:jc w:val="center"/>
        <w:rPr>
          <w:b/>
          <w:sz w:val="24"/>
          <w:u w:val="single"/>
        </w:rPr>
      </w:pPr>
      <w:r w:rsidRPr="0002091A">
        <w:rPr>
          <w:b/>
          <w:sz w:val="24"/>
          <w:u w:val="single"/>
        </w:rP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tbl>
      <w:tblPr>
        <w:tblW w:w="139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3722"/>
        <w:gridCol w:w="1579"/>
        <w:gridCol w:w="1345"/>
        <w:gridCol w:w="3028"/>
        <w:gridCol w:w="3031"/>
      </w:tblGrid>
      <w:tr w:rsidR="009A5756" w:rsidRPr="006636CD" w:rsidTr="009A5756">
        <w:trPr>
          <w:cantSplit/>
          <w:trHeight w:val="500"/>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sz w:val="24"/>
                <w:szCs w:val="24"/>
                <w:u w:val="none"/>
              </w:rPr>
            </w:pPr>
            <w:r w:rsidRPr="00CC0CAD">
              <w:rPr>
                <w:sz w:val="24"/>
                <w:szCs w:val="24"/>
                <w:u w:val="none"/>
              </w:rPr>
              <w:t>Item</w:t>
            </w:r>
          </w:p>
          <w:p w:rsidR="009A5756" w:rsidRPr="00CC0CAD" w:rsidRDefault="009A5756" w:rsidP="00D640CE">
            <w:pPr>
              <w:pStyle w:val="Title"/>
              <w:rPr>
                <w:b w:val="0"/>
                <w:bCs/>
                <w:sz w:val="24"/>
                <w:szCs w:val="24"/>
                <w:u w:val="none"/>
              </w:rPr>
            </w:pPr>
            <w:r w:rsidRPr="00CC0CAD">
              <w:rPr>
                <w:sz w:val="24"/>
                <w:szCs w:val="24"/>
                <w:u w:val="none"/>
              </w:rPr>
              <w:t>No.</w:t>
            </w:r>
          </w:p>
        </w:tc>
        <w:tc>
          <w:tcPr>
            <w:tcW w:w="3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Description of Goods</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Quantity</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Default="009A5756" w:rsidP="00D640CE">
            <w:pPr>
              <w:pStyle w:val="Title"/>
              <w:rPr>
                <w:sz w:val="24"/>
                <w:szCs w:val="24"/>
                <w:u w:val="none"/>
              </w:rPr>
            </w:pPr>
            <w:r w:rsidRPr="00CC0CAD">
              <w:rPr>
                <w:sz w:val="24"/>
                <w:szCs w:val="24"/>
                <w:u w:val="none"/>
              </w:rPr>
              <w:t>Unit</w:t>
            </w:r>
          </w:p>
          <w:p w:rsidR="009A5756" w:rsidRPr="00CC0CAD" w:rsidRDefault="009A5756" w:rsidP="00D640CE">
            <w:pPr>
              <w:pStyle w:val="Title"/>
              <w:rPr>
                <w:b w:val="0"/>
                <w:bCs/>
                <w:sz w:val="24"/>
                <w:szCs w:val="24"/>
                <w:u w:val="none"/>
              </w:rPr>
            </w:pPr>
          </w:p>
        </w:tc>
        <w:tc>
          <w:tcPr>
            <w:tcW w:w="3028" w:type="dxa"/>
            <w:vMerge w:val="restart"/>
            <w:tcBorders>
              <w:top w:val="single" w:sz="4" w:space="0" w:color="auto"/>
              <w:left w:val="single" w:sz="4" w:space="0" w:color="auto"/>
              <w:bottom w:val="single" w:sz="4" w:space="0" w:color="auto"/>
              <w:right w:val="single" w:sz="4" w:space="0" w:color="auto"/>
            </w:tcBorders>
            <w:shd w:val="clear" w:color="auto" w:fill="auto"/>
          </w:tcPr>
          <w:p w:rsidR="009A5756" w:rsidRPr="00CC0CAD" w:rsidRDefault="009A5756" w:rsidP="00D640CE">
            <w:pPr>
              <w:pStyle w:val="Title"/>
              <w:rPr>
                <w:sz w:val="24"/>
                <w:szCs w:val="24"/>
                <w:u w:val="none"/>
              </w:rPr>
            </w:pPr>
            <w:r w:rsidRPr="00CC0CAD">
              <w:rPr>
                <w:sz w:val="24"/>
                <w:szCs w:val="24"/>
                <w:u w:val="none"/>
              </w:rPr>
              <w:t xml:space="preserve">Final </w:t>
            </w:r>
          </w:p>
          <w:p w:rsidR="009A5756" w:rsidRPr="00CC0CAD" w:rsidRDefault="009A5756"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rPr>
                <w:sz w:val="24"/>
                <w:szCs w:val="24"/>
              </w:rPr>
            </w:pPr>
            <w:r w:rsidRPr="000E5BE8">
              <w:rPr>
                <w:sz w:val="24"/>
                <w:szCs w:val="24"/>
                <w:u w:val="none"/>
              </w:rPr>
              <w:t>Delivery Date</w:t>
            </w:r>
          </w:p>
        </w:tc>
      </w:tr>
      <w:tr w:rsidR="009A5756" w:rsidRPr="00CE581C" w:rsidTr="009A5756">
        <w:trPr>
          <w:cantSplit/>
          <w:trHeight w:val="691"/>
        </w:trPr>
        <w:tc>
          <w:tcPr>
            <w:tcW w:w="1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7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31" w:type="dxa"/>
            <w:tcBorders>
              <w:top w:val="single" w:sz="4" w:space="0" w:color="auto"/>
              <w:left w:val="single" w:sz="4" w:space="0" w:color="auto"/>
              <w:right w:val="single" w:sz="4" w:space="0" w:color="auto"/>
            </w:tcBorders>
          </w:tcPr>
          <w:p w:rsidR="009A5756" w:rsidRPr="00CE581C" w:rsidRDefault="009A5756" w:rsidP="00D640CE">
            <w:pPr>
              <w:jc w:val="center"/>
              <w:rPr>
                <w:b/>
                <w:bCs/>
                <w:sz w:val="24"/>
                <w:szCs w:val="24"/>
              </w:rPr>
            </w:pPr>
            <w:r w:rsidRPr="00CE581C">
              <w:rPr>
                <w:b/>
                <w:bCs/>
                <w:sz w:val="24"/>
                <w:szCs w:val="24"/>
              </w:rPr>
              <w:t>Purchaser’s delivery date as per the contract</w:t>
            </w:r>
          </w:p>
        </w:tc>
      </w:tr>
      <w:tr w:rsidR="009A5756" w:rsidRPr="006636CD" w:rsidTr="009A5756">
        <w:trPr>
          <w:trHeight w:val="369"/>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01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Bill No.1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jc w:val="cente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67"/>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380"/>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4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01"/>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18764E"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18764E" w:rsidRDefault="009A5756" w:rsidP="00D640CE">
            <w:pPr>
              <w:pStyle w:val="Title"/>
              <w:jc w:val="left"/>
              <w:rPr>
                <w:b w:val="0"/>
                <w:bCs/>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18764E" w:rsidRDefault="009A5756" w:rsidP="00D640CE">
            <w:pPr>
              <w:pStyle w:val="Title"/>
              <w:jc w:val="left"/>
              <w:rPr>
                <w:b w:val="0"/>
                <w:bCs/>
                <w:u w:val="none"/>
              </w:rPr>
            </w:pPr>
          </w:p>
        </w:tc>
      </w:tr>
      <w:tr w:rsidR="009A5756"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9A5756" w:rsidRPr="00D8711D" w:rsidRDefault="009A5756" w:rsidP="00D640CE">
            <w:pPr>
              <w:pStyle w:val="Title"/>
              <w:jc w:val="both"/>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31" w:type="dxa"/>
            <w:tcBorders>
              <w:top w:val="single" w:sz="4" w:space="0" w:color="auto"/>
              <w:left w:val="single" w:sz="4" w:space="0" w:color="auto"/>
              <w:bottom w:val="single" w:sz="4" w:space="0" w:color="auto"/>
              <w:right w:val="single" w:sz="4" w:space="0" w:color="auto"/>
            </w:tcBorders>
          </w:tcPr>
          <w:p w:rsidR="009A5756" w:rsidRDefault="009A5756" w:rsidP="00D640CE">
            <w:pPr>
              <w:pStyle w:val="Title"/>
              <w:jc w:val="both"/>
              <w:rPr>
                <w:b w:val="0"/>
                <w:bCs/>
              </w:rPr>
            </w:pPr>
          </w:p>
        </w:tc>
      </w:tr>
    </w:tbl>
    <w:p w:rsidR="0038037B" w:rsidRDefault="0038037B" w:rsidP="0038037B">
      <w:pPr>
        <w:ind w:left="1440" w:hanging="720"/>
        <w:rPr>
          <w:sz w:val="24"/>
        </w:rPr>
      </w:pPr>
    </w:p>
    <w:p w:rsidR="001F4F15" w:rsidRDefault="001F4F15" w:rsidP="0038037B">
      <w:pPr>
        <w:ind w:left="1440" w:hanging="720"/>
        <w:rPr>
          <w:sz w:val="24"/>
        </w:rPr>
      </w:pPr>
    </w:p>
    <w:p w:rsidR="001F4F15" w:rsidRDefault="001F4F15"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201A75" w:rsidP="00ED5B35">
      <w:pPr>
        <w:pStyle w:val="Title"/>
        <w:ind w:left="360"/>
        <w:jc w:val="both"/>
        <w:rPr>
          <w:b w:val="0"/>
          <w:bCs/>
          <w:sz w:val="24"/>
          <w:szCs w:val="24"/>
        </w:rPr>
      </w:pPr>
      <w:r>
        <w:rPr>
          <w:noProof/>
          <w:sz w:val="24"/>
        </w:rPr>
        <mc:AlternateContent>
          <mc:Choice Requires="wps">
            <w:drawing>
              <wp:anchor distT="0" distB="0" distL="114300" distR="114300" simplePos="0" relativeHeight="251811328" behindDoc="0" locked="0" layoutInCell="1" allowOverlap="1">
                <wp:simplePos x="0" y="0"/>
                <wp:positionH relativeFrom="column">
                  <wp:posOffset>7406005</wp:posOffset>
                </wp:positionH>
                <wp:positionV relativeFrom="paragraph">
                  <wp:posOffset>733425</wp:posOffset>
                </wp:positionV>
                <wp:extent cx="1409700" cy="237490"/>
                <wp:effectExtent l="0" t="0" r="4445" b="635"/>
                <wp:wrapNone/>
                <wp:docPr id="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9A5756">
                            <w:r>
                              <w:t>Revised on 01-12-2020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5" o:spid="_x0000_s1048" type="#_x0000_t202" style="position:absolute;left:0;text-align:left;margin-left:583.15pt;margin-top:57.75pt;width:111pt;height:18.7pt;z-index:251811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aEhgIAABo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" stroked="f">
                <v:textbox style="mso-fit-shape-to-text:t">
                  <w:txbxContent>
                    <w:p w:rsidR="00655FCF" w:rsidRDefault="00655FCF" w:rsidP="009A5756">
                      <w:r>
                        <w:t>Revised on 01-12-2020</w:t>
                      </w:r>
                    </w:p>
                  </w:txbxContent>
                </v:textbox>
              </v:shape>
            </w:pict>
          </mc:Fallback>
        </mc:AlternateContent>
      </w:r>
    </w:p>
    <w:p w:rsidR="00ED5B35" w:rsidRDefault="00ED5B35" w:rsidP="00ED5B35">
      <w:pPr>
        <w:rPr>
          <w:sz w:val="24"/>
        </w:rPr>
        <w:sectPr w:rsidR="00ED5B35" w:rsidSect="003A41C8">
          <w:pgSz w:w="16840" w:h="11907" w:orient="landscape" w:code="9"/>
          <w:pgMar w:top="510" w:right="1440" w:bottom="510" w:left="1440" w:header="0" w:footer="720" w:gutter="0"/>
          <w:paperSrc w:first="15" w:other="15"/>
          <w:pgNumType w:start="3"/>
          <w:cols w:space="720"/>
        </w:sectPr>
      </w:pPr>
    </w:p>
    <w:p w:rsidR="001F4F15" w:rsidRDefault="001F4F15" w:rsidP="00ED5B35">
      <w:pPr>
        <w:ind w:left="1440" w:hanging="720"/>
        <w:jc w:val="center"/>
        <w:rPr>
          <w:b/>
          <w:sz w:val="24"/>
          <w:u w:val="single"/>
        </w:rPr>
      </w:pPr>
    </w:p>
    <w:p w:rsidR="001F4F15" w:rsidRDefault="001F4F15" w:rsidP="001F4F15">
      <w:pPr>
        <w:ind w:left="1440" w:hanging="720"/>
        <w:jc w:val="center"/>
        <w:rPr>
          <w:b/>
          <w:sz w:val="24"/>
        </w:rPr>
      </w:pPr>
      <w:r w:rsidRPr="00D059E7">
        <w:rPr>
          <w:b/>
          <w:sz w:val="24"/>
          <w:u w:val="single"/>
        </w:rPr>
        <w:t>PAYMENT SCHEDULE</w:t>
      </w:r>
      <w:r w:rsidR="00DF16CC" w:rsidRPr="00D059E7">
        <w:rPr>
          <w:b/>
          <w:sz w:val="24"/>
          <w:u w:val="single"/>
        </w:rPr>
        <w:t xml:space="preserve"> - </w:t>
      </w:r>
      <w:r w:rsidR="00DF16CC" w:rsidRPr="00197124">
        <w:rPr>
          <w:b/>
          <w:sz w:val="24"/>
          <w:u w:val="single"/>
        </w:rPr>
        <w:t>I</w:t>
      </w:r>
      <w:r w:rsidRPr="00197124">
        <w:rPr>
          <w:b/>
          <w:sz w:val="24"/>
        </w:rPr>
        <w:t xml:space="preserve"> </w:t>
      </w:r>
      <w:r w:rsidR="00D059E7" w:rsidRPr="00197124">
        <w:rPr>
          <w:b/>
          <w:sz w:val="24"/>
        </w:rPr>
        <w:t xml:space="preserve"> </w:t>
      </w:r>
      <w:r w:rsidRPr="00197124">
        <w:rPr>
          <w:b/>
          <w:sz w:val="24"/>
        </w:rPr>
        <w:t xml:space="preserve"> </w:t>
      </w:r>
      <w:r w:rsidR="00D059E7" w:rsidRPr="00197124">
        <w:rPr>
          <w:b/>
          <w:sz w:val="24"/>
        </w:rPr>
        <w:t xml:space="preserve">  </w:t>
      </w:r>
      <w:r w:rsidRPr="00197124">
        <w:rPr>
          <w:b/>
          <w:sz w:val="24"/>
        </w:rPr>
        <w:t>If the Manufacturer is a Local Manufacturer</w:t>
      </w:r>
    </w:p>
    <w:p w:rsidR="001F4F15" w:rsidRDefault="00106E48" w:rsidP="001F4F15">
      <w:pPr>
        <w:ind w:left="1440" w:hanging="720"/>
        <w:jc w:val="center"/>
        <w:rPr>
          <w:b/>
          <w:sz w:val="24"/>
        </w:rPr>
      </w:pPr>
      <w:r>
        <w:rPr>
          <w:b/>
          <w:noProof/>
          <w:sz w:val="24"/>
          <w:u w:val="single"/>
        </w:rPr>
        <mc:AlternateContent>
          <mc:Choice Requires="wps">
            <w:drawing>
              <wp:anchor distT="0" distB="0" distL="114300" distR="114300" simplePos="0" relativeHeight="251812352" behindDoc="0" locked="0" layoutInCell="1" allowOverlap="1" wp14:anchorId="17FF731B" wp14:editId="3DEF8217">
                <wp:simplePos x="0" y="0"/>
                <wp:positionH relativeFrom="column">
                  <wp:posOffset>7158990</wp:posOffset>
                </wp:positionH>
                <wp:positionV relativeFrom="paragraph">
                  <wp:posOffset>5824220</wp:posOffset>
                </wp:positionV>
                <wp:extent cx="1527175" cy="237490"/>
                <wp:effectExtent l="1905" t="0" r="4445" b="635"/>
                <wp:wrapNone/>
                <wp:docPr id="3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1F4F15">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7FF731B" id="Text Box 336" o:spid="_x0000_s1049" type="#_x0000_t202" style="position:absolute;left:0;text-align:left;margin-left:563.7pt;margin-top:458.6pt;width:120.25pt;height:18.7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xE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" stroked="f">
                <v:textbox style="mso-fit-shape-to-text:t">
                  <w:txbxContent>
                    <w:p w:rsidR="00655FCF" w:rsidRDefault="00655FCF" w:rsidP="001F4F15">
                      <w:r>
                        <w:t>Revised on 25-04-2022</w:t>
                      </w:r>
                    </w:p>
                  </w:txbxContent>
                </v:textbox>
              </v:shape>
            </w:pict>
          </mc:Fallback>
        </mc:AlternateContent>
      </w: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F4F15" w:rsidTr="0089126E">
        <w:trPr>
          <w:cantSplit/>
          <w:trHeight w:val="557"/>
        </w:trPr>
        <w:tc>
          <w:tcPr>
            <w:tcW w:w="1800" w:type="dxa"/>
            <w:gridSpan w:val="2"/>
          </w:tcPr>
          <w:p w:rsidR="001F4F15" w:rsidRPr="001864F9" w:rsidRDefault="001F4F15" w:rsidP="0089126E">
            <w:pPr>
              <w:rPr>
                <w:b/>
                <w:sz w:val="22"/>
              </w:rPr>
            </w:pPr>
            <w:r w:rsidRPr="001864F9">
              <w:rPr>
                <w:b/>
                <w:sz w:val="22"/>
              </w:rPr>
              <w:t>STAGE OF PAYMENT</w:t>
            </w:r>
          </w:p>
        </w:tc>
        <w:tc>
          <w:tcPr>
            <w:tcW w:w="1548" w:type="dxa"/>
          </w:tcPr>
          <w:p w:rsidR="001F4F15" w:rsidRPr="001864F9" w:rsidRDefault="001F4F15" w:rsidP="0089126E">
            <w:pPr>
              <w:jc w:val="both"/>
              <w:rPr>
                <w:b/>
                <w:sz w:val="22"/>
              </w:rPr>
            </w:pPr>
            <w:r w:rsidRPr="001864F9">
              <w:rPr>
                <w:b/>
                <w:sz w:val="22"/>
              </w:rPr>
              <w:t>STAGE OF CONTRACT</w:t>
            </w:r>
          </w:p>
        </w:tc>
        <w:tc>
          <w:tcPr>
            <w:tcW w:w="4410" w:type="dxa"/>
          </w:tcPr>
          <w:p w:rsidR="001F4F15" w:rsidRPr="001864F9" w:rsidRDefault="001F4F15" w:rsidP="0089126E">
            <w:pPr>
              <w:jc w:val="both"/>
              <w:rPr>
                <w:b/>
                <w:sz w:val="22"/>
              </w:rPr>
            </w:pPr>
            <w:r w:rsidRPr="001864F9">
              <w:rPr>
                <w:b/>
                <w:sz w:val="22"/>
              </w:rPr>
              <w:t>DOCUMENT TO BE SUBMITTED</w:t>
            </w:r>
          </w:p>
        </w:tc>
        <w:tc>
          <w:tcPr>
            <w:tcW w:w="3240" w:type="dxa"/>
          </w:tcPr>
          <w:p w:rsidR="001F4F15" w:rsidRPr="001864F9" w:rsidRDefault="001F4F15" w:rsidP="0089126E">
            <w:pPr>
              <w:jc w:val="both"/>
              <w:rPr>
                <w:b/>
                <w:sz w:val="22"/>
              </w:rPr>
            </w:pPr>
            <w:r w:rsidRPr="001864F9">
              <w:rPr>
                <w:b/>
                <w:sz w:val="22"/>
              </w:rPr>
              <w:t>AMOUNT OF PAYMENT</w:t>
            </w:r>
          </w:p>
        </w:tc>
        <w:tc>
          <w:tcPr>
            <w:tcW w:w="3150" w:type="dxa"/>
          </w:tcPr>
          <w:p w:rsidR="001F4F15" w:rsidRPr="001864F9" w:rsidRDefault="001F4F15" w:rsidP="0089126E">
            <w:pPr>
              <w:jc w:val="both"/>
              <w:rPr>
                <w:b/>
                <w:sz w:val="22"/>
              </w:rPr>
            </w:pPr>
            <w:r w:rsidRPr="001864F9">
              <w:rPr>
                <w:b/>
                <w:sz w:val="22"/>
              </w:rPr>
              <w:t>REMARKS</w:t>
            </w:r>
          </w:p>
        </w:tc>
      </w:tr>
      <w:tr w:rsidR="001F4F15" w:rsidTr="0089126E">
        <w:tc>
          <w:tcPr>
            <w:tcW w:w="440" w:type="dxa"/>
            <w:tcBorders>
              <w:bottom w:val="single" w:sz="4" w:space="0" w:color="auto"/>
            </w:tcBorders>
          </w:tcPr>
          <w:p w:rsidR="001F4F15" w:rsidRDefault="001F4F15" w:rsidP="0089126E">
            <w:pPr>
              <w:jc w:val="both"/>
              <w:rPr>
                <w:sz w:val="22"/>
              </w:rPr>
            </w:pPr>
            <w:r>
              <w:rPr>
                <w:sz w:val="22"/>
              </w:rPr>
              <w:t>01</w:t>
            </w:r>
          </w:p>
        </w:tc>
        <w:tc>
          <w:tcPr>
            <w:tcW w:w="1360" w:type="dxa"/>
            <w:tcBorders>
              <w:bottom w:val="single" w:sz="4" w:space="0" w:color="auto"/>
            </w:tcBorders>
          </w:tcPr>
          <w:p w:rsidR="001F4F15" w:rsidRDefault="001F4F15" w:rsidP="0089126E">
            <w:pPr>
              <w:jc w:val="both"/>
              <w:rPr>
                <w:sz w:val="22"/>
              </w:rPr>
            </w:pPr>
            <w:r>
              <w:rPr>
                <w:sz w:val="22"/>
              </w:rPr>
              <w:t>Mobilization Advance Payment.</w:t>
            </w:r>
          </w:p>
        </w:tc>
        <w:tc>
          <w:tcPr>
            <w:tcW w:w="1548" w:type="dxa"/>
          </w:tcPr>
          <w:p w:rsidR="001F4F15" w:rsidRDefault="001F4F15" w:rsidP="0089126E">
            <w:pPr>
              <w:jc w:val="both"/>
              <w:rPr>
                <w:sz w:val="22"/>
              </w:rPr>
            </w:pPr>
            <w:r>
              <w:rPr>
                <w:sz w:val="22"/>
              </w:rPr>
              <w:t>After signing of Contract Agreement.</w:t>
            </w:r>
          </w:p>
        </w:tc>
        <w:tc>
          <w:tcPr>
            <w:tcW w:w="4410" w:type="dxa"/>
          </w:tcPr>
          <w:p w:rsidR="001F4F15" w:rsidRDefault="001F4F15" w:rsidP="0089126E">
            <w:pPr>
              <w:numPr>
                <w:ilvl w:val="0"/>
                <w:numId w:val="4"/>
              </w:numPr>
              <w:jc w:val="both"/>
              <w:rPr>
                <w:sz w:val="22"/>
              </w:rPr>
            </w:pPr>
            <w:r>
              <w:rPr>
                <w:sz w:val="22"/>
              </w:rPr>
              <w:t>A written request for payment in the form of an invoice.</w:t>
            </w:r>
          </w:p>
          <w:p w:rsidR="001F4F15" w:rsidRDefault="001F4F15" w:rsidP="0089126E">
            <w:pPr>
              <w:numPr>
                <w:ilvl w:val="0"/>
                <w:numId w:val="4"/>
              </w:numPr>
              <w:jc w:val="both"/>
              <w:rPr>
                <w:sz w:val="22"/>
              </w:rPr>
            </w:pPr>
            <w:r>
              <w:rPr>
                <w:sz w:val="22"/>
              </w:rPr>
              <w:t>A bank guarantee for the equivalent amount.</w:t>
            </w:r>
          </w:p>
          <w:p w:rsidR="001F4F15" w:rsidRDefault="001F4F15" w:rsidP="0089126E">
            <w:pPr>
              <w:numPr>
                <w:ilvl w:val="0"/>
                <w:numId w:val="4"/>
              </w:numPr>
              <w:jc w:val="both"/>
              <w:rPr>
                <w:sz w:val="22"/>
              </w:rPr>
            </w:pPr>
            <w:r>
              <w:rPr>
                <w:sz w:val="22"/>
              </w:rPr>
              <w:t>A performance guarantee.</w:t>
            </w:r>
          </w:p>
          <w:p w:rsidR="001F4F15" w:rsidRDefault="001F4F15" w:rsidP="0089126E">
            <w:pPr>
              <w:numPr>
                <w:ilvl w:val="0"/>
                <w:numId w:val="4"/>
              </w:numPr>
              <w:jc w:val="both"/>
              <w:rPr>
                <w:sz w:val="22"/>
              </w:rPr>
            </w:pPr>
            <w:r>
              <w:rPr>
                <w:sz w:val="22"/>
              </w:rPr>
              <w:t xml:space="preserve">Warrantee Certificate as per </w:t>
            </w:r>
            <w:r w:rsidRPr="0066034D">
              <w:rPr>
                <w:b/>
                <w:bCs/>
                <w:sz w:val="22"/>
              </w:rPr>
              <w:t>Clause 15</w:t>
            </w:r>
            <w:r>
              <w:rPr>
                <w:sz w:val="22"/>
              </w:rPr>
              <w:t>.</w:t>
            </w:r>
          </w:p>
          <w:p w:rsidR="001F4F15" w:rsidRDefault="001F4F15" w:rsidP="0089126E">
            <w:pPr>
              <w:jc w:val="both"/>
              <w:rPr>
                <w:sz w:val="22"/>
              </w:rPr>
            </w:pPr>
          </w:p>
        </w:tc>
        <w:tc>
          <w:tcPr>
            <w:tcW w:w="3240" w:type="dxa"/>
          </w:tcPr>
          <w:p w:rsidR="001F4F15" w:rsidRDefault="001F4F15" w:rsidP="0089126E">
            <w:pPr>
              <w:jc w:val="both"/>
              <w:rPr>
                <w:sz w:val="22"/>
              </w:rPr>
            </w:pPr>
            <w:r>
              <w:rPr>
                <w:sz w:val="22"/>
              </w:rPr>
              <w:t>20% of the Contract Price.</w:t>
            </w:r>
          </w:p>
        </w:tc>
        <w:tc>
          <w:tcPr>
            <w:tcW w:w="3150" w:type="dxa"/>
          </w:tcPr>
          <w:p w:rsidR="001F4F15" w:rsidRDefault="001F4F15" w:rsidP="0089126E">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F4F15" w:rsidTr="0089126E">
        <w:trPr>
          <w:cantSplit/>
        </w:trPr>
        <w:tc>
          <w:tcPr>
            <w:tcW w:w="440" w:type="dxa"/>
            <w:tcBorders>
              <w:bottom w:val="nil"/>
            </w:tcBorders>
            <w:shd w:val="clear" w:color="auto" w:fill="auto"/>
          </w:tcPr>
          <w:p w:rsidR="001F4F15" w:rsidRDefault="001F4F15" w:rsidP="0089126E">
            <w:pPr>
              <w:jc w:val="both"/>
              <w:rPr>
                <w:sz w:val="22"/>
              </w:rPr>
            </w:pPr>
            <w:r>
              <w:rPr>
                <w:sz w:val="22"/>
              </w:rPr>
              <w:t>02</w:t>
            </w:r>
          </w:p>
        </w:tc>
        <w:tc>
          <w:tcPr>
            <w:tcW w:w="1360" w:type="dxa"/>
            <w:tcBorders>
              <w:bottom w:val="nil"/>
            </w:tcBorders>
            <w:shd w:val="clear" w:color="auto" w:fill="auto"/>
          </w:tcPr>
          <w:p w:rsidR="001F4F15" w:rsidRDefault="001F4F15" w:rsidP="0089126E">
            <w:pPr>
              <w:jc w:val="both"/>
              <w:rPr>
                <w:sz w:val="22"/>
              </w:rPr>
            </w:pPr>
            <w:r>
              <w:rPr>
                <w:sz w:val="22"/>
              </w:rPr>
              <w:t>Subsequent Payments.</w:t>
            </w:r>
          </w:p>
        </w:tc>
        <w:tc>
          <w:tcPr>
            <w:tcW w:w="1548" w:type="dxa"/>
            <w:tcBorders>
              <w:bottom w:val="single" w:sz="4" w:space="0" w:color="auto"/>
            </w:tcBorders>
          </w:tcPr>
          <w:p w:rsidR="001F4F15" w:rsidRDefault="001F4F15" w:rsidP="0089126E">
            <w:pPr>
              <w:jc w:val="both"/>
              <w:rPr>
                <w:sz w:val="22"/>
              </w:rPr>
            </w:pPr>
            <w:r>
              <w:rPr>
                <w:sz w:val="22"/>
              </w:rPr>
              <w:t>Partial delivery to site.</w:t>
            </w:r>
          </w:p>
        </w:tc>
        <w:tc>
          <w:tcPr>
            <w:tcW w:w="4410" w:type="dxa"/>
            <w:tcBorders>
              <w:bottom w:val="single" w:sz="4" w:space="0" w:color="auto"/>
            </w:tcBorders>
          </w:tcPr>
          <w:p w:rsidR="001F4F15" w:rsidRDefault="001F4F15" w:rsidP="001F4F15">
            <w:pPr>
              <w:numPr>
                <w:ilvl w:val="0"/>
                <w:numId w:val="40"/>
              </w:numPr>
              <w:jc w:val="both"/>
              <w:rPr>
                <w:sz w:val="22"/>
              </w:rPr>
            </w:pPr>
            <w:r>
              <w:rPr>
                <w:sz w:val="22"/>
              </w:rPr>
              <w:t>Supplier’s invoice based on the BOQ and showing description of goods delivered quantity, units, amount and total amount.</w:t>
            </w:r>
          </w:p>
          <w:p w:rsidR="001F4F15" w:rsidRDefault="001F4F15" w:rsidP="001F4F15">
            <w:pPr>
              <w:numPr>
                <w:ilvl w:val="0"/>
                <w:numId w:val="40"/>
              </w:numPr>
              <w:jc w:val="both"/>
              <w:rPr>
                <w:sz w:val="22"/>
                <w:szCs w:val="22"/>
              </w:rPr>
            </w:pPr>
            <w:r w:rsidRPr="00E23C74">
              <w:rPr>
                <w:sz w:val="22"/>
                <w:szCs w:val="22"/>
              </w:rPr>
              <w:t>Inspection certificates, issued by the nominated inspection agency</w:t>
            </w:r>
            <w:r>
              <w:rPr>
                <w:sz w:val="22"/>
                <w:szCs w:val="22"/>
              </w:rPr>
              <w:t>.</w:t>
            </w:r>
          </w:p>
          <w:p w:rsidR="001F4F15" w:rsidRPr="00E23C74" w:rsidRDefault="001F4F15" w:rsidP="001F4F15">
            <w:pPr>
              <w:numPr>
                <w:ilvl w:val="0"/>
                <w:numId w:val="40"/>
              </w:numPr>
              <w:jc w:val="both"/>
              <w:rPr>
                <w:sz w:val="22"/>
                <w:szCs w:val="22"/>
              </w:rPr>
            </w:pPr>
            <w:r w:rsidRPr="00E23C74">
              <w:rPr>
                <w:sz w:val="22"/>
                <w:szCs w:val="22"/>
              </w:rPr>
              <w:t>Manufacturer’s Inspection and Test Certificate</w:t>
            </w:r>
            <w:r>
              <w:rPr>
                <w:sz w:val="22"/>
                <w:szCs w:val="22"/>
              </w:rPr>
              <w:t>.</w:t>
            </w:r>
          </w:p>
          <w:p w:rsidR="001F4F15" w:rsidRPr="0025416B" w:rsidRDefault="001F4F15" w:rsidP="001F4F15">
            <w:pPr>
              <w:numPr>
                <w:ilvl w:val="0"/>
                <w:numId w:val="40"/>
              </w:numPr>
              <w:jc w:val="both"/>
              <w:rPr>
                <w:sz w:val="22"/>
              </w:rPr>
            </w:pPr>
            <w:r>
              <w:rPr>
                <w:sz w:val="22"/>
              </w:rPr>
              <w:t>P</w:t>
            </w:r>
            <w:r w:rsidRPr="0025416B">
              <w:rPr>
                <w:sz w:val="22"/>
              </w:rPr>
              <w:t xml:space="preserve">re-delivery </w:t>
            </w:r>
            <w:r>
              <w:rPr>
                <w:sz w:val="22"/>
              </w:rPr>
              <w:t>f</w:t>
            </w:r>
            <w:r w:rsidRPr="0025416B">
              <w:rPr>
                <w:sz w:val="22"/>
              </w:rPr>
              <w:t xml:space="preserve">actory inspection and test certificate by the </w:t>
            </w:r>
            <w:r>
              <w:rPr>
                <w:sz w:val="22"/>
              </w:rPr>
              <w:t>Engineer’s Representative.</w:t>
            </w:r>
          </w:p>
          <w:p w:rsidR="001F4F15" w:rsidRDefault="001F4F15" w:rsidP="001F4F15">
            <w:pPr>
              <w:numPr>
                <w:ilvl w:val="0"/>
                <w:numId w:val="40"/>
              </w:numPr>
              <w:jc w:val="both"/>
              <w:rPr>
                <w:sz w:val="22"/>
              </w:rPr>
            </w:pPr>
            <w:r>
              <w:rPr>
                <w:sz w:val="22"/>
              </w:rPr>
              <w:t>Engineer’s representative’s approval for the payment.</w:t>
            </w:r>
          </w:p>
          <w:p w:rsidR="001F4F15" w:rsidRDefault="001F4F15" w:rsidP="001F4F15">
            <w:pPr>
              <w:numPr>
                <w:ilvl w:val="0"/>
                <w:numId w:val="40"/>
              </w:numPr>
              <w:jc w:val="both"/>
              <w:rPr>
                <w:sz w:val="22"/>
              </w:rPr>
            </w:pPr>
            <w:r w:rsidRPr="00E23C74">
              <w:rPr>
                <w:sz w:val="22"/>
              </w:rPr>
              <w:t>Certificate of origin</w:t>
            </w:r>
            <w:r>
              <w:rPr>
                <w:sz w:val="22"/>
              </w:rPr>
              <w:t xml:space="preserve"> for Raw materials.</w:t>
            </w:r>
          </w:p>
        </w:tc>
        <w:tc>
          <w:tcPr>
            <w:tcW w:w="3240" w:type="dxa"/>
            <w:tcBorders>
              <w:bottom w:val="single" w:sz="4" w:space="0" w:color="auto"/>
            </w:tcBorders>
          </w:tcPr>
          <w:p w:rsidR="001F4F15" w:rsidRDefault="001F4F15" w:rsidP="0089126E">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1F4F15" w:rsidRDefault="001F4F15" w:rsidP="0089126E">
            <w:pPr>
              <w:jc w:val="both"/>
              <w:rPr>
                <w:sz w:val="22"/>
              </w:rPr>
            </w:pPr>
            <w:r>
              <w:rPr>
                <w:sz w:val="22"/>
              </w:rPr>
              <w:t>Subsequent payments shall not be made unless and until the contract value of Goods delivered becomes more than or equal to 30% of the Contract Price.</w:t>
            </w:r>
          </w:p>
        </w:tc>
      </w:tr>
      <w:tr w:rsidR="001F4F15" w:rsidTr="0089126E">
        <w:trPr>
          <w:cantSplit/>
        </w:trPr>
        <w:tc>
          <w:tcPr>
            <w:tcW w:w="440" w:type="dxa"/>
            <w:tcBorders>
              <w:top w:val="nil"/>
              <w:bottom w:val="single" w:sz="4" w:space="0" w:color="auto"/>
            </w:tcBorders>
            <w:shd w:val="clear" w:color="auto" w:fill="auto"/>
          </w:tcPr>
          <w:p w:rsidR="001F4F15" w:rsidRDefault="001F4F15" w:rsidP="0089126E">
            <w:pPr>
              <w:jc w:val="both"/>
              <w:rPr>
                <w:sz w:val="22"/>
              </w:rPr>
            </w:pPr>
          </w:p>
        </w:tc>
        <w:tc>
          <w:tcPr>
            <w:tcW w:w="1360" w:type="dxa"/>
            <w:tcBorders>
              <w:top w:val="nil"/>
              <w:bottom w:val="single" w:sz="4" w:space="0" w:color="auto"/>
            </w:tcBorders>
            <w:shd w:val="clear" w:color="auto" w:fill="auto"/>
          </w:tcPr>
          <w:p w:rsidR="001F4F15" w:rsidRDefault="001F4F15" w:rsidP="0089126E">
            <w:pPr>
              <w:jc w:val="both"/>
              <w:rPr>
                <w:sz w:val="22"/>
              </w:rPr>
            </w:pPr>
          </w:p>
        </w:tc>
        <w:tc>
          <w:tcPr>
            <w:tcW w:w="1548" w:type="dxa"/>
            <w:tcBorders>
              <w:bottom w:val="single" w:sz="4" w:space="0" w:color="auto"/>
            </w:tcBorders>
          </w:tcPr>
          <w:p w:rsidR="001F4F15" w:rsidRDefault="001F4F15" w:rsidP="0089126E">
            <w:pPr>
              <w:jc w:val="both"/>
              <w:rPr>
                <w:sz w:val="22"/>
              </w:rPr>
            </w:pPr>
            <w:r>
              <w:rPr>
                <w:sz w:val="22"/>
              </w:rPr>
              <w:t>Full delivery to site</w:t>
            </w:r>
          </w:p>
        </w:tc>
        <w:tc>
          <w:tcPr>
            <w:tcW w:w="4410" w:type="dxa"/>
            <w:tcBorders>
              <w:bottom w:val="single" w:sz="4" w:space="0" w:color="auto"/>
            </w:tcBorders>
          </w:tcPr>
          <w:p w:rsidR="001F4F15" w:rsidRDefault="001F4F15" w:rsidP="0089126E">
            <w:pPr>
              <w:jc w:val="both"/>
              <w:rPr>
                <w:sz w:val="22"/>
              </w:rPr>
            </w:pPr>
            <w:r>
              <w:rPr>
                <w:sz w:val="22"/>
              </w:rPr>
              <w:t>(a) to (f) as above.</w:t>
            </w:r>
          </w:p>
        </w:tc>
        <w:tc>
          <w:tcPr>
            <w:tcW w:w="3240" w:type="dxa"/>
            <w:tcBorders>
              <w:bottom w:val="single" w:sz="4" w:space="0" w:color="auto"/>
            </w:tcBorders>
          </w:tcPr>
          <w:p w:rsidR="001F4F15" w:rsidRDefault="001F4F15" w:rsidP="0089126E">
            <w:pPr>
              <w:jc w:val="both"/>
              <w:rPr>
                <w:sz w:val="22"/>
              </w:rPr>
            </w:pPr>
            <w:r>
              <w:rPr>
                <w:sz w:val="22"/>
              </w:rPr>
              <w:t>90% of the Contract Price less previous payments including any advance payment made.</w:t>
            </w:r>
          </w:p>
          <w:p w:rsidR="001F4F15" w:rsidRDefault="001F4F15" w:rsidP="0089126E">
            <w:pPr>
              <w:jc w:val="both"/>
              <w:rPr>
                <w:sz w:val="22"/>
              </w:rPr>
            </w:pPr>
          </w:p>
        </w:tc>
        <w:tc>
          <w:tcPr>
            <w:tcW w:w="3150" w:type="dxa"/>
            <w:tcBorders>
              <w:bottom w:val="single" w:sz="4" w:space="0" w:color="auto"/>
            </w:tcBorders>
          </w:tcPr>
          <w:p w:rsidR="001F4F15" w:rsidRDefault="001F4F15" w:rsidP="0089126E">
            <w:pPr>
              <w:jc w:val="both"/>
              <w:rPr>
                <w:sz w:val="22"/>
              </w:rPr>
            </w:pPr>
          </w:p>
        </w:tc>
      </w:tr>
      <w:tr w:rsidR="001F4F15" w:rsidTr="0089126E">
        <w:trPr>
          <w:cantSplit/>
        </w:trPr>
        <w:tc>
          <w:tcPr>
            <w:tcW w:w="440" w:type="dxa"/>
            <w:tcBorders>
              <w:top w:val="single" w:sz="4" w:space="0" w:color="auto"/>
            </w:tcBorders>
          </w:tcPr>
          <w:p w:rsidR="001F4F15" w:rsidRDefault="001F4F15" w:rsidP="0089126E">
            <w:pPr>
              <w:jc w:val="both"/>
              <w:rPr>
                <w:sz w:val="22"/>
              </w:rPr>
            </w:pPr>
            <w:r>
              <w:rPr>
                <w:sz w:val="22"/>
              </w:rPr>
              <w:t>03</w:t>
            </w:r>
          </w:p>
        </w:tc>
        <w:tc>
          <w:tcPr>
            <w:tcW w:w="1360" w:type="dxa"/>
            <w:tcBorders>
              <w:top w:val="single" w:sz="4" w:space="0" w:color="auto"/>
            </w:tcBorders>
          </w:tcPr>
          <w:p w:rsidR="001F4F15" w:rsidRDefault="001F4F15" w:rsidP="0089126E">
            <w:pPr>
              <w:jc w:val="both"/>
              <w:rPr>
                <w:sz w:val="22"/>
              </w:rPr>
            </w:pPr>
            <w:r>
              <w:rPr>
                <w:sz w:val="22"/>
              </w:rPr>
              <w:t>Final Payment</w:t>
            </w:r>
          </w:p>
        </w:tc>
        <w:tc>
          <w:tcPr>
            <w:tcW w:w="1548" w:type="dxa"/>
            <w:tcBorders>
              <w:top w:val="single" w:sz="4" w:space="0" w:color="auto"/>
            </w:tcBorders>
          </w:tcPr>
          <w:p w:rsidR="001F4F15" w:rsidRDefault="001F4F15" w:rsidP="0089126E">
            <w:pPr>
              <w:jc w:val="both"/>
              <w:rPr>
                <w:sz w:val="22"/>
              </w:rPr>
            </w:pPr>
            <w:r>
              <w:rPr>
                <w:sz w:val="22"/>
              </w:rPr>
              <w:t>Final Acceptance by the Engineer for the delivery and other obligations.</w:t>
            </w:r>
          </w:p>
        </w:tc>
        <w:tc>
          <w:tcPr>
            <w:tcW w:w="4410" w:type="dxa"/>
            <w:tcBorders>
              <w:top w:val="single" w:sz="4" w:space="0" w:color="auto"/>
            </w:tcBorders>
          </w:tcPr>
          <w:p w:rsidR="001F4F15" w:rsidRDefault="001F4F15" w:rsidP="001F4F15">
            <w:pPr>
              <w:numPr>
                <w:ilvl w:val="0"/>
                <w:numId w:val="41"/>
              </w:numPr>
              <w:jc w:val="both"/>
              <w:rPr>
                <w:sz w:val="22"/>
              </w:rPr>
            </w:pPr>
            <w:r>
              <w:rPr>
                <w:sz w:val="22"/>
              </w:rPr>
              <w:t>A written request for final (balance) payment in the form of an invoice based on the BOQ.</w:t>
            </w:r>
          </w:p>
          <w:p w:rsidR="001F4F15" w:rsidRDefault="001F4F15" w:rsidP="001F4F15">
            <w:pPr>
              <w:numPr>
                <w:ilvl w:val="0"/>
                <w:numId w:val="41"/>
              </w:numPr>
              <w:jc w:val="both"/>
              <w:rPr>
                <w:sz w:val="22"/>
              </w:rPr>
            </w:pPr>
            <w:r>
              <w:rPr>
                <w:sz w:val="22"/>
              </w:rPr>
              <w:t>Engineer’s representative’s approval for the payment.</w:t>
            </w:r>
          </w:p>
          <w:p w:rsidR="001F4F15" w:rsidRDefault="001F4F15" w:rsidP="001F4F15">
            <w:pPr>
              <w:numPr>
                <w:ilvl w:val="0"/>
                <w:numId w:val="41"/>
              </w:numPr>
              <w:jc w:val="both"/>
              <w:rPr>
                <w:sz w:val="22"/>
              </w:rPr>
            </w:pPr>
            <w:r>
              <w:rPr>
                <w:sz w:val="22"/>
              </w:rPr>
              <w:t>copy of Final Acceptance Certificate issued by the Engineer.</w:t>
            </w:r>
          </w:p>
        </w:tc>
        <w:tc>
          <w:tcPr>
            <w:tcW w:w="3240" w:type="dxa"/>
            <w:tcBorders>
              <w:top w:val="single" w:sz="4" w:space="0" w:color="auto"/>
            </w:tcBorders>
          </w:tcPr>
          <w:p w:rsidR="001F4F15" w:rsidRDefault="001F4F15" w:rsidP="0089126E">
            <w:pPr>
              <w:jc w:val="both"/>
              <w:rPr>
                <w:sz w:val="22"/>
              </w:rPr>
            </w:pPr>
            <w:r>
              <w:rPr>
                <w:sz w:val="22"/>
              </w:rPr>
              <w:t>Total Contract Sum less previous payments including any advance payment made.</w:t>
            </w:r>
          </w:p>
        </w:tc>
        <w:tc>
          <w:tcPr>
            <w:tcW w:w="3150" w:type="dxa"/>
            <w:tcBorders>
              <w:top w:val="single" w:sz="4" w:space="0" w:color="auto"/>
            </w:tcBorders>
          </w:tcPr>
          <w:p w:rsidR="001F4F15" w:rsidRDefault="001F4F15" w:rsidP="0089126E">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1F4F15" w:rsidRDefault="001F4F15" w:rsidP="00ED5B35">
      <w:pPr>
        <w:ind w:left="1440" w:hanging="720"/>
        <w:jc w:val="center"/>
        <w:rPr>
          <w:b/>
          <w:sz w:val="24"/>
          <w:u w:val="single"/>
        </w:rPr>
      </w:pPr>
    </w:p>
    <w:p w:rsidR="004719D7" w:rsidRDefault="004719D7" w:rsidP="004719D7">
      <w:pPr>
        <w:ind w:left="1440" w:hanging="720"/>
        <w:jc w:val="center"/>
        <w:rPr>
          <w:b/>
          <w:sz w:val="24"/>
        </w:rPr>
      </w:pPr>
      <w:r w:rsidRPr="004719D7">
        <w:rPr>
          <w:b/>
          <w:sz w:val="24"/>
        </w:rPr>
        <w:t xml:space="preserve">                              </w:t>
      </w:r>
      <w:r w:rsidR="00ED5B35" w:rsidRPr="0002091A">
        <w:rPr>
          <w:b/>
          <w:sz w:val="24"/>
          <w:u w:val="single"/>
        </w:rPr>
        <w:t>PAYMENT SCHEDULE</w:t>
      </w:r>
      <w:r w:rsidR="00D059E7">
        <w:rPr>
          <w:b/>
          <w:sz w:val="24"/>
          <w:u w:val="single"/>
        </w:rPr>
        <w:t xml:space="preserve"> - II</w:t>
      </w:r>
      <w:r w:rsidRPr="004719D7">
        <w:rPr>
          <w:b/>
          <w:sz w:val="24"/>
        </w:rPr>
        <w:t xml:space="preserve">    </w:t>
      </w:r>
      <w:r w:rsidR="00D059E7">
        <w:rPr>
          <w:b/>
          <w:sz w:val="24"/>
        </w:rPr>
        <w:t xml:space="preserve">  </w:t>
      </w:r>
      <w:r>
        <w:rPr>
          <w:b/>
          <w:sz w:val="24"/>
        </w:rPr>
        <w:t xml:space="preserve">If the </w:t>
      </w:r>
      <w:r w:rsidRPr="00197124">
        <w:rPr>
          <w:b/>
          <w:sz w:val="24"/>
        </w:rPr>
        <w:t xml:space="preserve">Manufacturer is </w:t>
      </w:r>
      <w:r w:rsidR="00785886" w:rsidRPr="00197124">
        <w:rPr>
          <w:b/>
          <w:sz w:val="24"/>
        </w:rPr>
        <w:t xml:space="preserve">not </w:t>
      </w:r>
      <w:r w:rsidRPr="00197124">
        <w:rPr>
          <w:b/>
          <w:sz w:val="24"/>
        </w:rPr>
        <w:t>a Local</w:t>
      </w:r>
      <w:r>
        <w:rPr>
          <w:b/>
          <w:sz w:val="24"/>
        </w:rPr>
        <w:t xml:space="preserve"> Manufacturer</w:t>
      </w:r>
    </w:p>
    <w:p w:rsidR="00ED5B35" w:rsidRPr="0002091A" w:rsidRDefault="00ED5B35" w:rsidP="00ED5B35">
      <w:pPr>
        <w:ind w:left="1440" w:hanging="720"/>
        <w:jc w:val="center"/>
        <w:rPr>
          <w:b/>
          <w:sz w:val="24"/>
          <w:u w:val="single"/>
        </w:rPr>
      </w:pP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 xml:space="preserve">Manufacturer’s warranty certificate as per </w:t>
            </w:r>
            <w:r w:rsidR="00A936CB" w:rsidRPr="00A936CB">
              <w:rPr>
                <w:b/>
                <w:bCs/>
              </w:rPr>
              <w:t>C</w:t>
            </w:r>
            <w:r w:rsidRPr="00A936CB">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Default="00F87297" w:rsidP="0012082D">
            <w:pPr>
              <w:numPr>
                <w:ilvl w:val="0"/>
                <w:numId w:val="4"/>
              </w:numPr>
              <w:jc w:val="both"/>
            </w:pPr>
            <w:r w:rsidRPr="00EA4C97">
              <w:t>Certificate of origin</w:t>
            </w:r>
          </w:p>
          <w:p w:rsidR="0044119B" w:rsidRPr="00EA4C97" w:rsidRDefault="0044119B" w:rsidP="0012082D">
            <w:pPr>
              <w:numPr>
                <w:ilvl w:val="0"/>
                <w:numId w:val="4"/>
              </w:numPr>
              <w:jc w:val="both"/>
            </w:pPr>
            <w:r>
              <w:t>Certificate of conformity to the requirements specified in the specifications.</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E51BD4">
            <w:pPr>
              <w:jc w:val="both"/>
            </w:pPr>
            <w:r w:rsidRPr="00EA4C97">
              <w:t xml:space="preserve">Final acceptance by the Engineer </w:t>
            </w:r>
            <w:r w:rsidR="00E51BD4">
              <w:t xml:space="preserve">based on </w:t>
            </w:r>
            <w:r w:rsidRPr="00EA4C97">
              <w:t xml:space="preserve">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CB5645">
            <w:pPr>
              <w:jc w:val="both"/>
            </w:pPr>
            <w:r w:rsidRPr="00EA4C97">
              <w:t>Balance 25% of the foreign component</w:t>
            </w:r>
            <w:r w:rsidR="00F87297" w:rsidRPr="00EA4C97">
              <w:t xml:space="preserve"> shall be paid</w:t>
            </w:r>
            <w:r w:rsidR="00CB5645">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 xml:space="preserve">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BA0FF7">
            <w:pPr>
              <w:jc w:val="both"/>
            </w:pPr>
            <w:r w:rsidRPr="00EA4C97">
              <w:t xml:space="preserve">Document providing the delivered Goods </w:t>
            </w:r>
            <w:r>
              <w:t xml:space="preserve">and passed in test performed </w:t>
            </w:r>
            <w:r w:rsidRPr="00EA4C97">
              <w:t xml:space="preserve">are in compliance with the </w:t>
            </w:r>
            <w:r w:rsidR="00BA0FF7">
              <w:t>specifications</w:t>
            </w:r>
            <w:r w:rsidRPr="00EA4C97">
              <w:t>.</w:t>
            </w:r>
          </w:p>
        </w:tc>
        <w:tc>
          <w:tcPr>
            <w:tcW w:w="3119" w:type="dxa"/>
          </w:tcPr>
          <w:p w:rsidR="00ED5B35" w:rsidRPr="00197124" w:rsidRDefault="00ED5B35" w:rsidP="00A07C73">
            <w:pPr>
              <w:jc w:val="both"/>
            </w:pPr>
            <w:r w:rsidRPr="00197124">
              <w:t xml:space="preserve">90% of the Local component of the Contract Price </w:t>
            </w:r>
            <w:r w:rsidR="00A07C73">
              <w:t>less</w:t>
            </w:r>
            <w:r w:rsidRPr="00197124">
              <w:t xml:space="preserve">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197124" w:rsidRDefault="00ED5B35" w:rsidP="009A4A5C">
            <w:pPr>
              <w:jc w:val="both"/>
            </w:pPr>
          </w:p>
          <w:p w:rsidR="00ED5B35" w:rsidRPr="00197124" w:rsidRDefault="00ED5B35" w:rsidP="00A07C73">
            <w:pPr>
              <w:jc w:val="both"/>
            </w:pPr>
            <w:r w:rsidRPr="00197124">
              <w:t>10% of the Local c</w:t>
            </w:r>
            <w:r w:rsidR="00A07C73">
              <w:t>omponent of the Contract Price less</w:t>
            </w:r>
            <w:r w:rsidRPr="00197124">
              <w:t xml:space="preserve">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s</w:t>
            </w:r>
            <w:r w:rsidRPr="00EA4C97">
              <w:t xml:space="preserve"> from the date of the Engineer’s Final Acceptance Certificate.</w:t>
            </w:r>
          </w:p>
        </w:tc>
      </w:tr>
    </w:tbl>
    <w:p w:rsidR="00ED5B35" w:rsidRDefault="00201A75" w:rsidP="00AD6C3D">
      <w:pPr>
        <w:jc w:val="both"/>
        <w:rPr>
          <w:color w:val="000000"/>
          <w:sz w:val="24"/>
        </w:rPr>
        <w:sectPr w:rsidR="00ED5B35" w:rsidSect="00D059E7">
          <w:footerReference w:type="default" r:id="rId45"/>
          <w:pgSz w:w="16840" w:h="11907" w:orient="landscape" w:code="9"/>
          <w:pgMar w:top="851" w:right="1701" w:bottom="851" w:left="1134" w:header="709" w:footer="561" w:gutter="0"/>
          <w:paperSrc w:first="15" w:other="15"/>
          <w:pgNumType w:start="4"/>
          <w:cols w:space="720"/>
          <w:vAlign w:val="center"/>
          <w:docGrid w:linePitch="272"/>
        </w:sectPr>
      </w:pPr>
      <w:r>
        <w:rPr>
          <w:noProof/>
        </w:rPr>
        <mc:AlternateContent>
          <mc:Choice Requires="wps">
            <w:drawing>
              <wp:anchor distT="0" distB="0" distL="114300" distR="114300" simplePos="0" relativeHeight="251743744" behindDoc="0" locked="0" layoutInCell="1" allowOverlap="1">
                <wp:simplePos x="0" y="0"/>
                <wp:positionH relativeFrom="margin">
                  <wp:align>right</wp:align>
                </wp:positionH>
                <wp:positionV relativeFrom="paragraph">
                  <wp:posOffset>615315</wp:posOffset>
                </wp:positionV>
                <wp:extent cx="1527175" cy="237490"/>
                <wp:effectExtent l="0" t="0" r="0" b="0"/>
                <wp:wrapNone/>
                <wp:docPr id="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4" o:spid="_x0000_s1050" type="#_x0000_t202" style="position:absolute;left:0;text-align:left;margin-left:69.05pt;margin-top:48.45pt;width:120.25pt;height:18.7pt;z-index:25174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3X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" stroked="f">
                <v:textbox style="mso-fit-shape-to-text:t">
                  <w:txbxContent>
                    <w:p w:rsidR="00655FCF" w:rsidRDefault="00655FCF">
                      <w:r>
                        <w:t>Revised on 22-02-2023</w:t>
                      </w:r>
                    </w:p>
                  </w:txbxContent>
                </v:textbox>
                <w10:wrap anchorx="margin"/>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r>
        <w:rPr>
          <w:b/>
          <w:bCs/>
          <w:sz w:val="40"/>
          <w:szCs w:val="40"/>
        </w:rPr>
        <w:t xml:space="preserve">6.0 </w:t>
      </w:r>
      <w:r w:rsidR="004719D7">
        <w:rPr>
          <w:b/>
          <w:bCs/>
          <w:sz w:val="40"/>
          <w:szCs w:val="40"/>
        </w:rPr>
        <w:t xml:space="preserve">  </w:t>
      </w:r>
      <w:r>
        <w:rPr>
          <w:b/>
          <w:bCs/>
          <w:sz w:val="40"/>
          <w:szCs w:val="40"/>
        </w:rPr>
        <w:t>SPECIFICATION FOR GUNMETAL FERRULES</w:t>
      </w: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6"/>
          <w:footerReference w:type="first" r:id="rId47"/>
          <w:pgSz w:w="12240" w:h="15840" w:code="1"/>
          <w:pgMar w:top="1258" w:right="1152" w:bottom="1440" w:left="1728" w:header="0" w:footer="720" w:gutter="0"/>
          <w:pgNumType w:start="1"/>
          <w:cols w:space="720"/>
          <w:titlePg/>
        </w:sectPr>
      </w:pPr>
    </w:p>
    <w:p w:rsidR="00F51F39" w:rsidRPr="0070293D" w:rsidRDefault="00F51F39" w:rsidP="00F51F39">
      <w:pPr>
        <w:jc w:val="both"/>
        <w:rPr>
          <w:sz w:val="24"/>
          <w:szCs w:val="24"/>
        </w:rPr>
      </w:pPr>
    </w:p>
    <w:p w:rsidR="00054457" w:rsidRPr="0070293D" w:rsidRDefault="00054457" w:rsidP="00054457">
      <w:pPr>
        <w:tabs>
          <w:tab w:val="center" w:pos="4512"/>
        </w:tabs>
        <w:jc w:val="center"/>
        <w:rPr>
          <w:b/>
          <w:bCs/>
          <w:sz w:val="24"/>
          <w:szCs w:val="24"/>
        </w:rPr>
      </w:pPr>
      <w:r w:rsidRPr="0070293D">
        <w:rPr>
          <w:b/>
          <w:bCs/>
          <w:sz w:val="24"/>
          <w:szCs w:val="24"/>
        </w:rPr>
        <w:t>SCHEDULE OF PARTICULARS</w:t>
      </w:r>
    </w:p>
    <w:p w:rsidR="00054457" w:rsidRPr="0070293D" w:rsidRDefault="00054457" w:rsidP="00054457">
      <w:pPr>
        <w:jc w:val="both"/>
        <w:rPr>
          <w:b/>
          <w:bCs/>
          <w:sz w:val="24"/>
          <w:szCs w:val="24"/>
        </w:rPr>
      </w:pPr>
    </w:p>
    <w:p w:rsidR="00054457" w:rsidRPr="0070293D" w:rsidRDefault="00054457" w:rsidP="00054457">
      <w:pPr>
        <w:tabs>
          <w:tab w:val="center" w:pos="4512"/>
        </w:tabs>
        <w:jc w:val="both"/>
        <w:rPr>
          <w:sz w:val="24"/>
          <w:szCs w:val="24"/>
        </w:rPr>
      </w:pPr>
      <w:r w:rsidRPr="0070293D">
        <w:rPr>
          <w:b/>
          <w:bCs/>
          <w:sz w:val="24"/>
          <w:szCs w:val="24"/>
        </w:rPr>
        <w:tab/>
        <w:t>NOTES</w:t>
      </w:r>
    </w:p>
    <w:p w:rsidR="00054457" w:rsidRPr="0070293D" w:rsidRDefault="00054457" w:rsidP="00054457">
      <w:pPr>
        <w:jc w:val="both"/>
        <w:rPr>
          <w:sz w:val="24"/>
          <w:szCs w:val="24"/>
        </w:rPr>
      </w:pPr>
    </w:p>
    <w:p w:rsidR="00054457" w:rsidRPr="00054457" w:rsidRDefault="00054457" w:rsidP="00294736">
      <w:pPr>
        <w:pStyle w:val="ListParagraph"/>
        <w:numPr>
          <w:ilvl w:val="0"/>
          <w:numId w:val="27"/>
        </w:numPr>
        <w:jc w:val="both"/>
        <w:rPr>
          <w:sz w:val="24"/>
        </w:rPr>
      </w:pPr>
      <w:r w:rsidRPr="00054457">
        <w:rPr>
          <w:sz w:val="24"/>
        </w:rPr>
        <w:t xml:space="preserve">The bidder is necessarily required to complete </w:t>
      </w:r>
      <w:r w:rsidR="007D5037">
        <w:rPr>
          <w:sz w:val="24"/>
        </w:rPr>
        <w:t>all the details asked in</w:t>
      </w:r>
      <w:r w:rsidRPr="00054457">
        <w:rPr>
          <w:sz w:val="24"/>
        </w:rPr>
        <w:t xml:space="preserve"> the schedule of particulars given in the </w:t>
      </w:r>
      <w:r w:rsidR="00F81BB8">
        <w:rPr>
          <w:sz w:val="24"/>
        </w:rPr>
        <w:t xml:space="preserve">Section-7 of this </w:t>
      </w:r>
      <w:r w:rsidRPr="00054457">
        <w:rPr>
          <w:sz w:val="24"/>
        </w:rPr>
        <w:t>bidding document for Gun metal ferrules. The bid is liable to be rejected if the required details are not furnished.</w:t>
      </w:r>
    </w:p>
    <w:p w:rsidR="00054457" w:rsidRPr="00052333" w:rsidRDefault="00054457" w:rsidP="00054457">
      <w:pPr>
        <w:jc w:val="both"/>
        <w:rPr>
          <w:sz w:val="24"/>
        </w:rPr>
      </w:pPr>
    </w:p>
    <w:p w:rsidR="00054457" w:rsidRPr="00054457" w:rsidRDefault="005B6019" w:rsidP="00294736">
      <w:pPr>
        <w:pStyle w:val="ListParagraph"/>
        <w:numPr>
          <w:ilvl w:val="0"/>
          <w:numId w:val="27"/>
        </w:numPr>
        <w:jc w:val="both"/>
        <w:rPr>
          <w:sz w:val="24"/>
        </w:rPr>
      </w:pPr>
      <w:r>
        <w:rPr>
          <w:sz w:val="24"/>
        </w:rPr>
        <w:t>W</w:t>
      </w:r>
      <w:r w:rsidR="00054457" w:rsidRPr="00054457">
        <w:rPr>
          <w:sz w:val="24"/>
        </w:rPr>
        <w:t>here catalogues, technical literature and drawings accompanying the bid, their references should be quoted in the Schedule of Particulars;</w:t>
      </w:r>
    </w:p>
    <w:p w:rsidR="00054457" w:rsidRPr="00052333" w:rsidRDefault="00054457" w:rsidP="00054457">
      <w:pPr>
        <w:jc w:val="both"/>
        <w:rPr>
          <w:sz w:val="24"/>
        </w:rPr>
      </w:pPr>
    </w:p>
    <w:p w:rsidR="00054457" w:rsidRPr="00052333" w:rsidRDefault="00054457" w:rsidP="00294736">
      <w:pPr>
        <w:pStyle w:val="ListParagraph"/>
        <w:numPr>
          <w:ilvl w:val="0"/>
          <w:numId w:val="27"/>
        </w:numPr>
        <w:jc w:val="both"/>
        <w:rPr>
          <w:sz w:val="24"/>
        </w:rPr>
      </w:pPr>
      <w:r w:rsidRPr="00052333">
        <w:rPr>
          <w:sz w:val="24"/>
        </w:rPr>
        <w:t>Where the bidder's specification is not conforming to the minimum specification</w:t>
      </w:r>
      <w:r>
        <w:rPr>
          <w:sz w:val="24"/>
        </w:rPr>
        <w:t xml:space="preserve"> given in the bidding </w:t>
      </w:r>
      <w:r w:rsidR="00C06023">
        <w:rPr>
          <w:sz w:val="24"/>
        </w:rPr>
        <w:t>document,</w:t>
      </w:r>
      <w:r w:rsidRPr="00052333">
        <w:rPr>
          <w:sz w:val="24"/>
        </w:rPr>
        <w:t xml:space="preserve"> the offer will be rejected.</w:t>
      </w:r>
    </w:p>
    <w:p w:rsidR="00054457" w:rsidRPr="00052333" w:rsidRDefault="00054457" w:rsidP="00054457">
      <w:pPr>
        <w:pStyle w:val="ListParagraph"/>
        <w:ind w:left="1080"/>
        <w:jc w:val="both"/>
        <w:rPr>
          <w:sz w:val="24"/>
        </w:rPr>
      </w:pPr>
      <w:r w:rsidRPr="00052333">
        <w:rPr>
          <w:sz w:val="24"/>
        </w:rPr>
        <w:tab/>
      </w:r>
    </w:p>
    <w:p w:rsidR="00054457" w:rsidRPr="00054457" w:rsidRDefault="00054457" w:rsidP="00054457">
      <w:pPr>
        <w:ind w:left="1080" w:hanging="360"/>
        <w:jc w:val="both"/>
        <w:rPr>
          <w:sz w:val="24"/>
        </w:rPr>
      </w:pPr>
      <w:r w:rsidRPr="00054457">
        <w:rPr>
          <w:sz w:val="24"/>
        </w:rPr>
        <w:t>d)</w:t>
      </w:r>
      <w:r w:rsidRPr="00054457">
        <w:rPr>
          <w:sz w:val="24"/>
        </w:rPr>
        <w:tab/>
        <w:t xml:space="preserve">All test reports specified </w:t>
      </w:r>
      <w:r w:rsidR="00B77A98">
        <w:rPr>
          <w:sz w:val="24"/>
        </w:rPr>
        <w:t>in</w:t>
      </w:r>
      <w:r w:rsidRPr="00054457">
        <w:rPr>
          <w:sz w:val="24"/>
        </w:rPr>
        <w:t xml:space="preserve"> the </w:t>
      </w:r>
      <w:r w:rsidR="006D3AF2">
        <w:rPr>
          <w:sz w:val="24"/>
        </w:rPr>
        <w:t>Bidding Document</w:t>
      </w:r>
      <w:r w:rsidRPr="00054457">
        <w:rPr>
          <w:sz w:val="24"/>
        </w:rPr>
        <w:t xml:space="preserve"> shall be submitted at the time of delivery of materials at the stores and the supply of materials shall not be considered as complete for purpose of payment until the material is tested and accepted by the Engineer. </w:t>
      </w:r>
    </w:p>
    <w:p w:rsidR="00054457" w:rsidRPr="000F262C" w:rsidRDefault="00054457" w:rsidP="00054457">
      <w:pPr>
        <w:jc w:val="both"/>
        <w:rPr>
          <w:sz w:val="24"/>
          <w:highlight w:val="yellow"/>
        </w:rPr>
      </w:pPr>
    </w:p>
    <w:p w:rsidR="00F51F39" w:rsidRPr="00054457"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054457" w:rsidRDefault="00252194" w:rsidP="009624E0">
      <w:pPr>
        <w:tabs>
          <w:tab w:val="left" w:pos="-1440"/>
        </w:tabs>
        <w:ind w:left="720" w:hanging="720"/>
        <w:jc w:val="right"/>
        <w:rPr>
          <w:b/>
          <w:sz w:val="28"/>
          <w:szCs w:val="28"/>
        </w:rPr>
      </w:pPr>
      <w:r>
        <w:rPr>
          <w:b/>
          <w:sz w:val="28"/>
          <w:szCs w:val="28"/>
        </w:rPr>
        <w:br w:type="page"/>
      </w:r>
    </w:p>
    <w:p w:rsidR="00054457" w:rsidRDefault="00054457" w:rsidP="00054457">
      <w:pPr>
        <w:pStyle w:val="BodyTextIndent"/>
        <w:ind w:hanging="720"/>
        <w:rPr>
          <w:b/>
          <w:bCs/>
        </w:rPr>
      </w:pPr>
      <w:r>
        <w:rPr>
          <w:b/>
          <w:bCs/>
        </w:rPr>
        <w:lastRenderedPageBreak/>
        <w:t>SCHEDULE OF PARTICULARS FOR</w:t>
      </w:r>
    </w:p>
    <w:p w:rsidR="00054457" w:rsidRDefault="00054457" w:rsidP="00054457">
      <w:pPr>
        <w:pStyle w:val="BodyTextIndent"/>
        <w:ind w:hanging="720"/>
        <w:rPr>
          <w:b/>
          <w:bCs/>
        </w:rPr>
      </w:pPr>
    </w:p>
    <w:p w:rsidR="00054457" w:rsidRDefault="00054457" w:rsidP="00054457">
      <w:pPr>
        <w:pStyle w:val="BodyTextIndent"/>
        <w:ind w:hanging="720"/>
      </w:pPr>
      <w:r>
        <w:rPr>
          <w:b/>
          <w:bCs/>
        </w:rPr>
        <w:t>GUNMETAL FERRULES</w:t>
      </w:r>
    </w:p>
    <w:p w:rsidR="00054457" w:rsidRDefault="00054457" w:rsidP="00054457">
      <w:pPr>
        <w:pStyle w:val="BodyTextIndent"/>
      </w:pPr>
    </w:p>
    <w:p w:rsidR="00054457" w:rsidRPr="00337EF7" w:rsidRDefault="00054457" w:rsidP="00054457">
      <w:pPr>
        <w:pStyle w:val="BodyTextIndent"/>
        <w:ind w:left="0" w:firstLine="0"/>
        <w:rPr>
          <w:sz w:val="24"/>
          <w:szCs w:val="24"/>
        </w:rPr>
      </w:pPr>
      <w:r w:rsidRPr="00337EF7">
        <w:rPr>
          <w:sz w:val="24"/>
          <w:szCs w:val="24"/>
        </w:rPr>
        <w:t>1.1         Name and Address of the Manufacturer</w:t>
      </w:r>
    </w:p>
    <w:p w:rsidR="00054457" w:rsidRPr="00337EF7" w:rsidRDefault="00054457" w:rsidP="00054457">
      <w:pPr>
        <w:rPr>
          <w:sz w:val="24"/>
          <w:szCs w:val="24"/>
        </w:rPr>
      </w:pPr>
    </w:p>
    <w:p w:rsidR="00054457" w:rsidRPr="00337EF7" w:rsidRDefault="00054457" w:rsidP="00054457">
      <w:pPr>
        <w:tabs>
          <w:tab w:val="left" w:pos="2235"/>
        </w:tabs>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8"/>
        </w:numPr>
        <w:rPr>
          <w:sz w:val="24"/>
          <w:szCs w:val="24"/>
        </w:rPr>
      </w:pPr>
      <w:r w:rsidRPr="00337EF7">
        <w:rPr>
          <w:sz w:val="24"/>
          <w:szCs w:val="24"/>
        </w:rPr>
        <w:t>Factory Address</w:t>
      </w:r>
    </w:p>
    <w:p w:rsidR="00054457" w:rsidRPr="00337EF7" w:rsidRDefault="00054457" w:rsidP="00054457">
      <w:pPr>
        <w:ind w:left="720"/>
        <w:rPr>
          <w:sz w:val="24"/>
          <w:szCs w:val="24"/>
        </w:rPr>
      </w:pPr>
      <w:r w:rsidRPr="00337EF7">
        <w:rPr>
          <w:sz w:val="24"/>
          <w:szCs w:val="24"/>
        </w:rPr>
        <w:t>(The factory at which offered ferrules are manufactured &amp; assembled)</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ind w:left="720" w:hanging="720"/>
        <w:rPr>
          <w:sz w:val="24"/>
          <w:szCs w:val="24"/>
        </w:rPr>
      </w:pPr>
    </w:p>
    <w:p w:rsidR="00054457" w:rsidRPr="00337EF7" w:rsidRDefault="00054457" w:rsidP="00054457">
      <w:pPr>
        <w:ind w:left="720" w:hanging="720"/>
        <w:rPr>
          <w:sz w:val="24"/>
          <w:szCs w:val="24"/>
        </w:rPr>
      </w:pPr>
      <w:r w:rsidRPr="00337EF7">
        <w:rPr>
          <w:sz w:val="24"/>
          <w:szCs w:val="24"/>
        </w:rPr>
        <w:t>1.3</w:t>
      </w:r>
      <w:r w:rsidRPr="00337EF7">
        <w:rPr>
          <w:sz w:val="24"/>
          <w:szCs w:val="24"/>
        </w:rPr>
        <w:tab/>
        <w:t>Name &amp; Address of the Inspection Agency who issued the Total Quality assurance System certificate.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Date of issue of the total Quality Assurance certificate and period of validity.</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hanging="720"/>
        <w:jc w:val="both"/>
        <w:rPr>
          <w:sz w:val="24"/>
          <w:szCs w:val="24"/>
        </w:rPr>
      </w:pPr>
      <w:r w:rsidRPr="00337EF7">
        <w:rPr>
          <w:sz w:val="24"/>
          <w:szCs w:val="24"/>
        </w:rPr>
        <w:t>1.4</w:t>
      </w:r>
      <w:r w:rsidRPr="00337EF7">
        <w:rPr>
          <w:sz w:val="24"/>
          <w:szCs w:val="24"/>
        </w:rPr>
        <w:tab/>
        <w:t>Name &amp; address of the pre-shipment Inspection Agency selected for inspection and testing of Gunmetal Ferrules  to be supplied under this contract for conformity to BS 1400.</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9"/>
        </w:numPr>
        <w:rPr>
          <w:sz w:val="24"/>
          <w:szCs w:val="24"/>
        </w:rPr>
      </w:pPr>
      <w:r w:rsidRPr="00337EF7">
        <w:rPr>
          <w:sz w:val="24"/>
          <w:szCs w:val="24"/>
        </w:rPr>
        <w:t>Local Agents Office (if any)</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Default="00054457" w:rsidP="00054457">
      <w:pPr>
        <w:tabs>
          <w:tab w:val="left" w:pos="-1440"/>
        </w:tabs>
        <w:ind w:left="720" w:hanging="720"/>
        <w:rPr>
          <w:b/>
          <w:sz w:val="28"/>
          <w:szCs w:val="28"/>
        </w:rPr>
      </w:pPr>
    </w:p>
    <w:p w:rsidR="00054457" w:rsidRDefault="00054457" w:rsidP="00054457">
      <w:pPr>
        <w:tabs>
          <w:tab w:val="left" w:pos="-1440"/>
        </w:tabs>
        <w:ind w:left="720" w:hanging="720"/>
        <w:rPr>
          <w:b/>
          <w:sz w:val="28"/>
          <w:szCs w:val="28"/>
        </w:rPr>
      </w:pPr>
    </w:p>
    <w:p w:rsidR="00054457" w:rsidRPr="00337EF7" w:rsidRDefault="00054457" w:rsidP="00054457">
      <w:pPr>
        <w:rPr>
          <w:sz w:val="24"/>
          <w:szCs w:val="24"/>
        </w:rPr>
      </w:pPr>
      <w:r w:rsidRPr="00337EF7">
        <w:rPr>
          <w:sz w:val="24"/>
          <w:szCs w:val="24"/>
        </w:rPr>
        <w:t>2.1</w:t>
      </w:r>
      <w:r w:rsidRPr="00337EF7">
        <w:rPr>
          <w:sz w:val="24"/>
          <w:szCs w:val="24"/>
        </w:rPr>
        <w:tab/>
        <w:t>Country of</w:t>
      </w:r>
      <w:r>
        <w:rPr>
          <w:sz w:val="24"/>
          <w:szCs w:val="24"/>
        </w:rPr>
        <w:t xml:space="preserve"> </w:t>
      </w:r>
      <w:r w:rsidR="009C3DD5">
        <w:rPr>
          <w:sz w:val="24"/>
          <w:szCs w:val="24"/>
        </w:rPr>
        <w:t>Manufacturer:</w:t>
      </w: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Materials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rPr>
          <w:sz w:val="24"/>
          <w:szCs w:val="24"/>
        </w:rPr>
      </w:pPr>
      <w:r>
        <w:rPr>
          <w:sz w:val="24"/>
          <w:szCs w:val="24"/>
        </w:rPr>
        <w:t>Top plug</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 washer</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 washers</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Default="00054457" w:rsidP="00054457">
      <w:pPr>
        <w:ind w:left="720"/>
        <w:rPr>
          <w:sz w:val="24"/>
          <w:szCs w:val="24"/>
        </w:rPr>
      </w:pPr>
      <w:r>
        <w:rPr>
          <w:sz w:val="24"/>
          <w:szCs w:val="24"/>
        </w:rPr>
        <w:t>Inner plug</w:t>
      </w:r>
      <w:r w:rsidRPr="00337EF7">
        <w:rPr>
          <w:sz w:val="24"/>
          <w:szCs w:val="24"/>
        </w:rPr>
        <w:t xml:space="preserve"> :</w:t>
      </w:r>
    </w:p>
    <w:p w:rsidR="00054457" w:rsidRDefault="00054457" w:rsidP="00054457">
      <w:pPr>
        <w:ind w:left="720"/>
        <w:rPr>
          <w:sz w:val="24"/>
          <w:szCs w:val="24"/>
        </w:rPr>
      </w:pPr>
    </w:p>
    <w:p w:rsidR="00054457" w:rsidRPr="00337EF7" w:rsidRDefault="00054457" w:rsidP="00054457">
      <w:pPr>
        <w:ind w:left="720"/>
        <w:rPr>
          <w:sz w:val="24"/>
          <w:szCs w:val="24"/>
        </w:rPr>
      </w:pPr>
      <w:r>
        <w:rPr>
          <w:sz w:val="24"/>
          <w:szCs w:val="24"/>
        </w:rPr>
        <w:t>Stem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Body test pressure :</w:t>
      </w:r>
    </w:p>
    <w:p w:rsidR="00054457" w:rsidRPr="00337EF7" w:rsidRDefault="00944395" w:rsidP="00054457">
      <w:pPr>
        <w:rPr>
          <w:sz w:val="24"/>
          <w:szCs w:val="24"/>
        </w:rPr>
      </w:pPr>
      <w:r>
        <w:rPr>
          <w:sz w:val="24"/>
          <w:szCs w:val="24"/>
        </w:rPr>
        <w:tab/>
        <w:t>Seat test pressure: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w:t>
      </w:r>
      <w:r>
        <w:rPr>
          <w:sz w:val="24"/>
          <w:szCs w:val="24"/>
        </w:rPr>
        <w:t>.4</w:t>
      </w:r>
      <w:r w:rsidRPr="00337EF7">
        <w:rPr>
          <w:sz w:val="24"/>
          <w:szCs w:val="24"/>
        </w:rPr>
        <w:tab/>
        <w:t>Packing and Protection of Ferrules in transit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Pr>
          <w:sz w:val="24"/>
          <w:szCs w:val="24"/>
        </w:rPr>
        <w:t>2.5</w:t>
      </w:r>
      <w:r w:rsidRPr="00337EF7">
        <w:rPr>
          <w:sz w:val="24"/>
          <w:szCs w:val="24"/>
        </w:rPr>
        <w:t xml:space="preserve">       Description of Ferrules and references to accompany catalogue / pamphlets</w:t>
      </w:r>
    </w:p>
    <w:p w:rsidR="00054457" w:rsidRPr="00337EF7" w:rsidRDefault="00054457" w:rsidP="00054457">
      <w:pPr>
        <w:ind w:left="720"/>
        <w:rPr>
          <w:sz w:val="24"/>
          <w:szCs w:val="24"/>
        </w:rPr>
      </w:pPr>
      <w:r w:rsidRPr="00337EF7">
        <w:rPr>
          <w:sz w:val="24"/>
          <w:szCs w:val="24"/>
        </w:rPr>
        <w:t>(if any)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1"/>
        </w:numPr>
        <w:rPr>
          <w:sz w:val="24"/>
          <w:szCs w:val="24"/>
        </w:rPr>
      </w:pPr>
      <w:r>
        <w:rPr>
          <w:sz w:val="24"/>
          <w:szCs w:val="24"/>
        </w:rPr>
        <w:t xml:space="preserve"> </w:t>
      </w:r>
      <w:r>
        <w:rPr>
          <w:sz w:val="24"/>
          <w:szCs w:val="24"/>
        </w:rPr>
        <w:tab/>
      </w:r>
      <w:r w:rsidRPr="00337EF7">
        <w:rPr>
          <w:sz w:val="24"/>
          <w:szCs w:val="24"/>
        </w:rPr>
        <w:t>Name  of water work activities where these products had been used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2.8</w:t>
      </w:r>
      <w:r w:rsidRPr="00337EF7">
        <w:rPr>
          <w:sz w:val="24"/>
          <w:szCs w:val="24"/>
        </w:rPr>
        <w:tab/>
        <w:t>Test certificate from recognized institution for individual diameter :</w:t>
      </w:r>
    </w:p>
    <w:p w:rsidR="00054457" w:rsidRPr="00337EF7" w:rsidRDefault="00054457" w:rsidP="00054457">
      <w:pPr>
        <w:rPr>
          <w:sz w:val="24"/>
          <w:szCs w:val="24"/>
        </w:rPr>
      </w:pPr>
    </w:p>
    <w:p w:rsidR="00054457" w:rsidRDefault="00054457" w:rsidP="00054457">
      <w:pPr>
        <w:tabs>
          <w:tab w:val="left" w:pos="-1440"/>
        </w:tabs>
        <w:ind w:left="720" w:hanging="720"/>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106E48" w:rsidRDefault="00106E48" w:rsidP="009624E0">
      <w:pPr>
        <w:tabs>
          <w:tab w:val="left" w:pos="-1440"/>
        </w:tabs>
        <w:ind w:left="720" w:hanging="720"/>
        <w:jc w:val="right"/>
        <w:rPr>
          <w:b/>
          <w:sz w:val="28"/>
          <w:szCs w:val="28"/>
        </w:rPr>
      </w:pPr>
      <w:r>
        <w:rPr>
          <w:noProof/>
        </w:rPr>
        <mc:AlternateContent>
          <mc:Choice Requires="wps">
            <w:drawing>
              <wp:anchor distT="0" distB="0" distL="114300" distR="114300" simplePos="0" relativeHeight="251776512" behindDoc="0" locked="0" layoutInCell="1" allowOverlap="1" wp14:anchorId="2182338F" wp14:editId="1B00CC65">
                <wp:simplePos x="0" y="0"/>
                <wp:positionH relativeFrom="column">
                  <wp:posOffset>4246880</wp:posOffset>
                </wp:positionH>
                <wp:positionV relativeFrom="paragraph">
                  <wp:posOffset>547370</wp:posOffset>
                </wp:positionV>
                <wp:extent cx="1640205" cy="237490"/>
                <wp:effectExtent l="635" t="0" r="0" b="635"/>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17-06-2019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2338F" id="Text Box 312" o:spid="_x0000_s1051" type="#_x0000_t202" style="position:absolute;left:0;text-align:left;margin-left:334.4pt;margin-top:43.1pt;width:129.15pt;height:18.7pt;z-index:251776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KiA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" stroked="f">
                <v:textbox style="mso-fit-shape-to-text:t">
                  <w:txbxContent>
                    <w:p w:rsidR="00655FCF" w:rsidRDefault="00655FCF">
                      <w:r>
                        <w:t>Revised on 17-06-2019</w:t>
                      </w:r>
                    </w:p>
                  </w:txbxContent>
                </v:textbox>
              </v:shape>
            </w:pict>
          </mc:Fallback>
        </mc:AlternateContent>
      </w:r>
    </w:p>
    <w:p w:rsidR="009624E0" w:rsidRPr="00DD06C1" w:rsidRDefault="009624E0" w:rsidP="009624E0">
      <w:pPr>
        <w:tabs>
          <w:tab w:val="left" w:pos="-1440"/>
        </w:tabs>
        <w:ind w:left="720" w:hanging="720"/>
        <w:jc w:val="right"/>
        <w:rPr>
          <w:b/>
          <w:sz w:val="28"/>
          <w:szCs w:val="28"/>
        </w:rPr>
      </w:pPr>
      <w:r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w:t>
      </w:r>
      <w:r w:rsidR="00054457">
        <w:rPr>
          <w:sz w:val="24"/>
          <w:szCs w:val="24"/>
        </w:rPr>
        <w:t>Gunmetal Ferrules</w:t>
      </w:r>
      <w:r w:rsidRPr="0070293D">
        <w:rPr>
          <w:sz w:val="24"/>
          <w:szCs w:val="24"/>
        </w:rPr>
        <w:t xml:space="preserve">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 xml:space="preserve">Size of </w:t>
            </w:r>
            <w:r w:rsidR="00054457" w:rsidRPr="00054457">
              <w:rPr>
                <w:b/>
                <w:bCs/>
                <w:sz w:val="24"/>
                <w:szCs w:val="24"/>
              </w:rPr>
              <w:t>Gunmetal Ferrules</w:t>
            </w:r>
            <w:r w:rsidRPr="0070293D">
              <w:rPr>
                <w:b/>
                <w:bCs/>
                <w:sz w:val="24"/>
                <w:szCs w:val="24"/>
              </w:rPr>
              <w:t xml:space="preserve">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C4757D" w:rsidRPr="0070293D" w:rsidRDefault="00C4757D" w:rsidP="009624E0">
      <w:pPr>
        <w:rPr>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w:t>
      </w:r>
      <w:r w:rsidR="00C4757D">
        <w:rPr>
          <w:sz w:val="24"/>
          <w:szCs w:val="24"/>
        </w:rPr>
        <w:t xml:space="preserve"> </w:t>
      </w:r>
      <w:r w:rsidRPr="0094637A">
        <w:rPr>
          <w:sz w:val="24"/>
          <w:szCs w:val="24"/>
        </w:rPr>
        <w:t>(in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Name  :</w:t>
      </w:r>
    </w:p>
    <w:p w:rsidR="009F38C1" w:rsidRDefault="009F38C1" w:rsidP="00941D99">
      <w:pPr>
        <w:tabs>
          <w:tab w:val="left" w:pos="-1440"/>
        </w:tabs>
        <w:ind w:left="1440"/>
        <w:rPr>
          <w:sz w:val="24"/>
          <w:szCs w:val="24"/>
        </w:rPr>
      </w:pPr>
    </w:p>
    <w:p w:rsidR="009F38C1" w:rsidRPr="0094637A"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Address :</w:t>
      </w:r>
    </w:p>
    <w:p w:rsidR="00C4757D" w:rsidRDefault="00C4757D"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F38C1" w:rsidRDefault="009F38C1" w:rsidP="009624E0">
      <w:pPr>
        <w:jc w:val="center"/>
        <w:rPr>
          <w:b/>
          <w:caps/>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9E2E00">
        <w:rPr>
          <w:sz w:val="24"/>
          <w:szCs w:val="24"/>
        </w:rPr>
        <w:t xml:space="preserve"> </w:t>
      </w:r>
      <w:proofErr w:type="spellStart"/>
      <w:r w:rsidR="009E2E00">
        <w:rPr>
          <w:sz w:val="24"/>
          <w:szCs w:val="24"/>
        </w:rPr>
        <w:t>posses</w:t>
      </w:r>
      <w:proofErr w:type="spellEnd"/>
      <w:r w:rsidR="009E2E00">
        <w:rPr>
          <w:sz w:val="24"/>
          <w:szCs w:val="24"/>
        </w:rPr>
        <w:t xml:space="preserve"> ISO 9001:</w:t>
      </w:r>
      <w:r w:rsidR="005016A4">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w:t>
      </w:r>
      <w:r w:rsidR="009E2E00">
        <w:rPr>
          <w:sz w:val="24"/>
          <w:szCs w:val="24"/>
        </w:rPr>
        <w:t>stem Certificates (ISO 9001:</w:t>
      </w:r>
      <w:r w:rsidR="005016A4">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 xml:space="preserve">Name &amp; Address of the Inspection Agency selected for inspection and testing of </w:t>
      </w:r>
      <w:r w:rsidR="00007FA8">
        <w:rPr>
          <w:b/>
          <w:bCs/>
          <w:sz w:val="24"/>
          <w:szCs w:val="24"/>
        </w:rPr>
        <w:t>Gunmetal Ferrules</w:t>
      </w:r>
      <w:r w:rsidR="00F51F39" w:rsidRPr="0070293D">
        <w:rPr>
          <w:b/>
          <w:bCs/>
          <w:sz w:val="24"/>
          <w:szCs w:val="24"/>
        </w:rPr>
        <w:t xml:space="preserve">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201A75" w:rsidP="00F51F39">
      <w:pPr>
        <w:ind w:firstLine="720"/>
        <w:rPr>
          <w:sz w:val="24"/>
          <w:szCs w:val="24"/>
        </w:rPr>
      </w:pPr>
      <w:r>
        <w:rPr>
          <w:noProof/>
        </w:rPr>
        <mc:AlternateContent>
          <mc:Choice Requires="wps">
            <w:drawing>
              <wp:anchor distT="0" distB="0" distL="114300" distR="114300" simplePos="0" relativeHeight="251766272" behindDoc="0" locked="0" layoutInCell="1" allowOverlap="1">
                <wp:simplePos x="0" y="0"/>
                <wp:positionH relativeFrom="column">
                  <wp:posOffset>4280535</wp:posOffset>
                </wp:positionH>
                <wp:positionV relativeFrom="paragraph">
                  <wp:posOffset>410845</wp:posOffset>
                </wp:positionV>
                <wp:extent cx="1558290" cy="237490"/>
                <wp:effectExtent l="0" t="1270" r="3810" b="0"/>
                <wp:wrapNone/>
                <wp:docPr id="3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6" o:spid="_x0000_s1052" type="#_x0000_t202" style="position:absolute;left:0;text-align:left;margin-left:337.05pt;margin-top:32.35pt;width:122.7pt;height:18.7pt;z-index:251766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" stroked="f">
                <v:textbox style="mso-fit-shape-to-text:t">
                  <w:txbxContent>
                    <w:p w:rsidR="00655FCF" w:rsidRDefault="00655FCF">
                      <w:r>
                        <w:t>Revised on 23-11-2022</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347977" w:rsidRDefault="00F51F39" w:rsidP="00E04341">
      <w:pPr>
        <w:jc w:val="right"/>
        <w:rPr>
          <w:caps/>
          <w:sz w:val="24"/>
          <w:szCs w:val="24"/>
        </w:rPr>
      </w:pPr>
      <w:r w:rsidRPr="0070293D">
        <w:rPr>
          <w:sz w:val="24"/>
          <w:szCs w:val="24"/>
        </w:rPr>
        <w:br w:type="page"/>
      </w:r>
      <w:r w:rsidRPr="0070293D">
        <w:lastRenderedPageBreak/>
        <w:t xml:space="preserve">                                                     </w:t>
      </w:r>
    </w:p>
    <w:p w:rsidR="00F51F39" w:rsidRPr="0070293D" w:rsidRDefault="00F51F39" w:rsidP="00F51F39">
      <w:pPr>
        <w:pStyle w:val="Heading2"/>
        <w:numPr>
          <w:ilvl w:val="0"/>
          <w:numId w:val="0"/>
        </w:numPr>
        <w:rPr>
          <w:sz w:val="24"/>
          <w:szCs w:val="24"/>
        </w:rPr>
      </w:pPr>
    </w:p>
    <w:p w:rsidR="005F3402" w:rsidRDefault="005F3402" w:rsidP="00F51F39">
      <w:pPr>
        <w:jc w:val="right"/>
        <w:rPr>
          <w:b/>
          <w:sz w:val="28"/>
          <w:szCs w:val="28"/>
        </w:rPr>
      </w:pPr>
      <w:r>
        <w:rPr>
          <w:b/>
          <w:sz w:val="28"/>
          <w:szCs w:val="28"/>
        </w:rPr>
        <w:t xml:space="preserve">FORM </w:t>
      </w:r>
      <w:r w:rsidR="00E04341">
        <w:rPr>
          <w:b/>
          <w:sz w:val="28"/>
          <w:szCs w:val="28"/>
        </w:rPr>
        <w:t>3</w:t>
      </w:r>
    </w:p>
    <w:p w:rsidR="004D5573" w:rsidRDefault="004D5573" w:rsidP="00F51F39">
      <w:pPr>
        <w:jc w:val="right"/>
        <w:rPr>
          <w:b/>
          <w:sz w:val="28"/>
          <w:szCs w:val="28"/>
        </w:rPr>
      </w:pPr>
    </w:p>
    <w:p w:rsidR="00933E68" w:rsidRDefault="00933E68" w:rsidP="00933E68">
      <w:pPr>
        <w:rPr>
          <w:b/>
          <w:bCs/>
          <w:sz w:val="24"/>
          <w:szCs w:val="24"/>
        </w:rPr>
      </w:pPr>
    </w:p>
    <w:p w:rsidR="00E04341"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E04341">
        <w:rPr>
          <w:b/>
          <w:bCs/>
          <w:sz w:val="24"/>
          <w:szCs w:val="24"/>
        </w:rPr>
        <w:t>………</w:t>
      </w:r>
      <w:r w:rsidR="00DD24E0">
        <w:rPr>
          <w:b/>
          <w:bCs/>
          <w:sz w:val="24"/>
          <w:szCs w:val="24"/>
        </w:rPr>
        <w:t xml:space="preserve"> </w:t>
      </w:r>
      <w:r w:rsidR="00E04341">
        <w:rPr>
          <w:b/>
          <w:bCs/>
          <w:sz w:val="24"/>
          <w:szCs w:val="24"/>
        </w:rPr>
        <w:t>GUNMETAL</w:t>
      </w:r>
    </w:p>
    <w:p w:rsidR="00E04341" w:rsidRDefault="00E04341" w:rsidP="00347977">
      <w:pPr>
        <w:rPr>
          <w:b/>
          <w:bCs/>
          <w:sz w:val="24"/>
          <w:szCs w:val="24"/>
        </w:rPr>
      </w:pPr>
    </w:p>
    <w:p w:rsidR="00347977" w:rsidRPr="0070293D" w:rsidRDefault="00E04341" w:rsidP="00E04341">
      <w:pPr>
        <w:jc w:val="center"/>
        <w:rPr>
          <w:b/>
          <w:bCs/>
          <w:sz w:val="24"/>
          <w:szCs w:val="24"/>
        </w:rPr>
      </w:pPr>
      <w:r>
        <w:rPr>
          <w:b/>
          <w:bCs/>
          <w:sz w:val="24"/>
          <w:szCs w:val="24"/>
        </w:rPr>
        <w:t>FERRULES</w:t>
      </w:r>
    </w:p>
    <w:p w:rsidR="00347977" w:rsidRPr="0070293D" w:rsidRDefault="00347977" w:rsidP="00347977">
      <w:pPr>
        <w:rPr>
          <w:b/>
          <w:bCs/>
          <w:sz w:val="24"/>
          <w:szCs w:val="24"/>
        </w:rPr>
      </w:pPr>
    </w:p>
    <w:tbl>
      <w:tblPr>
        <w:tblpPr w:leftFromText="180" w:rightFromText="180" w:vertAnchor="page" w:horzAnchor="margin" w:tblpXSpec="center"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4125"/>
        <w:gridCol w:w="4420"/>
      </w:tblGrid>
      <w:tr w:rsidR="00B35743" w:rsidRPr="0070293D" w:rsidTr="004D5573">
        <w:trPr>
          <w:cantSplit/>
          <w:trHeight w:val="620"/>
        </w:trPr>
        <w:tc>
          <w:tcPr>
            <w:tcW w:w="9576" w:type="dxa"/>
            <w:gridSpan w:val="3"/>
            <w:vAlign w:val="center"/>
          </w:tcPr>
          <w:p w:rsidR="00B35743" w:rsidRPr="0070293D" w:rsidRDefault="00B35743" w:rsidP="00D71760">
            <w:pPr>
              <w:jc w:val="center"/>
              <w:rPr>
                <w:b/>
                <w:bCs/>
                <w:sz w:val="24"/>
                <w:szCs w:val="24"/>
              </w:rPr>
            </w:pPr>
          </w:p>
        </w:tc>
      </w:tr>
      <w:tr w:rsidR="00B35743" w:rsidRPr="0070293D" w:rsidTr="004D5573">
        <w:trPr>
          <w:trHeight w:val="701"/>
        </w:trPr>
        <w:tc>
          <w:tcPr>
            <w:tcW w:w="9576" w:type="dxa"/>
            <w:gridSpan w:val="3"/>
            <w:vAlign w:val="center"/>
          </w:tcPr>
          <w:p w:rsidR="00B35743" w:rsidRPr="0041013A" w:rsidRDefault="00B35743" w:rsidP="00D71760">
            <w:pPr>
              <w:jc w:val="center"/>
              <w:rPr>
                <w:b/>
                <w:bCs/>
                <w:sz w:val="24"/>
                <w:szCs w:val="24"/>
              </w:rPr>
            </w:pPr>
            <w:r w:rsidRPr="0041013A">
              <w:rPr>
                <w:b/>
                <w:bCs/>
                <w:sz w:val="24"/>
                <w:szCs w:val="24"/>
              </w:rPr>
              <w:t xml:space="preserve">DOCUMENT EVIDENCE OF FOREIGN END USERS WHO PURCHASED LOTS OF MORE THAN </w:t>
            </w:r>
            <w:r w:rsidR="00E04341" w:rsidRPr="0041013A">
              <w:rPr>
                <w:b/>
                <w:bCs/>
                <w:sz w:val="24"/>
                <w:szCs w:val="24"/>
              </w:rPr>
              <w:t>………</w:t>
            </w:r>
            <w:r w:rsidRPr="0041013A">
              <w:rPr>
                <w:b/>
                <w:bCs/>
                <w:sz w:val="24"/>
                <w:szCs w:val="24"/>
              </w:rPr>
              <w:t xml:space="preserve"> </w:t>
            </w:r>
            <w:r w:rsidR="0041013A" w:rsidRPr="0041013A">
              <w:rPr>
                <w:b/>
                <w:bCs/>
                <w:sz w:val="24"/>
              </w:rPr>
              <w:t xml:space="preserve"> GUNMETAL </w:t>
            </w:r>
            <w:r w:rsidR="0041013A" w:rsidRPr="0041013A">
              <w:rPr>
                <w:b/>
                <w:bCs/>
                <w:sz w:val="24"/>
                <w:szCs w:val="24"/>
              </w:rPr>
              <w:t xml:space="preserve">FERRULES </w:t>
            </w:r>
            <w:r w:rsidRPr="0041013A">
              <w:rPr>
                <w:b/>
                <w:bCs/>
                <w:sz w:val="24"/>
                <w:szCs w:val="24"/>
              </w:rPr>
              <w:t>DURING LAST 05 YEARS.</w:t>
            </w:r>
          </w:p>
        </w:tc>
      </w:tr>
      <w:tr w:rsidR="00B35743" w:rsidRPr="0070293D" w:rsidTr="004D5573">
        <w:trPr>
          <w:trHeight w:val="620"/>
        </w:trPr>
        <w:tc>
          <w:tcPr>
            <w:tcW w:w="814" w:type="dxa"/>
            <w:vAlign w:val="center"/>
          </w:tcPr>
          <w:p w:rsidR="00B35743" w:rsidRPr="00610886" w:rsidRDefault="00B35743" w:rsidP="00D71760">
            <w:pPr>
              <w:jc w:val="center"/>
              <w:rPr>
                <w:b/>
                <w:bCs/>
                <w:sz w:val="24"/>
                <w:szCs w:val="24"/>
              </w:rPr>
            </w:pPr>
            <w:r>
              <w:rPr>
                <w:b/>
                <w:bCs/>
                <w:sz w:val="24"/>
                <w:szCs w:val="24"/>
              </w:rPr>
              <w:t>1.</w:t>
            </w:r>
          </w:p>
        </w:tc>
        <w:tc>
          <w:tcPr>
            <w:tcW w:w="4209" w:type="dxa"/>
            <w:vAlign w:val="center"/>
          </w:tcPr>
          <w:p w:rsidR="00B35743" w:rsidRPr="0070293D" w:rsidRDefault="00B35743" w:rsidP="00D71760">
            <w:pPr>
              <w:rPr>
                <w:sz w:val="24"/>
                <w:szCs w:val="24"/>
              </w:rPr>
            </w:pPr>
            <w:r w:rsidRPr="0070293D">
              <w:rPr>
                <w:sz w:val="24"/>
                <w:szCs w:val="24"/>
              </w:rPr>
              <w:t>Name of end user</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2.</w:t>
            </w:r>
          </w:p>
        </w:tc>
        <w:tc>
          <w:tcPr>
            <w:tcW w:w="4209" w:type="dxa"/>
            <w:vAlign w:val="center"/>
          </w:tcPr>
          <w:p w:rsidR="00B35743" w:rsidRPr="0070293D" w:rsidRDefault="00B35743" w:rsidP="00D71760">
            <w:pPr>
              <w:rPr>
                <w:sz w:val="24"/>
                <w:szCs w:val="24"/>
              </w:rPr>
            </w:pPr>
            <w:r w:rsidRPr="0070293D">
              <w:rPr>
                <w:sz w:val="24"/>
                <w:szCs w:val="24"/>
              </w:rPr>
              <w:t>Name of contact person</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Contact phone number</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4.</w:t>
            </w:r>
          </w:p>
        </w:tc>
        <w:tc>
          <w:tcPr>
            <w:tcW w:w="4209" w:type="dxa"/>
            <w:vAlign w:val="center"/>
          </w:tcPr>
          <w:p w:rsidR="00B35743" w:rsidRPr="0070293D" w:rsidRDefault="00B35743" w:rsidP="00D71760">
            <w:pPr>
              <w:rPr>
                <w:sz w:val="24"/>
                <w:szCs w:val="24"/>
              </w:rPr>
            </w:pPr>
            <w:r w:rsidRPr="0070293D">
              <w:rPr>
                <w:sz w:val="24"/>
                <w:szCs w:val="24"/>
              </w:rPr>
              <w:t>Fax No &amp; E – mail address</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5.</w:t>
            </w:r>
          </w:p>
        </w:tc>
        <w:tc>
          <w:tcPr>
            <w:tcW w:w="4209" w:type="dxa"/>
            <w:vAlign w:val="center"/>
          </w:tcPr>
          <w:p w:rsidR="00B35743" w:rsidRPr="0070293D" w:rsidRDefault="00B35743" w:rsidP="00D71760">
            <w:pPr>
              <w:rPr>
                <w:sz w:val="24"/>
                <w:szCs w:val="24"/>
              </w:rPr>
            </w:pPr>
            <w:r w:rsidRPr="0070293D">
              <w:rPr>
                <w:sz w:val="24"/>
                <w:szCs w:val="24"/>
              </w:rPr>
              <w:t>Address</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6.</w:t>
            </w:r>
          </w:p>
        </w:tc>
        <w:tc>
          <w:tcPr>
            <w:tcW w:w="4209" w:type="dxa"/>
            <w:vAlign w:val="center"/>
          </w:tcPr>
          <w:p w:rsidR="00B35743" w:rsidRPr="0070293D" w:rsidRDefault="00B35743" w:rsidP="00D71760">
            <w:pPr>
              <w:rPr>
                <w:sz w:val="24"/>
                <w:szCs w:val="24"/>
              </w:rPr>
            </w:pPr>
            <w:r w:rsidRPr="0070293D">
              <w:rPr>
                <w:sz w:val="24"/>
                <w:szCs w:val="24"/>
              </w:rPr>
              <w:t>Name of project/water authority/</w:t>
            </w:r>
          </w:p>
          <w:p w:rsidR="00B35743" w:rsidRPr="0070293D" w:rsidRDefault="00B35743" w:rsidP="00D71760">
            <w:pPr>
              <w:rPr>
                <w:sz w:val="24"/>
                <w:szCs w:val="24"/>
              </w:rPr>
            </w:pPr>
            <w:r w:rsidRPr="0070293D">
              <w:rPr>
                <w:sz w:val="24"/>
                <w:szCs w:val="24"/>
              </w:rPr>
              <w:t>Local authority</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7.</w:t>
            </w:r>
          </w:p>
        </w:tc>
        <w:tc>
          <w:tcPr>
            <w:tcW w:w="4209" w:type="dxa"/>
            <w:vAlign w:val="center"/>
          </w:tcPr>
          <w:p w:rsidR="00B35743" w:rsidRPr="0070293D" w:rsidRDefault="00B35743" w:rsidP="00D71760">
            <w:pPr>
              <w:rPr>
                <w:sz w:val="24"/>
                <w:szCs w:val="24"/>
              </w:rPr>
            </w:pPr>
            <w:r w:rsidRPr="0070293D">
              <w:rPr>
                <w:sz w:val="24"/>
                <w:szCs w:val="24"/>
              </w:rPr>
              <w:t>Location of  project/water /local authority</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8.</w:t>
            </w:r>
          </w:p>
        </w:tc>
        <w:tc>
          <w:tcPr>
            <w:tcW w:w="4209" w:type="dxa"/>
            <w:vAlign w:val="center"/>
          </w:tcPr>
          <w:p w:rsidR="00B35743" w:rsidRPr="0070293D" w:rsidRDefault="00B35743" w:rsidP="00D71760">
            <w:pPr>
              <w:rPr>
                <w:sz w:val="24"/>
                <w:szCs w:val="24"/>
              </w:rPr>
            </w:pPr>
            <w:r w:rsidRPr="0070293D">
              <w:rPr>
                <w:sz w:val="24"/>
                <w:szCs w:val="24"/>
              </w:rPr>
              <w:t xml:space="preserve">Number of </w:t>
            </w:r>
            <w:r w:rsidR="0041013A">
              <w:rPr>
                <w:sz w:val="24"/>
              </w:rPr>
              <w:t xml:space="preserve"> Gunmetal F</w:t>
            </w:r>
            <w:r w:rsidR="0041013A">
              <w:rPr>
                <w:sz w:val="24"/>
                <w:szCs w:val="24"/>
              </w:rPr>
              <w:t>errules</w:t>
            </w:r>
            <w:r w:rsidRPr="0070293D">
              <w:rPr>
                <w:sz w:val="24"/>
                <w:szCs w:val="24"/>
              </w:rPr>
              <w:t xml:space="preserve"> purchased</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9.</w:t>
            </w:r>
          </w:p>
        </w:tc>
        <w:tc>
          <w:tcPr>
            <w:tcW w:w="4209" w:type="dxa"/>
            <w:vAlign w:val="center"/>
          </w:tcPr>
          <w:p w:rsidR="00B35743" w:rsidRPr="0070293D" w:rsidRDefault="00B35743" w:rsidP="00D71760">
            <w:pPr>
              <w:rPr>
                <w:sz w:val="24"/>
                <w:szCs w:val="24"/>
              </w:rPr>
            </w:pPr>
            <w:r w:rsidRPr="0070293D">
              <w:rPr>
                <w:sz w:val="24"/>
                <w:szCs w:val="24"/>
              </w:rPr>
              <w:t>Date of delivery</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Date of completion</w:t>
            </w:r>
          </w:p>
        </w:tc>
        <w:tc>
          <w:tcPr>
            <w:tcW w:w="4553" w:type="dxa"/>
          </w:tcPr>
          <w:p w:rsidR="00B35743" w:rsidRPr="0070293D" w:rsidRDefault="00B35743" w:rsidP="00D71760">
            <w:pPr>
              <w:rPr>
                <w:sz w:val="24"/>
                <w:szCs w:val="24"/>
              </w:rPr>
            </w:pPr>
          </w:p>
        </w:tc>
      </w:tr>
    </w:tbl>
    <w:p w:rsidR="00D71760" w:rsidRDefault="00D71760" w:rsidP="00347977">
      <w:pPr>
        <w:rPr>
          <w:sz w:val="24"/>
          <w:szCs w:val="24"/>
        </w:rPr>
      </w:pPr>
    </w:p>
    <w:p w:rsidR="00D71760" w:rsidRDefault="00D71760" w:rsidP="00D71760">
      <w:pPr>
        <w:tabs>
          <w:tab w:val="left" w:pos="2340"/>
        </w:tabs>
        <w:rPr>
          <w:sz w:val="24"/>
          <w:szCs w:val="24"/>
        </w:rPr>
      </w:pPr>
    </w:p>
    <w:p w:rsidR="004D5573" w:rsidRDefault="004D5573" w:rsidP="00D71760">
      <w:pPr>
        <w:tabs>
          <w:tab w:val="left" w:pos="2340"/>
        </w:tabs>
        <w:rPr>
          <w:sz w:val="24"/>
          <w:szCs w:val="24"/>
        </w:rPr>
      </w:pPr>
    </w:p>
    <w:p w:rsidR="004D5573" w:rsidRDefault="004D5573" w:rsidP="00D71760">
      <w:pPr>
        <w:ind w:left="720" w:right="-1174" w:hanging="720"/>
        <w:rPr>
          <w:sz w:val="24"/>
          <w:szCs w:val="24"/>
        </w:rPr>
      </w:pPr>
    </w:p>
    <w:p w:rsidR="004D5573" w:rsidRDefault="00E52179" w:rsidP="00D71760">
      <w:pPr>
        <w:ind w:left="720" w:right="-1174" w:hanging="720"/>
        <w:rPr>
          <w:sz w:val="22"/>
          <w:szCs w:val="22"/>
        </w:rPr>
      </w:pPr>
      <w:r w:rsidRPr="004D5573">
        <w:rPr>
          <w:sz w:val="22"/>
          <w:szCs w:val="22"/>
        </w:rPr>
        <w:t>Note:</w:t>
      </w:r>
      <w:r w:rsidR="00D71760" w:rsidRPr="004D5573">
        <w:rPr>
          <w:sz w:val="22"/>
          <w:szCs w:val="22"/>
        </w:rPr>
        <w:t xml:space="preserve"> </w:t>
      </w:r>
      <w:r w:rsidR="00D71760" w:rsidRPr="004D5573">
        <w:rPr>
          <w:sz w:val="22"/>
          <w:szCs w:val="22"/>
        </w:rPr>
        <w:tab/>
        <w:t xml:space="preserve">If there </w:t>
      </w:r>
      <w:r w:rsidRPr="004D5573">
        <w:rPr>
          <w:sz w:val="22"/>
          <w:szCs w:val="22"/>
        </w:rPr>
        <w:t>is</w:t>
      </w:r>
      <w:r w:rsidR="00D71760" w:rsidRPr="004D5573">
        <w:rPr>
          <w:sz w:val="22"/>
          <w:szCs w:val="22"/>
        </w:rPr>
        <w:t xml:space="preserve"> more than one </w:t>
      </w:r>
      <w:r>
        <w:rPr>
          <w:sz w:val="22"/>
          <w:szCs w:val="22"/>
        </w:rPr>
        <w:t>evidence</w:t>
      </w:r>
      <w:r w:rsidR="00D71760" w:rsidRPr="004D5573">
        <w:rPr>
          <w:sz w:val="22"/>
          <w:szCs w:val="22"/>
        </w:rPr>
        <w:t xml:space="preserve">, separate </w:t>
      </w:r>
      <w:r>
        <w:rPr>
          <w:sz w:val="22"/>
          <w:szCs w:val="22"/>
        </w:rPr>
        <w:t>sheets should be submitted.</w:t>
      </w:r>
    </w:p>
    <w:p w:rsidR="00D71760" w:rsidRDefault="00F71DF7" w:rsidP="004D5573">
      <w:pPr>
        <w:ind w:left="720" w:right="-1174" w:hanging="720"/>
        <w:rPr>
          <w:sz w:val="24"/>
          <w:szCs w:val="24"/>
        </w:rPr>
      </w:pPr>
      <w:r>
        <w:rPr>
          <w:sz w:val="22"/>
          <w:szCs w:val="22"/>
        </w:rPr>
        <w:tab/>
      </w:r>
      <w:r w:rsidR="00D71760" w:rsidRPr="004D5573">
        <w:rPr>
          <w:sz w:val="22"/>
          <w:szCs w:val="22"/>
        </w:rPr>
        <w:t xml:space="preserve"> </w:t>
      </w:r>
    </w:p>
    <w:p w:rsidR="00A713B4" w:rsidRPr="00D71760" w:rsidRDefault="00A713B4" w:rsidP="00D71760">
      <w:pPr>
        <w:rPr>
          <w:sz w:val="24"/>
          <w:szCs w:val="24"/>
        </w:rPr>
        <w:sectPr w:rsidR="00A713B4" w:rsidRPr="00D71760" w:rsidSect="00F51F39">
          <w:footerReference w:type="default" r:id="rId48"/>
          <w:footerReference w:type="first" r:id="rId49"/>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 xml:space="preserve">FORM </w:t>
      </w:r>
      <w:r w:rsidR="00E04341">
        <w:rPr>
          <w:b/>
          <w:sz w:val="28"/>
          <w:szCs w:val="28"/>
        </w:rPr>
        <w:t>4</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E04341">
            <w:pPr>
              <w:jc w:val="center"/>
              <w:rPr>
                <w:sz w:val="24"/>
                <w:szCs w:val="24"/>
              </w:rPr>
            </w:pPr>
            <w:r w:rsidRPr="00252194">
              <w:rPr>
                <w:b/>
                <w:bCs/>
                <w:sz w:val="24"/>
                <w:szCs w:val="24"/>
              </w:rPr>
              <w:t xml:space="preserve">No. of  </w:t>
            </w:r>
            <w:r w:rsidR="00E04341">
              <w:rPr>
                <w:b/>
                <w:bCs/>
                <w:sz w:val="24"/>
                <w:szCs w:val="24"/>
              </w:rPr>
              <w:t>Gunmetal Ferrules</w:t>
            </w:r>
            <w:r w:rsidRPr="00252194">
              <w:rPr>
                <w:b/>
                <w:bCs/>
                <w:sz w:val="24"/>
                <w:szCs w:val="24"/>
              </w:rPr>
              <w:t xml:space="preserve">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5B3729">
          <w:footerReference w:type="default" r:id="rId50"/>
          <w:footerReference w:type="first" r:id="rId51"/>
          <w:pgSz w:w="12240" w:h="15840" w:code="1"/>
          <w:pgMar w:top="1258" w:right="1152" w:bottom="1440" w:left="1728" w:header="0" w:footer="720" w:gutter="0"/>
          <w:pgNumType w:start="9"/>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294736">
      <w:pPr>
        <w:numPr>
          <w:ilvl w:val="0"/>
          <w:numId w:val="13"/>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294736">
      <w:pPr>
        <w:numPr>
          <w:ilvl w:val="0"/>
          <w:numId w:val="13"/>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294736">
      <w:pPr>
        <w:numPr>
          <w:ilvl w:val="0"/>
          <w:numId w:val="13"/>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52"/>
          <w:headerReference w:type="default" r:id="rId53"/>
          <w:footerReference w:type="even" r:id="rId54"/>
          <w:footerReference w:type="default" r:id="rId55"/>
          <w:headerReference w:type="first" r:id="rId56"/>
          <w:footerReference w:type="first" r:id="rId57"/>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F37309" w:rsidRPr="00A061A5">
        <w:rPr>
          <w:b/>
          <w:bCs/>
          <w:sz w:val="24"/>
        </w:rPr>
        <w:t>Gunmetal Ferrule</w:t>
      </w:r>
      <w:r w:rsidR="00E52179" w:rsidRPr="00A061A5">
        <w:rPr>
          <w:b/>
          <w:bCs/>
          <w:sz w:val="24"/>
        </w:rPr>
        <w: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w:t>
      </w:r>
      <w:r w:rsidR="005358E1">
        <w:rPr>
          <w:sz w:val="24"/>
        </w:rPr>
        <w:t>goods which</w:t>
      </w:r>
      <w:r>
        <w:rPr>
          <w:sz w:val="24"/>
        </w:rPr>
        <w:t xml:space="preserve"> according to the true intent and meaning of the contract may be reasonably inferred as necessary for completion of Supply &amp; Delivery of the </w:t>
      </w:r>
      <w:r w:rsidR="005358E1">
        <w:rPr>
          <w:sz w:val="24"/>
        </w:rPr>
        <w:t>goods in</w:t>
      </w:r>
      <w:r>
        <w:rPr>
          <w:sz w:val="24"/>
        </w:rPr>
        <w:t xml:space="preserve"> sound condition to the Stores which is specified in </w:t>
      </w:r>
      <w:r w:rsidR="005358E1" w:rsidRPr="005358E1">
        <w:rPr>
          <w:b/>
          <w:sz w:val="24"/>
        </w:rPr>
        <w:t>Contract Data</w:t>
      </w:r>
      <w:r w:rsidRPr="005358E1">
        <w:rPr>
          <w:b/>
          <w:sz w:val="24"/>
        </w:rPr>
        <w: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27667E">
        <w:rPr>
          <w:sz w:val="24"/>
        </w:rPr>
        <w:t>C</w:t>
      </w:r>
      <w:r>
        <w:rPr>
          <w:sz w:val="24"/>
        </w:rPr>
        <w:t>lause 8.5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944395">
        <w:rPr>
          <w:sz w:val="24"/>
        </w:rPr>
        <w:t>C</w:t>
      </w:r>
      <w:r w:rsidRPr="00B14B84">
        <w:rPr>
          <w:sz w:val="24"/>
        </w:rPr>
        <w:t>lause 32.4 of  the General Conditions of Contract</w:t>
      </w:r>
    </w:p>
    <w:p w:rsidR="005E504E" w:rsidRDefault="005E504E" w:rsidP="00AB7D9C">
      <w:pPr>
        <w:ind w:left="1440" w:hanging="720"/>
        <w:jc w:val="both"/>
        <w:rPr>
          <w:sz w:val="24"/>
        </w:rPr>
      </w:pPr>
    </w:p>
    <w:p w:rsidR="004D0C45" w:rsidRDefault="004D0C45" w:rsidP="00AB7D9C">
      <w:pPr>
        <w:ind w:left="1440" w:hanging="720"/>
        <w:jc w:val="both"/>
        <w:rPr>
          <w:sz w:val="24"/>
        </w:rPr>
      </w:pPr>
    </w:p>
    <w:p w:rsidR="00AB7D9C" w:rsidRDefault="004D0C45" w:rsidP="00AB7D9C">
      <w:pPr>
        <w:ind w:left="1440" w:hanging="720"/>
        <w:jc w:val="both"/>
        <w:rPr>
          <w:sz w:val="24"/>
        </w:rPr>
      </w:pPr>
      <w:r>
        <w:rPr>
          <w:noProof/>
        </w:rPr>
        <mc:AlternateContent>
          <mc:Choice Requires="wps">
            <w:drawing>
              <wp:anchor distT="0" distB="0" distL="114300" distR="114300" simplePos="0" relativeHeight="251778560" behindDoc="0" locked="0" layoutInCell="1" allowOverlap="1" wp14:anchorId="45D45399" wp14:editId="7D97E2F5">
                <wp:simplePos x="0" y="0"/>
                <wp:positionH relativeFrom="column">
                  <wp:posOffset>4152265</wp:posOffset>
                </wp:positionH>
                <wp:positionV relativeFrom="paragraph">
                  <wp:posOffset>796290</wp:posOffset>
                </wp:positionV>
                <wp:extent cx="1546225" cy="237490"/>
                <wp:effectExtent l="0" t="1270" r="0" b="0"/>
                <wp:wrapNone/>
                <wp:docPr id="30"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date 09-06-2020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D45399" id="Text Box 313" o:spid="_x0000_s1053" type="#_x0000_t202" style="position:absolute;left:0;text-align:left;margin-left:326.95pt;margin-top:62.7pt;width:121.75pt;height:18.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" stroked="f">
                <v:textbox style="mso-fit-shape-to-text:t">
                  <w:txbxContent>
                    <w:p w:rsidR="00655FCF" w:rsidRDefault="00655FCF">
                      <w:r>
                        <w:t>Revised date 09-06-2020</w:t>
                      </w:r>
                    </w:p>
                  </w:txbxContent>
                </v:textbox>
              </v:shape>
            </w:pict>
          </mc:Fallback>
        </mc:AlternateContent>
      </w:r>
      <w:r w:rsidR="00AB7D9C">
        <w:rPr>
          <w:sz w:val="24"/>
        </w:rPr>
        <w:t>3.</w:t>
      </w:r>
      <w:r w:rsidR="00705B1F">
        <w:rPr>
          <w:sz w:val="24"/>
        </w:rPr>
        <w:t>2</w:t>
      </w:r>
      <w:r w:rsidR="00AB7D9C">
        <w:rPr>
          <w:sz w:val="24"/>
        </w:rPr>
        <w:tab/>
        <w:t>Bidder shall include FOB price under Foreign cost and all local costs which are incurred in Sri Lanka including Agency Commis</w:t>
      </w:r>
      <w:r w:rsidR="00305213">
        <w:rPr>
          <w:sz w:val="24"/>
        </w:rPr>
        <w:t xml:space="preserve">sion under Local Cost. </w:t>
      </w:r>
      <w:proofErr w:type="gramStart"/>
      <w:r w:rsidR="00305213">
        <w:rPr>
          <w:sz w:val="24"/>
        </w:rPr>
        <w:t>Freight</w:t>
      </w:r>
      <w:r>
        <w:rPr>
          <w:sz w:val="24"/>
        </w:rPr>
        <w:t xml:space="preserve">  </w:t>
      </w:r>
      <w:r w:rsidR="00AB7D9C">
        <w:rPr>
          <w:sz w:val="24"/>
        </w:rPr>
        <w:lastRenderedPageBreak/>
        <w:t>and</w:t>
      </w:r>
      <w:proofErr w:type="gramEnd"/>
      <w:r w:rsidR="00AB7D9C">
        <w:rPr>
          <w:sz w:val="24"/>
        </w:rPr>
        <w:t xml:space="preserve">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501348">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501348">
        <w:rPr>
          <w:sz w:val="24"/>
        </w:rPr>
        <w:t>4</w:t>
      </w:r>
      <w:r>
        <w:rPr>
          <w:sz w:val="24"/>
        </w:rPr>
        <w:tab/>
        <w:t xml:space="preserve">Shipping shall be done as specified in the </w:t>
      </w:r>
      <w:r w:rsidR="0027667E" w:rsidRPr="002E49E5">
        <w:rPr>
          <w:b/>
          <w:bCs/>
          <w:sz w:val="24"/>
        </w:rPr>
        <w:t>C</w:t>
      </w:r>
      <w:r w:rsidRPr="002E49E5">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is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E04341">
        <w:rPr>
          <w:sz w:val="24"/>
        </w:rPr>
        <w:t>Gunmetal Ferrules</w:t>
      </w:r>
      <w:r w:rsidR="006601CD" w:rsidRPr="00DB18D3">
        <w:rPr>
          <w:sz w:val="24"/>
        </w:rPr>
        <w:t xml:space="preserve"> only</w:t>
      </w:r>
      <w:r w:rsidR="00AB7D9C" w:rsidRPr="00DB18D3">
        <w:rPr>
          <w:sz w:val="24"/>
        </w:rPr>
        <w: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6.</w:t>
      </w:r>
      <w:r>
        <w:rPr>
          <w:sz w:val="24"/>
        </w:rPr>
        <w:tab/>
        <w:t xml:space="preserve">Cost of combined allowance for pre-shipment inspection for two Engineers by the Employer shall be for the entire duration as per the </w:t>
      </w:r>
      <w:r w:rsidR="00120FE7" w:rsidRPr="002E49E5">
        <w:rPr>
          <w:b/>
          <w:bCs/>
          <w:sz w:val="24"/>
        </w:rPr>
        <w:t>C</w:t>
      </w:r>
      <w:r w:rsidRPr="002E49E5">
        <w:rPr>
          <w:b/>
          <w:bCs/>
          <w:sz w:val="24"/>
        </w:rPr>
        <w:t>lause 8.2</w:t>
      </w:r>
      <w:r>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7.</w:t>
      </w:r>
      <w:r>
        <w:rPr>
          <w:sz w:val="24"/>
        </w:rPr>
        <w:tab/>
        <w:t xml:space="preserve">Cost of Inspection and Testing by the Independent Inspection and Testing Agency shall be as per the </w:t>
      </w:r>
      <w:r w:rsidRPr="002E49E5">
        <w:rPr>
          <w:b/>
          <w:bCs/>
          <w:sz w:val="24"/>
        </w:rPr>
        <w:t>Clause 8</w:t>
      </w:r>
      <w:r>
        <w:rPr>
          <w:sz w:val="24"/>
        </w:rPr>
        <w:t xml:space="preserve"> of the Conditions of Contract.  </w:t>
      </w:r>
    </w:p>
    <w:p w:rsidR="00AB7D9C" w:rsidRPr="00AB7D9C" w:rsidRDefault="00AB7D9C" w:rsidP="00AB7D9C">
      <w:pPr>
        <w:ind w:left="720" w:hanging="720"/>
        <w:jc w:val="both"/>
        <w:rPr>
          <w:sz w:val="16"/>
          <w:szCs w:val="16"/>
        </w:rPr>
      </w:pPr>
    </w:p>
    <w:p w:rsidR="00AB7D9C" w:rsidRDefault="00B61EDD" w:rsidP="007933FE">
      <w:pPr>
        <w:ind w:left="720" w:hanging="720"/>
        <w:jc w:val="both"/>
        <w:rPr>
          <w:sz w:val="24"/>
        </w:rPr>
      </w:pPr>
      <w:r>
        <w:rPr>
          <w:sz w:val="24"/>
        </w:rPr>
        <w:t>8</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201A75" w:rsidP="007933FE">
      <w:pPr>
        <w:jc w:val="both"/>
        <w:rPr>
          <w:sz w:val="24"/>
        </w:rPr>
      </w:pPr>
      <w:r>
        <w:rPr>
          <w:noProof/>
        </w:rPr>
        <mc:AlternateContent>
          <mc:Choice Requires="wps">
            <w:drawing>
              <wp:anchor distT="0" distB="0" distL="114300" distR="114300" simplePos="0" relativeHeight="251780608" behindDoc="0" locked="0" layoutInCell="1" allowOverlap="1">
                <wp:simplePos x="0" y="0"/>
                <wp:positionH relativeFrom="margin">
                  <wp:posOffset>4003675</wp:posOffset>
                </wp:positionH>
                <wp:positionV relativeFrom="paragraph">
                  <wp:posOffset>3510915</wp:posOffset>
                </wp:positionV>
                <wp:extent cx="1604645" cy="237490"/>
                <wp:effectExtent l="0" t="0" r="0" b="0"/>
                <wp:wrapNone/>
                <wp:docPr id="29"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date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14" o:spid="_x0000_s1054" type="#_x0000_t202" style="position:absolute;left:0;text-align:left;margin-left:315.25pt;margin-top:276.45pt;width:126.35pt;height:18.7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SXhg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" stroked="f">
                <v:textbox style="mso-fit-shape-to-text:t">
                  <w:txbxContent>
                    <w:p w:rsidR="00655FCF" w:rsidRDefault="00655FCF">
                      <w:r>
                        <w:t>Revised date 25-04-2022</w:t>
                      </w:r>
                    </w:p>
                  </w:txbxContent>
                </v:textbox>
                <w10:wrap anchorx="margin"/>
              </v:shape>
            </w:pict>
          </mc:Fallback>
        </mc:AlternateContent>
      </w:r>
    </w:p>
    <w:p w:rsidR="002031DD" w:rsidRDefault="002031DD" w:rsidP="002031DD">
      <w:pPr>
        <w:rPr>
          <w:b/>
          <w:bCs/>
          <w:sz w:val="24"/>
          <w:szCs w:val="24"/>
        </w:rPr>
        <w:sectPr w:rsidR="002031DD" w:rsidSect="004D0C45">
          <w:footerReference w:type="default" r:id="rId58"/>
          <w:pgSz w:w="11907" w:h="16840" w:code="9"/>
          <w:pgMar w:top="720" w:right="1440" w:bottom="1440" w:left="1440" w:header="0" w:footer="478" w:gutter="0"/>
          <w:pgNumType w:start="1"/>
          <w:cols w:space="720"/>
          <w:vAlign w:val="center"/>
        </w:sectPr>
      </w:pP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w:t>
      </w:r>
      <w:r w:rsidR="00A57C17">
        <w:rPr>
          <w:b/>
          <w:bCs/>
          <w:sz w:val="24"/>
          <w:szCs w:val="24"/>
        </w:rPr>
        <w:t>GUNMETAL FERRULES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3A378F" w:rsidP="00F51F39">
            <w:pPr>
              <w:tabs>
                <w:tab w:val="left" w:pos="720"/>
              </w:tabs>
              <w:jc w:val="center"/>
              <w:rPr>
                <w:b/>
              </w:rPr>
            </w:pPr>
            <w:r>
              <w:rPr>
                <w:b/>
              </w:rPr>
              <w:t>USD</w:t>
            </w:r>
          </w:p>
          <w:p w:rsidR="00F51F39" w:rsidRPr="00BC5D3E" w:rsidRDefault="00F51F39" w:rsidP="00F51F39">
            <w:pPr>
              <w:pBdr>
                <w:right w:val="single" w:sz="4" w:space="4" w:color="auto"/>
              </w:pBdr>
              <w:tabs>
                <w:tab w:val="left" w:pos="720"/>
              </w:tabs>
              <w:jc w:val="center"/>
              <w:rPr>
                <w:b/>
              </w:rPr>
            </w:pPr>
            <w:r w:rsidRPr="00BC5D3E">
              <w:rPr>
                <w:b/>
              </w:rPr>
              <w:t xml:space="preserve"> (FOB) </w:t>
            </w:r>
          </w:p>
        </w:tc>
        <w:tc>
          <w:tcPr>
            <w:tcW w:w="1136" w:type="dxa"/>
            <w:tcBorders>
              <w:left w:val="single" w:sz="4" w:space="0" w:color="auto"/>
              <w:bottom w:val="single" w:sz="4" w:space="0" w:color="auto"/>
              <w:right w:val="single" w:sz="4" w:space="0" w:color="auto"/>
            </w:tcBorders>
            <w:vAlign w:val="center"/>
          </w:tcPr>
          <w:p w:rsidR="00F51F39" w:rsidRPr="00197124" w:rsidRDefault="00F51F39" w:rsidP="00F51F39">
            <w:pPr>
              <w:pBdr>
                <w:left w:val="single" w:sz="4" w:space="4" w:color="auto"/>
              </w:pBd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pBdr>
                <w:left w:val="single" w:sz="4" w:space="4" w:color="auto"/>
              </w:pBdr>
              <w:tabs>
                <w:tab w:val="left" w:pos="720"/>
              </w:tabs>
              <w:jc w:val="center"/>
              <w:rPr>
                <w:b/>
              </w:rPr>
            </w:pPr>
          </w:p>
          <w:p w:rsidR="00F51F39" w:rsidRPr="00197124" w:rsidRDefault="001D5930" w:rsidP="00F51F39">
            <w:pPr>
              <w:pBdr>
                <w:left w:val="single" w:sz="4" w:space="4" w:color="auto"/>
              </w:pBdr>
              <w:tabs>
                <w:tab w:val="left" w:pos="720"/>
              </w:tabs>
              <w:jc w:val="center"/>
              <w:rPr>
                <w:b/>
              </w:rPr>
            </w:pPr>
            <w:r w:rsidRPr="00197124">
              <w:rPr>
                <w:b/>
              </w:rPr>
              <w:t>LKR</w:t>
            </w:r>
          </w:p>
        </w:tc>
        <w:tc>
          <w:tcPr>
            <w:tcW w:w="1204" w:type="dxa"/>
            <w:tcBorders>
              <w:left w:val="single" w:sz="4" w:space="0" w:color="auto"/>
              <w:bottom w:val="single" w:sz="4" w:space="0" w:color="auto"/>
              <w:right w:val="single" w:sz="6" w:space="0" w:color="auto"/>
            </w:tcBorders>
            <w:vAlign w:val="center"/>
          </w:tcPr>
          <w:p w:rsidR="00F51F39" w:rsidRPr="00197124" w:rsidRDefault="00F51F39" w:rsidP="00F51F39">
            <w:pPr>
              <w:tabs>
                <w:tab w:val="left" w:pos="720"/>
              </w:tabs>
              <w:jc w:val="center"/>
              <w:rPr>
                <w:b/>
              </w:rPr>
            </w:pPr>
            <w:r w:rsidRPr="00197124">
              <w:rPr>
                <w:b/>
              </w:rPr>
              <w:t>Foreign</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3A378F" w:rsidP="00F51F39">
            <w:pPr>
              <w:tabs>
                <w:tab w:val="left" w:pos="720"/>
              </w:tabs>
              <w:jc w:val="center"/>
              <w:rPr>
                <w:b/>
              </w:rPr>
            </w:pPr>
            <w:r w:rsidRPr="00197124">
              <w:rPr>
                <w:b/>
              </w:rPr>
              <w:t>USD</w:t>
            </w:r>
          </w:p>
          <w:p w:rsidR="00F51F39" w:rsidRPr="00197124" w:rsidRDefault="00F51F39" w:rsidP="00F51F39">
            <w:pPr>
              <w:tabs>
                <w:tab w:val="left" w:pos="720"/>
              </w:tabs>
              <w:jc w:val="center"/>
              <w:rPr>
                <w:b/>
              </w:rPr>
            </w:pPr>
            <w:r w:rsidRPr="00197124">
              <w:rPr>
                <w:b/>
              </w:rPr>
              <w:t xml:space="preserve"> (FOB)</w:t>
            </w:r>
          </w:p>
        </w:tc>
        <w:tc>
          <w:tcPr>
            <w:tcW w:w="1260" w:type="dxa"/>
            <w:tcBorders>
              <w:left w:val="single" w:sz="6" w:space="0" w:color="auto"/>
              <w:bottom w:val="single" w:sz="4" w:space="0" w:color="auto"/>
              <w:right w:val="single" w:sz="4" w:space="0" w:color="auto"/>
            </w:tcBorders>
            <w:vAlign w:val="center"/>
          </w:tcPr>
          <w:p w:rsidR="00F51F39" w:rsidRPr="00197124" w:rsidRDefault="00F51F39" w:rsidP="00F51F39">
            <w:pP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tabs>
                <w:tab w:val="left" w:pos="720"/>
              </w:tabs>
              <w:jc w:val="center"/>
              <w:rPr>
                <w:b/>
              </w:rPr>
            </w:pPr>
          </w:p>
          <w:p w:rsidR="00F51F39" w:rsidRPr="00197124" w:rsidRDefault="001D5930" w:rsidP="00F51F39">
            <w:pPr>
              <w:tabs>
                <w:tab w:val="left" w:pos="720"/>
              </w:tabs>
              <w:jc w:val="center"/>
              <w:rPr>
                <w:b/>
              </w:rPr>
            </w:pPr>
            <w:r w:rsidRPr="00197124">
              <w:rPr>
                <w:b/>
              </w:rPr>
              <w:t>LKR</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w:t>
            </w:r>
            <w:r w:rsidR="00A936CB">
              <w:t>…</w:t>
            </w:r>
            <w:r w:rsidR="00A57C17">
              <w:t>..</w:t>
            </w:r>
            <w:r w:rsidRPr="00BC5D3E">
              <w:t xml:space="preserve">mm </w:t>
            </w:r>
            <w:r w:rsidR="00A57C17">
              <w:t>Gunmetal Ferrules</w:t>
            </w:r>
            <w:r w:rsidRPr="00BC5D3E">
              <w:t xml:space="preserve"> conforming to specifications</w:t>
            </w: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007009C1">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201A75" w:rsidP="00F51F39">
      <w:pPr>
        <w:ind w:left="2160"/>
        <w:outlineLvl w:val="0"/>
        <w:rPr>
          <w:b/>
          <w:sz w:val="24"/>
          <w:szCs w:val="24"/>
        </w:rPr>
      </w:pPr>
      <w:r>
        <w:rPr>
          <w:b/>
          <w:noProof/>
          <w:sz w:val="24"/>
          <w:szCs w:val="24"/>
        </w:rPr>
        <mc:AlternateContent>
          <mc:Choice Requires="wps">
            <w:drawing>
              <wp:anchor distT="0" distB="0" distL="114300" distR="114300" simplePos="0" relativeHeight="251815424" behindDoc="0" locked="0" layoutInCell="1" allowOverlap="1">
                <wp:simplePos x="0" y="0"/>
                <wp:positionH relativeFrom="column">
                  <wp:posOffset>4270375</wp:posOffset>
                </wp:positionH>
                <wp:positionV relativeFrom="paragraph">
                  <wp:posOffset>1751330</wp:posOffset>
                </wp:positionV>
                <wp:extent cx="1604645" cy="237490"/>
                <wp:effectExtent l="0" t="0" r="0" b="2540"/>
                <wp:wrapNone/>
                <wp:docPr id="28"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1D5930">
                            <w:r>
                              <w:t>Revised date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2" o:spid="_x0000_s1055" type="#_x0000_t202" style="position:absolute;left:0;text-align:left;margin-left:336.25pt;margin-top:137.9pt;width:126.35pt;height:18.7pt;z-index:251815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1wahg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" stroked="f">
                <v:textbox style="mso-fit-shape-to-text:t">
                  <w:txbxContent>
                    <w:p w:rsidR="00655FCF" w:rsidRDefault="00655FCF" w:rsidP="001D5930">
                      <w:r>
                        <w:t>Revised date 25-04-2022</w:t>
                      </w:r>
                    </w:p>
                  </w:txbxContent>
                </v:textbox>
              </v:shape>
            </w:pict>
          </mc:Fallback>
        </mc:AlternateContent>
      </w:r>
      <w:r w:rsidR="00F51F39">
        <w:rPr>
          <w:b/>
          <w:sz w:val="24"/>
          <w:szCs w:val="24"/>
        </w:rPr>
        <w:br w:type="page"/>
      </w:r>
    </w:p>
    <w:p w:rsidR="001D5930" w:rsidRPr="00197124" w:rsidRDefault="001D5930" w:rsidP="001D5930">
      <w:pPr>
        <w:jc w:val="center"/>
        <w:outlineLvl w:val="0"/>
        <w:rPr>
          <w:sz w:val="24"/>
          <w:szCs w:val="24"/>
        </w:rPr>
      </w:pPr>
      <w:r w:rsidRPr="00197124">
        <w:rPr>
          <w:b/>
          <w:bCs/>
          <w:sz w:val="24"/>
          <w:szCs w:val="24"/>
        </w:rPr>
        <w:lastRenderedPageBreak/>
        <w:t>BILL OF QUANTITIES</w:t>
      </w:r>
    </w:p>
    <w:p w:rsidR="001D5930" w:rsidRPr="00197124" w:rsidRDefault="001D5930" w:rsidP="001D5930">
      <w:pPr>
        <w:jc w:val="center"/>
        <w:rPr>
          <w:b/>
          <w:bCs/>
          <w:sz w:val="24"/>
          <w:szCs w:val="24"/>
        </w:rPr>
      </w:pPr>
    </w:p>
    <w:p w:rsidR="001D5930" w:rsidRPr="00197124" w:rsidRDefault="001D5930" w:rsidP="001D5930">
      <w:pPr>
        <w:jc w:val="center"/>
        <w:rPr>
          <w:b/>
          <w:bCs/>
          <w:sz w:val="24"/>
          <w:szCs w:val="24"/>
        </w:rPr>
      </w:pPr>
      <w:r w:rsidRPr="00197124">
        <w:rPr>
          <w:b/>
          <w:bCs/>
          <w:sz w:val="24"/>
          <w:szCs w:val="24"/>
        </w:rPr>
        <w:t xml:space="preserve">SUPPLY AND DELIVERY OF ………….. NOS. OF </w:t>
      </w:r>
    </w:p>
    <w:p w:rsidR="001D5930" w:rsidRPr="00197124" w:rsidRDefault="001D5930" w:rsidP="001D5930">
      <w:pPr>
        <w:jc w:val="center"/>
        <w:rPr>
          <w:b/>
          <w:bCs/>
          <w:sz w:val="24"/>
          <w:szCs w:val="24"/>
        </w:rPr>
      </w:pPr>
      <w:r w:rsidRPr="00197124">
        <w:rPr>
          <w:b/>
          <w:bCs/>
          <w:sz w:val="24"/>
          <w:szCs w:val="24"/>
        </w:rPr>
        <w:t>…………. mm. GUNMETAL FERRULES</w:t>
      </w:r>
    </w:p>
    <w:p w:rsidR="001D5930" w:rsidRPr="00197124" w:rsidRDefault="001D5930" w:rsidP="001D5930">
      <w:pPr>
        <w:jc w:val="center"/>
        <w:rPr>
          <w:b/>
          <w:bCs/>
          <w:sz w:val="24"/>
          <w:szCs w:val="24"/>
        </w:rPr>
      </w:pPr>
    </w:p>
    <w:p w:rsidR="001D5930" w:rsidRDefault="001D5930" w:rsidP="001D5930">
      <w:pPr>
        <w:jc w:val="center"/>
        <w:rPr>
          <w:b/>
          <w:bCs/>
          <w:sz w:val="24"/>
          <w:szCs w:val="24"/>
        </w:rPr>
      </w:pPr>
      <w:r w:rsidRPr="00197124">
        <w:rPr>
          <w:b/>
          <w:bCs/>
          <w:sz w:val="24"/>
          <w:szCs w:val="24"/>
        </w:rPr>
        <w:t>CONTRACT NO  :  ……………………………………</w:t>
      </w:r>
    </w:p>
    <w:p w:rsidR="001D5930" w:rsidRDefault="001D5930" w:rsidP="002031DD">
      <w:pPr>
        <w:outlineLvl w:val="0"/>
        <w:rPr>
          <w:b/>
          <w:sz w:val="24"/>
          <w:szCs w:val="24"/>
        </w:rPr>
      </w:pPr>
    </w:p>
    <w:p w:rsidR="001D5930" w:rsidRDefault="001D5930" w:rsidP="002031DD">
      <w:pPr>
        <w:outlineLvl w:val="0"/>
        <w:rPr>
          <w:b/>
          <w:sz w:val="24"/>
          <w:szCs w:val="24"/>
        </w:rPr>
      </w:pPr>
    </w:p>
    <w:p w:rsidR="00F51F39" w:rsidRPr="00AF18E2" w:rsidRDefault="00F51F39" w:rsidP="001D5930">
      <w:pPr>
        <w:jc w:val="center"/>
        <w:outlineLvl w:val="0"/>
        <w:rPr>
          <w:b/>
          <w:sz w:val="24"/>
          <w:szCs w:val="24"/>
        </w:rPr>
      </w:pPr>
      <w:r w:rsidRPr="00AF18E2">
        <w:rPr>
          <w:b/>
          <w:sz w:val="24"/>
          <w:szCs w:val="24"/>
        </w:rPr>
        <w:t>SUMMARY OF BILL NO. 01</w:t>
      </w:r>
    </w:p>
    <w:p w:rsidR="00F51F39" w:rsidRPr="00AF18E2" w:rsidRDefault="00F51F39" w:rsidP="00F51F39">
      <w:pPr>
        <w:jc w:val="both"/>
        <w:rPr>
          <w:b/>
          <w:sz w:val="24"/>
          <w:szCs w:val="24"/>
        </w:rPr>
      </w:pPr>
    </w:p>
    <w:tbl>
      <w:tblPr>
        <w:tblW w:w="8518"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851"/>
        <w:gridCol w:w="1984"/>
        <w:gridCol w:w="2024"/>
      </w:tblGrid>
      <w:tr w:rsidR="00120FE7" w:rsidTr="00120FE7">
        <w:trPr>
          <w:trHeight w:val="442"/>
        </w:trPr>
        <w:tc>
          <w:tcPr>
            <w:tcW w:w="3659" w:type="dxa"/>
            <w:tcBorders>
              <w:bottom w:val="nil"/>
            </w:tcBorders>
          </w:tcPr>
          <w:p w:rsidR="00120FE7" w:rsidRDefault="00120FE7" w:rsidP="00EC7B13">
            <w:pPr>
              <w:jc w:val="both"/>
              <w:rPr>
                <w:b/>
                <w:bCs/>
              </w:rPr>
            </w:pPr>
          </w:p>
        </w:tc>
        <w:tc>
          <w:tcPr>
            <w:tcW w:w="851" w:type="dxa"/>
            <w:vMerge w:val="restart"/>
            <w:vAlign w:val="center"/>
          </w:tcPr>
          <w:p w:rsidR="00120FE7" w:rsidRDefault="00120FE7" w:rsidP="00120FE7">
            <w:pPr>
              <w:jc w:val="center"/>
              <w:rPr>
                <w:b/>
                <w:bCs/>
              </w:rPr>
            </w:pPr>
            <w:r>
              <w:rPr>
                <w:b/>
                <w:bCs/>
              </w:rPr>
              <w:t>Unit</w:t>
            </w:r>
          </w:p>
        </w:tc>
        <w:tc>
          <w:tcPr>
            <w:tcW w:w="4008" w:type="dxa"/>
            <w:gridSpan w:val="2"/>
          </w:tcPr>
          <w:p w:rsidR="00120FE7" w:rsidRDefault="00120FE7" w:rsidP="00EC7B13">
            <w:pPr>
              <w:jc w:val="center"/>
              <w:rPr>
                <w:b/>
                <w:bCs/>
              </w:rPr>
            </w:pPr>
            <w:r>
              <w:rPr>
                <w:b/>
                <w:bCs/>
              </w:rPr>
              <w:t>Amount</w:t>
            </w:r>
          </w:p>
          <w:p w:rsidR="00120FE7" w:rsidRDefault="00120FE7" w:rsidP="00EC7B13">
            <w:pPr>
              <w:jc w:val="center"/>
              <w:rPr>
                <w:b/>
                <w:bCs/>
              </w:rPr>
            </w:pPr>
          </w:p>
        </w:tc>
      </w:tr>
      <w:tr w:rsidR="00120FE7" w:rsidTr="00120FE7">
        <w:trPr>
          <w:trHeight w:val="442"/>
        </w:trPr>
        <w:tc>
          <w:tcPr>
            <w:tcW w:w="3659" w:type="dxa"/>
            <w:tcBorders>
              <w:top w:val="nil"/>
            </w:tcBorders>
          </w:tcPr>
          <w:p w:rsidR="00120FE7" w:rsidRDefault="00120FE7" w:rsidP="00EC7B13">
            <w:pPr>
              <w:jc w:val="center"/>
              <w:rPr>
                <w:b/>
                <w:bCs/>
              </w:rPr>
            </w:pPr>
            <w:r>
              <w:rPr>
                <w:b/>
                <w:bCs/>
              </w:rPr>
              <w:t>Page Number</w:t>
            </w:r>
          </w:p>
        </w:tc>
        <w:tc>
          <w:tcPr>
            <w:tcW w:w="851" w:type="dxa"/>
            <w:vMerge/>
          </w:tcPr>
          <w:p w:rsidR="00120FE7" w:rsidRDefault="00120FE7" w:rsidP="00120FE7">
            <w:pPr>
              <w:jc w:val="center"/>
              <w:rPr>
                <w:b/>
                <w:bCs/>
              </w:rPr>
            </w:pPr>
          </w:p>
        </w:tc>
        <w:tc>
          <w:tcPr>
            <w:tcW w:w="1984" w:type="dxa"/>
          </w:tcPr>
          <w:p w:rsidR="00120FE7" w:rsidRDefault="00120FE7" w:rsidP="00EC7B13">
            <w:pPr>
              <w:jc w:val="center"/>
              <w:rPr>
                <w:b/>
                <w:bCs/>
              </w:rPr>
            </w:pPr>
            <w:r>
              <w:rPr>
                <w:b/>
                <w:bCs/>
              </w:rPr>
              <w:t xml:space="preserve">Foreign Cost </w:t>
            </w:r>
          </w:p>
          <w:p w:rsidR="00120FE7" w:rsidRDefault="00120FE7" w:rsidP="00EC7B13">
            <w:pPr>
              <w:jc w:val="center"/>
              <w:rPr>
                <w:b/>
                <w:bCs/>
              </w:rPr>
            </w:pPr>
            <w:r>
              <w:rPr>
                <w:b/>
                <w:bCs/>
              </w:rPr>
              <w:t>(USD)</w:t>
            </w:r>
          </w:p>
        </w:tc>
        <w:tc>
          <w:tcPr>
            <w:tcW w:w="2024" w:type="dxa"/>
          </w:tcPr>
          <w:p w:rsidR="00120FE7" w:rsidRDefault="00120FE7" w:rsidP="00EC7B13">
            <w:pPr>
              <w:jc w:val="center"/>
              <w:rPr>
                <w:b/>
                <w:bCs/>
              </w:rPr>
            </w:pPr>
            <w:r>
              <w:rPr>
                <w:b/>
                <w:bCs/>
              </w:rPr>
              <w:t xml:space="preserve">Local Cost </w:t>
            </w:r>
          </w:p>
          <w:p w:rsidR="00120FE7" w:rsidRDefault="001D5930" w:rsidP="00EC7B13">
            <w:pPr>
              <w:jc w:val="center"/>
              <w:rPr>
                <w:b/>
                <w:bCs/>
              </w:rPr>
            </w:pPr>
            <w:r w:rsidRPr="00197124">
              <w:rPr>
                <w:b/>
                <w:bCs/>
              </w:rPr>
              <w:t>LKR</w:t>
            </w:r>
          </w:p>
        </w:tc>
      </w:tr>
      <w:tr w:rsidR="00120FE7" w:rsidTr="00120FE7">
        <w:trPr>
          <w:trHeight w:val="2296"/>
        </w:trPr>
        <w:tc>
          <w:tcPr>
            <w:tcW w:w="3659" w:type="dxa"/>
          </w:tcPr>
          <w:p w:rsidR="00120FE7" w:rsidRDefault="00120FE7" w:rsidP="00EC7B13">
            <w:pPr>
              <w:jc w:val="center"/>
            </w:pPr>
          </w:p>
          <w:p w:rsidR="00120FE7" w:rsidRDefault="00120FE7" w:rsidP="00EC7B13">
            <w:pPr>
              <w:jc w:val="center"/>
            </w:pPr>
          </w:p>
          <w:p w:rsidR="00120FE7" w:rsidRDefault="00120FE7" w:rsidP="00A061A5">
            <w:pPr>
              <w:jc w:val="center"/>
            </w:pPr>
            <w:r>
              <w:t>Total  of Page No. 9-</w:t>
            </w:r>
            <w:r w:rsidR="00C160D8">
              <w:t>…</w:t>
            </w:r>
          </w:p>
        </w:tc>
        <w:tc>
          <w:tcPr>
            <w:tcW w:w="851" w:type="dxa"/>
          </w:tcPr>
          <w:p w:rsidR="00120FE7" w:rsidRDefault="00120FE7" w:rsidP="00120FE7">
            <w:pPr>
              <w:jc w:val="center"/>
            </w:pPr>
          </w:p>
          <w:p w:rsidR="00120FE7" w:rsidRDefault="00120FE7" w:rsidP="00120FE7">
            <w:pPr>
              <w:jc w:val="center"/>
            </w:pPr>
          </w:p>
          <w:p w:rsidR="00120FE7" w:rsidRDefault="00120FE7" w:rsidP="00120FE7">
            <w:pPr>
              <w:jc w:val="center"/>
            </w:pPr>
            <w:r>
              <w:t>-</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564"/>
        </w:trPr>
        <w:tc>
          <w:tcPr>
            <w:tcW w:w="3659" w:type="dxa"/>
          </w:tcPr>
          <w:p w:rsidR="00120FE7" w:rsidRPr="001808AD" w:rsidRDefault="00120FE7" w:rsidP="00A752E2">
            <w:r w:rsidRPr="001808AD">
              <w:t>Freight</w:t>
            </w:r>
          </w:p>
        </w:tc>
        <w:tc>
          <w:tcPr>
            <w:tcW w:w="851" w:type="dxa"/>
          </w:tcPr>
          <w:p w:rsidR="00120FE7" w:rsidRPr="001808AD" w:rsidRDefault="00120FE7" w:rsidP="00120FE7">
            <w:pPr>
              <w:jc w:val="center"/>
            </w:pPr>
            <w:r>
              <w:t>Sum</w:t>
            </w:r>
          </w:p>
        </w:tc>
        <w:tc>
          <w:tcPr>
            <w:tcW w:w="1984" w:type="dxa"/>
          </w:tcPr>
          <w:p w:rsidR="00120FE7" w:rsidRPr="001808AD" w:rsidRDefault="00120FE7" w:rsidP="00A752E2"/>
        </w:tc>
        <w:tc>
          <w:tcPr>
            <w:tcW w:w="2024" w:type="dxa"/>
          </w:tcPr>
          <w:p w:rsidR="00120FE7" w:rsidRPr="001808AD" w:rsidRDefault="00120FE7" w:rsidP="00A752E2"/>
        </w:tc>
      </w:tr>
      <w:tr w:rsidR="00120FE7" w:rsidTr="00120FE7">
        <w:trPr>
          <w:trHeight w:val="1833"/>
        </w:trPr>
        <w:tc>
          <w:tcPr>
            <w:tcW w:w="3659" w:type="dxa"/>
          </w:tcPr>
          <w:p w:rsidR="00120FE7" w:rsidRDefault="005E2F90" w:rsidP="00EC7B13">
            <w:pPr>
              <w:jc w:val="both"/>
            </w:pPr>
            <w:r>
              <w:t xml:space="preserve">Cost of pre- shipment inspection </w:t>
            </w:r>
            <w:r w:rsidR="00120FE7">
              <w:t xml:space="preserve">as per </w:t>
            </w:r>
            <w:r w:rsidR="00120FE7" w:rsidRPr="005358E1">
              <w:rPr>
                <w:b/>
              </w:rPr>
              <w:t xml:space="preserve">Clause </w:t>
            </w:r>
            <w:r w:rsidR="005358E1" w:rsidRPr="005358E1">
              <w:rPr>
                <w:b/>
              </w:rPr>
              <w:t>N</w:t>
            </w:r>
            <w:r w:rsidR="00120FE7" w:rsidRPr="005358E1">
              <w:rPr>
                <w:b/>
              </w:rPr>
              <w:t>o. 8.2</w:t>
            </w:r>
            <w:r w:rsidR="00120FE7">
              <w:t xml:space="preserve"> of Conditions of Contract</w:t>
            </w:r>
            <w:r>
              <w:t>.</w:t>
            </w:r>
          </w:p>
          <w:p w:rsidR="00120FE7" w:rsidRDefault="00120FE7" w:rsidP="00EC7B13">
            <w:pPr>
              <w:jc w:val="both"/>
            </w:pPr>
          </w:p>
          <w:p w:rsidR="00120FE7" w:rsidRDefault="005358E1" w:rsidP="00182DC3">
            <w:pPr>
              <w:jc w:val="both"/>
              <w:rPr>
                <w:sz w:val="24"/>
                <w:szCs w:val="24"/>
              </w:rPr>
            </w:pPr>
            <w:r>
              <w:t>(</w:t>
            </w:r>
            <w:r w:rsidR="00120FE7">
              <w:t>No. of Pre-shipment inspection shall be limited to one.</w:t>
            </w:r>
            <w:r>
              <w:t>)</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685"/>
        </w:trPr>
        <w:tc>
          <w:tcPr>
            <w:tcW w:w="3659" w:type="dxa"/>
          </w:tcPr>
          <w:p w:rsidR="00120FE7" w:rsidRDefault="00120FE7" w:rsidP="00EC7B13">
            <w:pPr>
              <w:jc w:val="both"/>
            </w:pPr>
            <w:r>
              <w:t>Cost of Inspection and  testing by Independent Testing &amp; Inspection Agency</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RPr="00A061A5" w:rsidTr="00120FE7">
        <w:trPr>
          <w:trHeight w:val="685"/>
        </w:trPr>
        <w:tc>
          <w:tcPr>
            <w:tcW w:w="3659" w:type="dxa"/>
          </w:tcPr>
          <w:p w:rsidR="00120FE7" w:rsidRPr="00A061A5" w:rsidRDefault="00120FE7" w:rsidP="00EC7B13">
            <w:pPr>
              <w:rPr>
                <w:b/>
                <w:bCs/>
              </w:rPr>
            </w:pPr>
            <w:r w:rsidRPr="00A061A5">
              <w:rPr>
                <w:b/>
                <w:bCs/>
              </w:rPr>
              <w:t>Summary of Bill No 01</w:t>
            </w:r>
          </w:p>
          <w:p w:rsidR="00120FE7" w:rsidRPr="00A061A5" w:rsidRDefault="007009C1" w:rsidP="00EC7B13">
            <w:pPr>
              <w:rPr>
                <w:b/>
                <w:bCs/>
              </w:rPr>
            </w:pPr>
            <w:r>
              <w:rPr>
                <w:b/>
                <w:bCs/>
              </w:rPr>
              <w:t>Carried to the Page No. 9-…</w:t>
            </w:r>
          </w:p>
          <w:p w:rsidR="00120FE7" w:rsidRPr="00A061A5" w:rsidRDefault="00120FE7" w:rsidP="00EC7B13">
            <w:pPr>
              <w:rPr>
                <w:b/>
                <w:bCs/>
              </w:rPr>
            </w:pPr>
          </w:p>
        </w:tc>
        <w:tc>
          <w:tcPr>
            <w:tcW w:w="851" w:type="dxa"/>
          </w:tcPr>
          <w:p w:rsidR="00120FE7" w:rsidRPr="00A061A5" w:rsidRDefault="00120FE7" w:rsidP="00120FE7">
            <w:pPr>
              <w:jc w:val="center"/>
              <w:rPr>
                <w:b/>
                <w:bCs/>
              </w:rPr>
            </w:pPr>
            <w:r>
              <w:rPr>
                <w:b/>
                <w:bCs/>
              </w:rPr>
              <w:t>-</w:t>
            </w:r>
          </w:p>
        </w:tc>
        <w:tc>
          <w:tcPr>
            <w:tcW w:w="1984" w:type="dxa"/>
          </w:tcPr>
          <w:p w:rsidR="00120FE7" w:rsidRPr="00A061A5" w:rsidRDefault="00120FE7" w:rsidP="00EC7B13">
            <w:pPr>
              <w:jc w:val="both"/>
              <w:rPr>
                <w:b/>
                <w:bCs/>
              </w:rPr>
            </w:pPr>
          </w:p>
        </w:tc>
        <w:tc>
          <w:tcPr>
            <w:tcW w:w="2024" w:type="dxa"/>
          </w:tcPr>
          <w:p w:rsidR="00120FE7" w:rsidRPr="00A061A5" w:rsidRDefault="00120FE7" w:rsidP="00EC7B13">
            <w:pPr>
              <w:jc w:val="both"/>
              <w:rPr>
                <w:b/>
                <w:bCs/>
              </w:rPr>
            </w:pPr>
          </w:p>
        </w:tc>
      </w:tr>
    </w:tbl>
    <w:p w:rsidR="00EC7B13" w:rsidRDefault="00EC7B13" w:rsidP="00F51F39">
      <w:pPr>
        <w:jc w:val="cente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201A75">
      <w:pPr>
        <w:rPr>
          <w:b/>
          <w:bCs/>
          <w:sz w:val="24"/>
          <w:szCs w:val="24"/>
        </w:rPr>
      </w:pPr>
      <w:r>
        <w:rPr>
          <w:noProof/>
        </w:rPr>
        <mc:AlternateContent>
          <mc:Choice Requires="wps">
            <w:drawing>
              <wp:anchor distT="0" distB="0" distL="114300" distR="114300" simplePos="0" relativeHeight="251782656" behindDoc="0" locked="0" layoutInCell="1" allowOverlap="1">
                <wp:simplePos x="0" y="0"/>
                <wp:positionH relativeFrom="column">
                  <wp:posOffset>4062730</wp:posOffset>
                </wp:positionH>
                <wp:positionV relativeFrom="paragraph">
                  <wp:posOffset>513080</wp:posOffset>
                </wp:positionV>
                <wp:extent cx="1637030" cy="237490"/>
                <wp:effectExtent l="0" t="1905" r="0" b="0"/>
                <wp:wrapNone/>
                <wp:docPr id="27"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5" o:spid="_x0000_s1056" type="#_x0000_t202" style="position:absolute;margin-left:319.9pt;margin-top:40.4pt;width:128.9pt;height:18.7pt;z-index:251782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" stroked="f">
                <v:textbox style="mso-fit-shape-to-text:t">
                  <w:txbxContent>
                    <w:p w:rsidR="00655FCF" w:rsidRDefault="00655FCF">
                      <w:r>
                        <w:t>Revised on 22-02-2023</w:t>
                      </w:r>
                    </w:p>
                  </w:txbxContent>
                </v:textbox>
              </v:shape>
            </w:pict>
          </mc:Fallback>
        </mc:AlternateContent>
      </w:r>
    </w:p>
    <w:p w:rsidR="00EC7B13" w:rsidRDefault="00EC7B13">
      <w:pPr>
        <w:rPr>
          <w:b/>
          <w:bCs/>
          <w:sz w:val="24"/>
          <w:szCs w:val="24"/>
        </w:rPr>
      </w:pPr>
    </w:p>
    <w:p w:rsidR="00F51F39" w:rsidRPr="00EA7F54" w:rsidRDefault="00F51F39" w:rsidP="00FA7767">
      <w:pPr>
        <w:pStyle w:val="Heading4"/>
        <w:numPr>
          <w:ilvl w:val="0"/>
          <w:numId w:val="0"/>
        </w:numPr>
        <w:rPr>
          <w:sz w:val="26"/>
          <w:szCs w:val="26"/>
        </w:rPr>
      </w:pPr>
      <w:r w:rsidRPr="00EA7F54">
        <w:rPr>
          <w:sz w:val="26"/>
          <w:szCs w:val="26"/>
        </w:rPr>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p>
    <w:p w:rsidR="00F51F39" w:rsidRPr="00AF18E2" w:rsidRDefault="00F51F39" w:rsidP="00F51F39">
      <w:pPr>
        <w:jc w:val="center"/>
        <w:rPr>
          <w:b/>
          <w:bCs/>
          <w:sz w:val="24"/>
          <w:szCs w:val="24"/>
        </w:rPr>
      </w:pPr>
      <w:r>
        <w:rPr>
          <w:b/>
          <w:bCs/>
          <w:sz w:val="24"/>
          <w:szCs w:val="24"/>
        </w:rPr>
        <w:t>………….</w:t>
      </w:r>
      <w:r w:rsidR="00AF14DC">
        <w:rPr>
          <w:b/>
          <w:bCs/>
          <w:sz w:val="24"/>
          <w:szCs w:val="24"/>
        </w:rPr>
        <w:t xml:space="preserve"> MM</w:t>
      </w:r>
      <w:r w:rsidRPr="00AF18E2">
        <w:rPr>
          <w:b/>
          <w:bCs/>
          <w:sz w:val="24"/>
          <w:szCs w:val="24"/>
        </w:rPr>
        <w:t xml:space="preserve"> </w:t>
      </w:r>
      <w:r w:rsidR="00AF14DC">
        <w:rPr>
          <w:b/>
          <w:bCs/>
          <w:sz w:val="24"/>
          <w:szCs w:val="24"/>
        </w:rPr>
        <w:t>GUNMETAL FERRULES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rsidRPr="007C0176">
        <w:trPr>
          <w:cantSplit/>
          <w:trHeight w:val="440"/>
        </w:trPr>
        <w:tc>
          <w:tcPr>
            <w:tcW w:w="1188" w:type="dxa"/>
            <w:vMerge w:val="restart"/>
            <w:vAlign w:val="center"/>
          </w:tcPr>
          <w:p w:rsidR="000D3BC5" w:rsidRPr="007C0176" w:rsidRDefault="000D3BC5" w:rsidP="000D3BC5">
            <w:pPr>
              <w:tabs>
                <w:tab w:val="left" w:pos="720"/>
              </w:tabs>
              <w:rPr>
                <w:sz w:val="22"/>
                <w:szCs w:val="22"/>
              </w:rPr>
            </w:pPr>
            <w:r w:rsidRPr="007C0176">
              <w:rPr>
                <w:b/>
                <w:bCs/>
                <w:sz w:val="22"/>
                <w:szCs w:val="22"/>
              </w:rPr>
              <w:t>Bill No.</w:t>
            </w:r>
          </w:p>
        </w:tc>
        <w:tc>
          <w:tcPr>
            <w:tcW w:w="3780" w:type="dxa"/>
            <w:vMerge w:val="restart"/>
          </w:tcPr>
          <w:p w:rsidR="000D3BC5" w:rsidRPr="007C0176" w:rsidRDefault="000D3BC5" w:rsidP="00F51F39">
            <w:pPr>
              <w:tabs>
                <w:tab w:val="left" w:pos="720"/>
              </w:tabs>
              <w:jc w:val="both"/>
              <w:rPr>
                <w:bCs/>
                <w:sz w:val="22"/>
                <w:szCs w:val="22"/>
              </w:rPr>
            </w:pPr>
          </w:p>
        </w:tc>
        <w:tc>
          <w:tcPr>
            <w:tcW w:w="4050" w:type="dxa"/>
            <w:gridSpan w:val="2"/>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Amount</w:t>
            </w:r>
          </w:p>
        </w:tc>
      </w:tr>
      <w:tr w:rsidR="000D3BC5" w:rsidRPr="007C0176">
        <w:trPr>
          <w:cantSplit/>
          <w:trHeight w:val="406"/>
        </w:trPr>
        <w:tc>
          <w:tcPr>
            <w:tcW w:w="1188" w:type="dxa"/>
            <w:vMerge/>
          </w:tcPr>
          <w:p w:rsidR="000D3BC5" w:rsidRPr="007C0176" w:rsidRDefault="000D3BC5" w:rsidP="00F51F39">
            <w:pPr>
              <w:tabs>
                <w:tab w:val="left" w:pos="720"/>
              </w:tabs>
              <w:jc w:val="center"/>
              <w:rPr>
                <w:sz w:val="22"/>
                <w:szCs w:val="22"/>
              </w:rPr>
            </w:pPr>
          </w:p>
        </w:tc>
        <w:tc>
          <w:tcPr>
            <w:tcW w:w="3780" w:type="dxa"/>
            <w:vMerge/>
            <w:tcBorders>
              <w:bottom w:val="nil"/>
            </w:tcBorders>
          </w:tcPr>
          <w:p w:rsidR="000D3BC5" w:rsidRPr="007C0176" w:rsidRDefault="000D3BC5" w:rsidP="00F51F39">
            <w:pPr>
              <w:tabs>
                <w:tab w:val="left" w:pos="720"/>
              </w:tabs>
              <w:jc w:val="both"/>
              <w:rPr>
                <w:bCs/>
                <w:sz w:val="22"/>
                <w:szCs w:val="22"/>
              </w:rPr>
            </w:pPr>
          </w:p>
        </w:tc>
        <w:tc>
          <w:tcPr>
            <w:tcW w:w="225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Foreign cost</w:t>
            </w:r>
          </w:p>
          <w:p w:rsidR="000D3BC5" w:rsidRPr="007C0176" w:rsidRDefault="003A378F" w:rsidP="000D3BC5">
            <w:pPr>
              <w:tabs>
                <w:tab w:val="left" w:pos="720"/>
              </w:tabs>
              <w:jc w:val="center"/>
              <w:rPr>
                <w:b/>
                <w:bCs/>
                <w:sz w:val="22"/>
                <w:szCs w:val="22"/>
              </w:rPr>
            </w:pPr>
            <w:r w:rsidRPr="007C0176">
              <w:rPr>
                <w:b/>
                <w:bCs/>
                <w:sz w:val="22"/>
                <w:szCs w:val="22"/>
              </w:rPr>
              <w:t>(USD)</w:t>
            </w:r>
          </w:p>
        </w:tc>
        <w:tc>
          <w:tcPr>
            <w:tcW w:w="180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Local Cost</w:t>
            </w:r>
          </w:p>
          <w:p w:rsidR="000D3BC5" w:rsidRPr="007C0176" w:rsidRDefault="001D5930" w:rsidP="000D3BC5">
            <w:pPr>
              <w:tabs>
                <w:tab w:val="left" w:pos="720"/>
              </w:tabs>
              <w:jc w:val="center"/>
              <w:rPr>
                <w:sz w:val="22"/>
                <w:szCs w:val="22"/>
              </w:rPr>
            </w:pPr>
            <w:r w:rsidRPr="00197124">
              <w:rPr>
                <w:b/>
                <w:bCs/>
                <w:sz w:val="22"/>
                <w:szCs w:val="22"/>
              </w:rPr>
              <w:t>LKR</w:t>
            </w:r>
          </w:p>
        </w:tc>
      </w:tr>
      <w:tr w:rsidR="00F51F39" w:rsidRPr="007C0176">
        <w:trPr>
          <w:cantSplit/>
          <w:trHeight w:val="625"/>
        </w:trPr>
        <w:tc>
          <w:tcPr>
            <w:tcW w:w="1188" w:type="dxa"/>
          </w:tcPr>
          <w:p w:rsidR="00F51F39" w:rsidRPr="007C0176" w:rsidRDefault="00F51F39" w:rsidP="00F51F39">
            <w:pPr>
              <w:tabs>
                <w:tab w:val="left" w:pos="720"/>
              </w:tabs>
              <w:jc w:val="center"/>
              <w:rPr>
                <w:sz w:val="22"/>
                <w:szCs w:val="22"/>
              </w:rPr>
            </w:pPr>
            <w:r w:rsidRPr="007C0176">
              <w:rPr>
                <w:sz w:val="22"/>
                <w:szCs w:val="22"/>
              </w:rPr>
              <w:t>01</w:t>
            </w:r>
          </w:p>
          <w:p w:rsidR="00F51F39" w:rsidRPr="007C0176" w:rsidRDefault="00F51F39" w:rsidP="00F51F39">
            <w:pPr>
              <w:tabs>
                <w:tab w:val="left" w:pos="720"/>
              </w:tabs>
              <w:jc w:val="center"/>
              <w:rPr>
                <w:sz w:val="22"/>
                <w:szCs w:val="22"/>
              </w:rPr>
            </w:pPr>
          </w:p>
          <w:p w:rsidR="00F51F39" w:rsidRPr="007C0176" w:rsidRDefault="00F51F39" w:rsidP="00252194">
            <w:pPr>
              <w:tabs>
                <w:tab w:val="left" w:pos="720"/>
              </w:tabs>
              <w:rPr>
                <w:sz w:val="22"/>
                <w:szCs w:val="22"/>
              </w:rPr>
            </w:pPr>
          </w:p>
          <w:p w:rsidR="00F51F39" w:rsidRPr="007C0176" w:rsidRDefault="00F51F39" w:rsidP="00F51F39">
            <w:pPr>
              <w:tabs>
                <w:tab w:val="left" w:pos="720"/>
              </w:tabs>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bCs/>
                <w:sz w:val="22"/>
                <w:szCs w:val="22"/>
              </w:rPr>
              <w:t xml:space="preserve">Supply and Delivery of ……….. Nos. </w:t>
            </w:r>
            <w:r w:rsidR="00BA2F62" w:rsidRPr="007C0176">
              <w:rPr>
                <w:bCs/>
                <w:sz w:val="22"/>
                <w:szCs w:val="22"/>
              </w:rPr>
              <w:t>of …</w:t>
            </w:r>
            <w:r w:rsidRPr="007C0176">
              <w:rPr>
                <w:bCs/>
                <w:sz w:val="22"/>
                <w:szCs w:val="22"/>
              </w:rPr>
              <w:t>…… mm</w:t>
            </w:r>
            <w:r w:rsidRPr="007C0176">
              <w:rPr>
                <w:bCs/>
                <w:color w:val="00FFFF"/>
                <w:sz w:val="22"/>
                <w:szCs w:val="22"/>
              </w:rPr>
              <w:t>.</w:t>
            </w:r>
            <w:r w:rsidRPr="007C0176">
              <w:rPr>
                <w:bCs/>
                <w:sz w:val="22"/>
                <w:szCs w:val="22"/>
              </w:rPr>
              <w:t xml:space="preserve">  </w:t>
            </w:r>
            <w:r w:rsidR="000A33BB" w:rsidRPr="007C0176">
              <w:rPr>
                <w:b/>
                <w:sz w:val="22"/>
                <w:szCs w:val="22"/>
              </w:rPr>
              <w:t>Gunmetal Ferrules</w:t>
            </w:r>
            <w:r w:rsidRPr="007C0176">
              <w:rPr>
                <w:b/>
                <w:sz w:val="22"/>
                <w:szCs w:val="22"/>
              </w:rPr>
              <w:t>.</w:t>
            </w:r>
          </w:p>
          <w:p w:rsidR="00F51F39" w:rsidRPr="007C0176" w:rsidRDefault="00F51F39" w:rsidP="00F51F39">
            <w:pPr>
              <w:tabs>
                <w:tab w:val="left" w:pos="720"/>
              </w:tabs>
              <w:rPr>
                <w:sz w:val="22"/>
                <w:szCs w:val="22"/>
              </w:rPr>
            </w:pPr>
          </w:p>
        </w:tc>
        <w:tc>
          <w:tcPr>
            <w:tcW w:w="2250" w:type="dxa"/>
            <w:tcBorders>
              <w:bottom w:val="nil"/>
            </w:tcBorders>
          </w:tcPr>
          <w:p w:rsidR="00F51F39" w:rsidRPr="007C0176" w:rsidRDefault="00F51F39" w:rsidP="00F51F39">
            <w:pPr>
              <w:tabs>
                <w:tab w:val="left" w:pos="720"/>
              </w:tabs>
              <w:jc w:val="both"/>
              <w:rPr>
                <w:sz w:val="22"/>
                <w:szCs w:val="22"/>
              </w:rPr>
            </w:pPr>
          </w:p>
        </w:tc>
        <w:tc>
          <w:tcPr>
            <w:tcW w:w="1800" w:type="dxa"/>
            <w:tcBorders>
              <w:bottom w:val="nil"/>
            </w:tcBorders>
          </w:tcPr>
          <w:p w:rsidR="00F51F39" w:rsidRPr="007C0176" w:rsidRDefault="00F51F39" w:rsidP="00F51F39">
            <w:pPr>
              <w:tabs>
                <w:tab w:val="left" w:pos="720"/>
              </w:tabs>
              <w:jc w:val="both"/>
              <w:rPr>
                <w:sz w:val="22"/>
                <w:szCs w:val="22"/>
              </w:rPr>
            </w:pPr>
          </w:p>
        </w:tc>
      </w:tr>
      <w:tr w:rsidR="00F51F39" w:rsidRPr="007C0176">
        <w:trPr>
          <w:cantSplit/>
        </w:trPr>
        <w:tc>
          <w:tcPr>
            <w:tcW w:w="1188" w:type="dxa"/>
          </w:tcPr>
          <w:p w:rsidR="00F51F39" w:rsidRPr="007C0176" w:rsidRDefault="00F51F39" w:rsidP="00F51F39">
            <w:pPr>
              <w:tabs>
                <w:tab w:val="left" w:pos="720"/>
              </w:tabs>
              <w:jc w:val="center"/>
              <w:rPr>
                <w:b/>
                <w:bCs/>
                <w:sz w:val="22"/>
                <w:szCs w:val="22"/>
              </w:rPr>
            </w:pPr>
          </w:p>
        </w:tc>
        <w:tc>
          <w:tcPr>
            <w:tcW w:w="3780" w:type="dxa"/>
            <w:tcBorders>
              <w:top w:val="single" w:sz="6" w:space="0" w:color="auto"/>
            </w:tcBorders>
          </w:tcPr>
          <w:p w:rsidR="00F51F39" w:rsidRPr="007C0176" w:rsidRDefault="00F51F39" w:rsidP="00F51F39">
            <w:pPr>
              <w:tabs>
                <w:tab w:val="left" w:pos="720"/>
              </w:tabs>
              <w:jc w:val="center"/>
              <w:rPr>
                <w:b/>
                <w:bCs/>
                <w:sz w:val="22"/>
                <w:szCs w:val="22"/>
              </w:rPr>
            </w:pPr>
            <w:r w:rsidRPr="007C0176">
              <w:rPr>
                <w:b/>
                <w:bCs/>
                <w:sz w:val="22"/>
                <w:szCs w:val="22"/>
              </w:rPr>
              <w:t>Sub Total</w:t>
            </w:r>
            <w:r w:rsidR="007C0176" w:rsidRPr="007C0176">
              <w:rPr>
                <w:b/>
                <w:bCs/>
                <w:sz w:val="22"/>
                <w:szCs w:val="22"/>
              </w:rPr>
              <w:t xml:space="preserve"> (1)</w:t>
            </w:r>
          </w:p>
          <w:p w:rsidR="00F51F39" w:rsidRPr="007C0176" w:rsidRDefault="00F51F39" w:rsidP="00F51F39">
            <w:pPr>
              <w:tabs>
                <w:tab w:val="left" w:pos="720"/>
              </w:tabs>
              <w:jc w:val="center"/>
              <w:rPr>
                <w:b/>
                <w:bCs/>
                <w:sz w:val="22"/>
                <w:szCs w:val="22"/>
              </w:rPr>
            </w:pPr>
          </w:p>
        </w:tc>
        <w:tc>
          <w:tcPr>
            <w:tcW w:w="2250" w:type="dxa"/>
            <w:tcBorders>
              <w:top w:val="single" w:sz="6" w:space="0" w:color="auto"/>
              <w:bottom w:val="nil"/>
            </w:tcBorders>
          </w:tcPr>
          <w:p w:rsidR="00F51F39" w:rsidRPr="007C0176" w:rsidRDefault="00F51F39" w:rsidP="00F51F39">
            <w:pPr>
              <w:tabs>
                <w:tab w:val="left" w:pos="720"/>
              </w:tabs>
              <w:jc w:val="both"/>
              <w:rPr>
                <w:b/>
                <w:bCs/>
                <w:sz w:val="22"/>
                <w:szCs w:val="22"/>
              </w:rPr>
            </w:pPr>
          </w:p>
        </w:tc>
        <w:tc>
          <w:tcPr>
            <w:tcW w:w="1800" w:type="dxa"/>
            <w:tcBorders>
              <w:top w:val="single" w:sz="6" w:space="0" w:color="auto"/>
              <w:bottom w:val="nil"/>
            </w:tcBorders>
          </w:tcPr>
          <w:p w:rsidR="00F51F39" w:rsidRPr="007C0176" w:rsidRDefault="00F51F39" w:rsidP="00F51F39">
            <w:pPr>
              <w:tabs>
                <w:tab w:val="left" w:pos="720"/>
              </w:tabs>
              <w:jc w:val="both"/>
              <w:rPr>
                <w:b/>
                <w:bCs/>
                <w:sz w:val="22"/>
                <w:szCs w:val="22"/>
              </w:rPr>
            </w:pPr>
          </w:p>
        </w:tc>
      </w:tr>
      <w:tr w:rsidR="00F51F39" w:rsidRPr="007C0176" w:rsidTr="000A33BB">
        <w:trPr>
          <w:cantSplit/>
          <w:trHeight w:val="405"/>
        </w:trPr>
        <w:tc>
          <w:tcPr>
            <w:tcW w:w="1188" w:type="dxa"/>
            <w:vMerge w:val="restart"/>
          </w:tcPr>
          <w:p w:rsidR="00F51F39" w:rsidRPr="007C0176" w:rsidRDefault="00F51F39" w:rsidP="00F51F39">
            <w:pPr>
              <w:tabs>
                <w:tab w:val="left" w:pos="720"/>
              </w:tabs>
              <w:jc w:val="both"/>
              <w:rPr>
                <w:sz w:val="22"/>
                <w:szCs w:val="22"/>
              </w:rPr>
            </w:pPr>
          </w:p>
        </w:tc>
        <w:tc>
          <w:tcPr>
            <w:tcW w:w="3780" w:type="dxa"/>
            <w:tcBorders>
              <w:bottom w:val="nil"/>
            </w:tcBorders>
            <w:vAlign w:val="center"/>
          </w:tcPr>
          <w:p w:rsidR="00F51F39" w:rsidRPr="007C0176" w:rsidRDefault="00F51F39" w:rsidP="000A33BB">
            <w:pPr>
              <w:tabs>
                <w:tab w:val="left" w:pos="720"/>
              </w:tabs>
              <w:jc w:val="center"/>
              <w:rPr>
                <w:sz w:val="22"/>
                <w:szCs w:val="22"/>
              </w:rPr>
            </w:pPr>
          </w:p>
          <w:p w:rsidR="00F51F39" w:rsidRPr="007C0176" w:rsidRDefault="00F51F39" w:rsidP="000A33BB">
            <w:pPr>
              <w:tabs>
                <w:tab w:val="left" w:pos="720"/>
              </w:tabs>
              <w:jc w:val="center"/>
              <w:rPr>
                <w:sz w:val="22"/>
                <w:szCs w:val="22"/>
              </w:rPr>
            </w:pPr>
            <w:r w:rsidRPr="007C0176">
              <w:rPr>
                <w:sz w:val="22"/>
                <w:szCs w:val="22"/>
              </w:rPr>
              <w:t>Less Discount (if any)</w:t>
            </w:r>
          </w:p>
        </w:tc>
        <w:tc>
          <w:tcPr>
            <w:tcW w:w="2250" w:type="dxa"/>
            <w:tcBorders>
              <w:top w:val="double" w:sz="6" w:space="0" w:color="auto"/>
              <w:bottom w:val="nil"/>
            </w:tcBorders>
          </w:tcPr>
          <w:p w:rsidR="00F51F39" w:rsidRPr="007C0176" w:rsidRDefault="00F51F39" w:rsidP="00F51F39">
            <w:pPr>
              <w:tabs>
                <w:tab w:val="left" w:pos="720"/>
              </w:tabs>
              <w:jc w:val="both"/>
              <w:rPr>
                <w:sz w:val="22"/>
                <w:szCs w:val="22"/>
              </w:rPr>
            </w:pPr>
          </w:p>
        </w:tc>
        <w:tc>
          <w:tcPr>
            <w:tcW w:w="1800" w:type="dxa"/>
            <w:tcBorders>
              <w:top w:val="double" w:sz="6" w:space="0" w:color="auto"/>
              <w:bottom w:val="nil"/>
            </w:tcBorders>
          </w:tcPr>
          <w:p w:rsidR="00F51F39" w:rsidRPr="007C0176" w:rsidRDefault="00F51F39" w:rsidP="00F51F39">
            <w:pPr>
              <w:tabs>
                <w:tab w:val="left" w:pos="720"/>
              </w:tabs>
              <w:jc w:val="both"/>
              <w:rPr>
                <w:sz w:val="22"/>
                <w:szCs w:val="22"/>
              </w:rPr>
            </w:pPr>
          </w:p>
        </w:tc>
      </w:tr>
      <w:tr w:rsidR="00F51F39" w:rsidRPr="007C0176" w:rsidTr="007C0176">
        <w:trPr>
          <w:cantSplit/>
          <w:trHeight w:val="93"/>
        </w:trPr>
        <w:tc>
          <w:tcPr>
            <w:tcW w:w="1188" w:type="dxa"/>
            <w:vMerge/>
            <w:tcBorders>
              <w:bottom w:val="single" w:sz="4" w:space="0" w:color="auto"/>
            </w:tcBorders>
          </w:tcPr>
          <w:p w:rsidR="00F51F39" w:rsidRPr="007C0176" w:rsidRDefault="00F51F39" w:rsidP="00F51F39">
            <w:pPr>
              <w:tabs>
                <w:tab w:val="left" w:pos="720"/>
              </w:tabs>
              <w:jc w:val="both"/>
              <w:rPr>
                <w:sz w:val="22"/>
                <w:szCs w:val="22"/>
              </w:rPr>
            </w:pPr>
          </w:p>
        </w:tc>
        <w:tc>
          <w:tcPr>
            <w:tcW w:w="3780" w:type="dxa"/>
            <w:tcBorders>
              <w:top w:val="nil"/>
              <w:bottom w:val="single" w:sz="4" w:space="0" w:color="auto"/>
            </w:tcBorders>
            <w:vAlign w:val="center"/>
          </w:tcPr>
          <w:p w:rsidR="00F51F39" w:rsidRPr="007C0176" w:rsidRDefault="00F51F39" w:rsidP="000A33BB">
            <w:pPr>
              <w:tabs>
                <w:tab w:val="left" w:pos="720"/>
              </w:tabs>
              <w:jc w:val="center"/>
              <w:rPr>
                <w:sz w:val="22"/>
                <w:szCs w:val="22"/>
              </w:rPr>
            </w:pPr>
          </w:p>
        </w:tc>
        <w:tc>
          <w:tcPr>
            <w:tcW w:w="2250" w:type="dxa"/>
            <w:tcBorders>
              <w:top w:val="nil"/>
              <w:bottom w:val="single" w:sz="4" w:space="0" w:color="auto"/>
            </w:tcBorders>
          </w:tcPr>
          <w:p w:rsidR="00F51F39" w:rsidRPr="007C0176" w:rsidRDefault="00F51F39" w:rsidP="00F51F39">
            <w:pPr>
              <w:tabs>
                <w:tab w:val="left" w:pos="720"/>
              </w:tabs>
              <w:jc w:val="both"/>
              <w:rPr>
                <w:sz w:val="22"/>
                <w:szCs w:val="22"/>
              </w:rPr>
            </w:pPr>
          </w:p>
        </w:tc>
        <w:tc>
          <w:tcPr>
            <w:tcW w:w="1800" w:type="dxa"/>
            <w:tcBorders>
              <w:top w:val="nil"/>
              <w:bottom w:val="single" w:sz="4" w:space="0" w:color="auto"/>
            </w:tcBorders>
          </w:tcPr>
          <w:p w:rsidR="00F51F39" w:rsidRPr="007C0176" w:rsidRDefault="00F51F39" w:rsidP="00F51F39">
            <w:pPr>
              <w:tabs>
                <w:tab w:val="left" w:pos="720"/>
              </w:tabs>
              <w:jc w:val="both"/>
              <w:rPr>
                <w:sz w:val="22"/>
                <w:szCs w:val="22"/>
              </w:rPr>
            </w:pPr>
          </w:p>
        </w:tc>
      </w:tr>
      <w:tr w:rsidR="00F51F39" w:rsidRPr="007C0176" w:rsidTr="007C0176">
        <w:trPr>
          <w:cantSplit/>
          <w:trHeight w:val="460"/>
        </w:trPr>
        <w:tc>
          <w:tcPr>
            <w:tcW w:w="1188" w:type="dxa"/>
            <w:tcBorders>
              <w:top w:val="single" w:sz="4" w:space="0" w:color="auto"/>
            </w:tcBorders>
            <w:vAlign w:val="center"/>
          </w:tcPr>
          <w:p w:rsidR="00F51F39" w:rsidRPr="007C0176" w:rsidRDefault="00F51F39" w:rsidP="007C0176">
            <w:pPr>
              <w:tabs>
                <w:tab w:val="left" w:pos="720"/>
              </w:tabs>
              <w:jc w:val="center"/>
              <w:rPr>
                <w:b/>
                <w:bCs/>
                <w:sz w:val="22"/>
                <w:szCs w:val="22"/>
              </w:rPr>
            </w:pPr>
          </w:p>
        </w:tc>
        <w:tc>
          <w:tcPr>
            <w:tcW w:w="3780" w:type="dxa"/>
            <w:tcBorders>
              <w:top w:val="single" w:sz="4" w:space="0" w:color="auto"/>
              <w:bottom w:val="nil"/>
            </w:tcBorders>
            <w:vAlign w:val="center"/>
          </w:tcPr>
          <w:p w:rsidR="007C0176" w:rsidRDefault="007C0176" w:rsidP="007C0176">
            <w:pPr>
              <w:tabs>
                <w:tab w:val="left" w:pos="720"/>
              </w:tabs>
              <w:jc w:val="center"/>
              <w:rPr>
                <w:b/>
                <w:bCs/>
                <w:sz w:val="22"/>
                <w:szCs w:val="22"/>
              </w:rPr>
            </w:pPr>
          </w:p>
          <w:p w:rsidR="00F51F39" w:rsidRPr="007C0176" w:rsidRDefault="00F51F39" w:rsidP="007C0176">
            <w:pPr>
              <w:tabs>
                <w:tab w:val="left" w:pos="720"/>
              </w:tabs>
              <w:jc w:val="center"/>
              <w:rPr>
                <w:b/>
                <w:bCs/>
                <w:sz w:val="22"/>
                <w:szCs w:val="22"/>
              </w:rPr>
            </w:pPr>
            <w:r w:rsidRPr="007C0176">
              <w:rPr>
                <w:b/>
                <w:bCs/>
                <w:sz w:val="22"/>
                <w:szCs w:val="22"/>
              </w:rPr>
              <w:t xml:space="preserve">Sub Total </w:t>
            </w:r>
            <w:r w:rsidR="007C0176" w:rsidRPr="007C0176">
              <w:rPr>
                <w:b/>
                <w:bCs/>
                <w:sz w:val="22"/>
                <w:szCs w:val="22"/>
              </w:rPr>
              <w:t>(2)</w:t>
            </w:r>
          </w:p>
          <w:p w:rsidR="00F51F39" w:rsidRPr="007C0176" w:rsidRDefault="00F51F39" w:rsidP="007C0176">
            <w:pPr>
              <w:tabs>
                <w:tab w:val="left" w:pos="720"/>
              </w:tabs>
              <w:jc w:val="center"/>
              <w:rPr>
                <w:b/>
                <w:bCs/>
                <w:sz w:val="22"/>
                <w:szCs w:val="22"/>
              </w:rPr>
            </w:pPr>
          </w:p>
        </w:tc>
        <w:tc>
          <w:tcPr>
            <w:tcW w:w="225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c>
          <w:tcPr>
            <w:tcW w:w="180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r>
      <w:tr w:rsidR="00F51F39" w:rsidRPr="007C0176">
        <w:tc>
          <w:tcPr>
            <w:tcW w:w="1188" w:type="dxa"/>
            <w:tcBorders>
              <w:bottom w:val="nil"/>
            </w:tcBorders>
          </w:tcPr>
          <w:p w:rsidR="00F51F39" w:rsidRPr="007C0176" w:rsidRDefault="00F51F39" w:rsidP="00F51F39">
            <w:pPr>
              <w:tabs>
                <w:tab w:val="left" w:pos="720"/>
              </w:tabs>
              <w:jc w:val="both"/>
              <w:rPr>
                <w:sz w:val="22"/>
                <w:szCs w:val="22"/>
              </w:rPr>
            </w:pPr>
          </w:p>
          <w:p w:rsidR="00F51F39" w:rsidRPr="007C0176" w:rsidRDefault="00F51F39" w:rsidP="00F51F39">
            <w:pPr>
              <w:tabs>
                <w:tab w:val="left" w:pos="720"/>
              </w:tabs>
              <w:jc w:val="both"/>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sz w:val="22"/>
                <w:szCs w:val="22"/>
              </w:rPr>
              <w:t>Total of Bid Price carried to Form of Bid (excluding VAT) in page 3-1.</w:t>
            </w:r>
          </w:p>
          <w:p w:rsidR="00F51F39" w:rsidRPr="007C0176" w:rsidRDefault="00F51F39" w:rsidP="00F51F39">
            <w:pPr>
              <w:tabs>
                <w:tab w:val="left" w:pos="720"/>
              </w:tabs>
              <w:rPr>
                <w:sz w:val="22"/>
                <w:szCs w:val="22"/>
              </w:rPr>
            </w:pPr>
          </w:p>
        </w:tc>
        <w:tc>
          <w:tcPr>
            <w:tcW w:w="2250" w:type="dxa"/>
            <w:tcBorders>
              <w:top w:val="single" w:sz="4" w:space="0" w:color="auto"/>
              <w:bottom w:val="nil"/>
            </w:tcBorders>
          </w:tcPr>
          <w:p w:rsidR="00F51F39" w:rsidRPr="007C0176" w:rsidRDefault="00F51F39" w:rsidP="00F51F39">
            <w:pPr>
              <w:tabs>
                <w:tab w:val="left" w:pos="720"/>
              </w:tabs>
              <w:jc w:val="both"/>
              <w:rPr>
                <w:sz w:val="22"/>
                <w:szCs w:val="22"/>
              </w:rPr>
            </w:pPr>
          </w:p>
        </w:tc>
        <w:tc>
          <w:tcPr>
            <w:tcW w:w="1800" w:type="dxa"/>
            <w:tcBorders>
              <w:top w:val="single" w:sz="4" w:space="0" w:color="auto"/>
              <w:bottom w:val="nil"/>
            </w:tcBorders>
          </w:tcPr>
          <w:p w:rsidR="00F51F39" w:rsidRPr="007C0176" w:rsidRDefault="00F51F39" w:rsidP="00F51F39">
            <w:pPr>
              <w:tabs>
                <w:tab w:val="left" w:pos="720"/>
              </w:tabs>
              <w:jc w:val="both"/>
              <w:rPr>
                <w:sz w:val="22"/>
                <w:szCs w:val="22"/>
              </w:rPr>
            </w:pPr>
          </w:p>
        </w:tc>
      </w:tr>
      <w:tr w:rsidR="00F51F39" w:rsidRPr="007C0176">
        <w:tc>
          <w:tcPr>
            <w:tcW w:w="1188" w:type="dxa"/>
            <w:tcBorders>
              <w:top w:val="nil"/>
            </w:tcBorders>
          </w:tcPr>
          <w:p w:rsidR="00F51F39" w:rsidRPr="007C0176" w:rsidRDefault="00F51F39" w:rsidP="00F51F39">
            <w:pPr>
              <w:tabs>
                <w:tab w:val="left" w:pos="720"/>
              </w:tabs>
              <w:jc w:val="both"/>
              <w:rPr>
                <w:sz w:val="22"/>
                <w:szCs w:val="22"/>
              </w:rPr>
            </w:pPr>
          </w:p>
        </w:tc>
        <w:tc>
          <w:tcPr>
            <w:tcW w:w="3780" w:type="dxa"/>
            <w:tcBorders>
              <w:top w:val="nil"/>
            </w:tcBorders>
          </w:tcPr>
          <w:p w:rsidR="00F51F39" w:rsidRPr="007C0176" w:rsidRDefault="00F51F39" w:rsidP="00F51F39">
            <w:pPr>
              <w:tabs>
                <w:tab w:val="left" w:pos="720"/>
              </w:tabs>
              <w:jc w:val="both"/>
              <w:rPr>
                <w:sz w:val="22"/>
                <w:szCs w:val="22"/>
              </w:rPr>
            </w:pPr>
          </w:p>
        </w:tc>
        <w:tc>
          <w:tcPr>
            <w:tcW w:w="2250" w:type="dxa"/>
            <w:tcBorders>
              <w:top w:val="nil"/>
              <w:bottom w:val="double" w:sz="6" w:space="0" w:color="auto"/>
            </w:tcBorders>
          </w:tcPr>
          <w:p w:rsidR="00F51F39" w:rsidRPr="007C0176" w:rsidRDefault="00F51F39" w:rsidP="00F51F39">
            <w:pPr>
              <w:tabs>
                <w:tab w:val="left" w:pos="720"/>
              </w:tabs>
              <w:jc w:val="both"/>
              <w:rPr>
                <w:sz w:val="22"/>
                <w:szCs w:val="22"/>
              </w:rPr>
            </w:pPr>
          </w:p>
        </w:tc>
        <w:tc>
          <w:tcPr>
            <w:tcW w:w="1800" w:type="dxa"/>
            <w:tcBorders>
              <w:top w:val="nil"/>
              <w:bottom w:val="double" w:sz="6" w:space="0" w:color="auto"/>
            </w:tcBorders>
          </w:tcPr>
          <w:p w:rsidR="00F51F39" w:rsidRPr="007C0176" w:rsidRDefault="00F51F39" w:rsidP="00F51F39">
            <w:pPr>
              <w:tabs>
                <w:tab w:val="left" w:pos="720"/>
              </w:tabs>
              <w:jc w:val="both"/>
              <w:rPr>
                <w:sz w:val="22"/>
                <w:szCs w:val="22"/>
              </w:rPr>
            </w:pPr>
          </w:p>
        </w:tc>
      </w:tr>
    </w:tbl>
    <w:p w:rsidR="00F51F39" w:rsidRDefault="00F51F39" w:rsidP="00F51F39">
      <w:pPr>
        <w:tabs>
          <w:tab w:val="left" w:pos="720"/>
        </w:tabs>
        <w:jc w:val="both"/>
        <w:rPr>
          <w:sz w:val="24"/>
          <w:szCs w:val="24"/>
        </w:rPr>
      </w:pPr>
    </w:p>
    <w:p w:rsidR="00F51F39" w:rsidRDefault="00F51F39" w:rsidP="00F51F39">
      <w:pPr>
        <w:spacing w:line="360" w:lineRule="auto"/>
        <w:ind w:firstLine="720"/>
      </w:pPr>
    </w:p>
    <w:p w:rsidR="00F51F39" w:rsidRDefault="00F51F39" w:rsidP="00F51F39">
      <w:pPr>
        <w:spacing w:line="360" w:lineRule="auto"/>
        <w:ind w:firstLine="720"/>
        <w:outlineLvl w:val="0"/>
      </w:pPr>
      <w:r>
        <w:t>VAT Registration Number:…………………………………………………………………….</w:t>
      </w:r>
    </w:p>
    <w:p w:rsidR="00F51F39" w:rsidRDefault="00F51F39" w:rsidP="00F51F39">
      <w:pPr>
        <w:spacing w:line="360" w:lineRule="auto"/>
        <w:ind w:firstLine="720"/>
      </w:pPr>
      <w:r>
        <w:t>(A copy of the VAT registration certificate shall be annexed.)</w:t>
      </w:r>
    </w:p>
    <w:p w:rsidR="00F51F39" w:rsidRDefault="00F51F39" w:rsidP="00F51F39">
      <w:pPr>
        <w:spacing w:line="360" w:lineRule="auto"/>
        <w:ind w:firstLine="720"/>
      </w:pPr>
      <w:r>
        <w:t>Note: - The NWSDB VAT Registration No: - 4090 31820 7000</w:t>
      </w:r>
    </w:p>
    <w:p w:rsidR="00F51F39" w:rsidRPr="002031DD" w:rsidRDefault="00F51F39" w:rsidP="00F51F39">
      <w:pPr>
        <w:tabs>
          <w:tab w:val="left" w:pos="720"/>
        </w:tabs>
        <w:jc w:val="both"/>
        <w:rPr>
          <w:sz w:val="16"/>
          <w:szCs w:val="16"/>
        </w:rPr>
      </w:pPr>
    </w:p>
    <w:p w:rsidR="00F51F39" w:rsidRDefault="00F51F39" w:rsidP="006F66E6">
      <w:pPr>
        <w:tabs>
          <w:tab w:val="left" w:pos="720"/>
          <w:tab w:val="left" w:pos="1440"/>
          <w:tab w:val="left" w:pos="5760"/>
          <w:tab w:val="left" w:pos="6570"/>
        </w:tabs>
        <w:jc w:val="both"/>
      </w:pPr>
      <w:r>
        <w:t>Name of the</w:t>
      </w:r>
      <w:r w:rsidR="006F66E6">
        <w:t xml:space="preserve"> Independent </w:t>
      </w:r>
      <w:r>
        <w:t>Inspection A</w:t>
      </w:r>
      <w:r w:rsidR="006F66E6">
        <w:t>gency : ……………………………………………………………………</w:t>
      </w:r>
    </w:p>
    <w:p w:rsidR="00F51F39" w:rsidRDefault="00F51F39" w:rsidP="00F51F39">
      <w:pPr>
        <w:tabs>
          <w:tab w:val="left" w:pos="720"/>
          <w:tab w:val="left" w:pos="1440"/>
          <w:tab w:val="left" w:pos="5760"/>
          <w:tab w:val="left" w:pos="6570"/>
        </w:tabs>
        <w:jc w:val="both"/>
      </w:pPr>
    </w:p>
    <w:p w:rsidR="00F51F39" w:rsidRDefault="00F51F39" w:rsidP="00F51F39">
      <w:pPr>
        <w:tabs>
          <w:tab w:val="left" w:pos="720"/>
          <w:tab w:val="left" w:pos="1440"/>
          <w:tab w:val="left" w:pos="5760"/>
          <w:tab w:val="left" w:pos="6570"/>
        </w:tabs>
        <w:jc w:val="both"/>
      </w:pPr>
      <w:r>
        <w:t xml:space="preserve">……………………………………………………………………………………………………………. </w:t>
      </w:r>
    </w:p>
    <w:p w:rsidR="00F51F39" w:rsidRDefault="00F51F39" w:rsidP="00F51F39"/>
    <w:p w:rsidR="002031DD" w:rsidRDefault="002031DD"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201A75" w:rsidP="00F51F39">
      <w:r>
        <w:rPr>
          <w:noProof/>
        </w:rPr>
        <mc:AlternateContent>
          <mc:Choice Requires="wps">
            <w:drawing>
              <wp:anchor distT="0" distB="0" distL="114300" distR="114300" simplePos="0" relativeHeight="251784704" behindDoc="0" locked="0" layoutInCell="1" allowOverlap="1">
                <wp:simplePos x="0" y="0"/>
                <wp:positionH relativeFrom="column">
                  <wp:posOffset>3970020</wp:posOffset>
                </wp:positionH>
                <wp:positionV relativeFrom="paragraph">
                  <wp:posOffset>1021715</wp:posOffset>
                </wp:positionV>
                <wp:extent cx="1687195" cy="237490"/>
                <wp:effectExtent l="0" t="3175" r="635" b="0"/>
                <wp:wrapNone/>
                <wp:docPr id="2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6" o:spid="_x0000_s1057" type="#_x0000_t202" style="position:absolute;margin-left:312.6pt;margin-top:80.45pt;width:132.85pt;height:18.7pt;z-index:251784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OHhw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" stroked="f">
                <v:textbox style="mso-fit-shape-to-text:t">
                  <w:txbxContent>
                    <w:p w:rsidR="00655FCF" w:rsidRDefault="00655FCF">
                      <w:r>
                        <w:t>Revised on 25-04-2022</w:t>
                      </w:r>
                    </w:p>
                  </w:txbxContent>
                </v:textbox>
              </v:shape>
            </w:pict>
          </mc:Fallback>
        </mc:AlternateContent>
      </w:r>
    </w:p>
    <w:p w:rsidR="00EC7B13" w:rsidRDefault="00EC7B13" w:rsidP="00F51F39">
      <w:pPr>
        <w:sectPr w:rsidR="00EC7B13" w:rsidSect="003E7503">
          <w:footerReference w:type="default" r:id="rId59"/>
          <w:pgSz w:w="11907" w:h="16840" w:code="9"/>
          <w:pgMar w:top="1440" w:right="1440" w:bottom="1440" w:left="1440" w:header="0" w:footer="478" w:gutter="0"/>
          <w:cols w:space="720"/>
          <w:vAlign w:val="center"/>
        </w:sectPr>
      </w:pP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Default="00B244C0" w:rsidP="00294736">
      <w:pPr>
        <w:pStyle w:val="Heading4"/>
        <w:numPr>
          <w:ilvl w:val="0"/>
          <w:numId w:val="15"/>
        </w:numPr>
        <w:tabs>
          <w:tab w:val="num" w:pos="2895"/>
        </w:tabs>
        <w:ind w:left="2160" w:right="-720"/>
        <w:jc w:val="left"/>
        <w:rPr>
          <w:sz w:val="32"/>
          <w:szCs w:val="32"/>
        </w:rPr>
      </w:pPr>
      <w:r w:rsidRPr="006A5802">
        <w:rPr>
          <w:sz w:val="32"/>
          <w:szCs w:val="32"/>
        </w:rPr>
        <w:t>LETTER OF ACCEPTANCE</w:t>
      </w:r>
    </w:p>
    <w:p w:rsidR="00CA6F99" w:rsidRDefault="00CA6F99" w:rsidP="00294736">
      <w:pPr>
        <w:pStyle w:val="Heading4"/>
        <w:numPr>
          <w:ilvl w:val="0"/>
          <w:numId w:val="15"/>
        </w:numPr>
        <w:tabs>
          <w:tab w:val="num" w:pos="2895"/>
        </w:tabs>
        <w:ind w:left="2160" w:right="-720"/>
        <w:jc w:val="left"/>
        <w:rPr>
          <w:sz w:val="32"/>
          <w:szCs w:val="32"/>
        </w:rPr>
      </w:pPr>
      <w:r>
        <w:rPr>
          <w:sz w:val="32"/>
          <w:szCs w:val="32"/>
        </w:rPr>
        <w:t>ADVANCE PAYMENT SECURITY</w:t>
      </w:r>
    </w:p>
    <w:p w:rsidR="004A4F17" w:rsidRPr="004A4F17" w:rsidRDefault="00EB55BE" w:rsidP="00EB55BE">
      <w:pPr>
        <w:ind w:left="2880"/>
        <w:rPr>
          <w:i/>
          <w:iCs/>
          <w:sz w:val="32"/>
          <w:szCs w:val="32"/>
        </w:rPr>
      </w:pPr>
      <w:r>
        <w:rPr>
          <w:i/>
          <w:iCs/>
          <w:sz w:val="32"/>
          <w:szCs w:val="32"/>
        </w:rPr>
        <w:t xml:space="preserve">For local Manufacturer </w:t>
      </w:r>
      <w:r w:rsidR="004A4F17" w:rsidRPr="004A4F17">
        <w:rPr>
          <w:i/>
          <w:iCs/>
          <w:sz w:val="32"/>
          <w:szCs w:val="32"/>
        </w:rPr>
        <w:t xml:space="preserve">For </w:t>
      </w:r>
      <w:r>
        <w:rPr>
          <w:i/>
          <w:iCs/>
          <w:sz w:val="32"/>
          <w:szCs w:val="32"/>
        </w:rPr>
        <w:t xml:space="preserve">/ </w:t>
      </w:r>
      <w:r w:rsidR="004A4F17" w:rsidRPr="004A4F17">
        <w:rPr>
          <w:i/>
          <w:iCs/>
          <w:sz w:val="32"/>
          <w:szCs w:val="32"/>
        </w:rPr>
        <w:t>Telegraphic Transfer)</w:t>
      </w:r>
    </w:p>
    <w:p w:rsidR="00CA6F99" w:rsidRPr="00CA6F99" w:rsidRDefault="00CA6F99" w:rsidP="00CA6F99"/>
    <w:p w:rsidR="00CA6F99" w:rsidRPr="00CA6F99" w:rsidRDefault="00CA6F99" w:rsidP="00CA6F99">
      <w:r>
        <w:tab/>
      </w:r>
      <w:r>
        <w:tab/>
      </w:r>
      <w:r>
        <w:tab/>
      </w:r>
    </w:p>
    <w:p w:rsidR="00CA6F99" w:rsidRPr="00CA6F99" w:rsidRDefault="00CA6F99" w:rsidP="00CA6F99"/>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60"/>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r w:rsidR="00201A75">
        <w:rPr>
          <w:b/>
          <w:color w:val="000000"/>
          <w:sz w:val="24"/>
          <w:szCs w:val="24"/>
        </w:rPr>
        <w:t xml:space="preserve"> (Unconditional)</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201A75" w:rsidP="00B244C0">
      <w:pPr>
        <w:jc w:val="center"/>
        <w:rPr>
          <w:b/>
          <w:kern w:val="16"/>
          <w:sz w:val="24"/>
          <w:szCs w:val="24"/>
        </w:rPr>
      </w:pPr>
      <w:r>
        <w:rPr>
          <w:noProof/>
          <w:color w:val="000000"/>
          <w:sz w:val="24"/>
          <w:szCs w:val="24"/>
        </w:rPr>
        <mc:AlternateContent>
          <mc:Choice Requires="wps">
            <w:drawing>
              <wp:anchor distT="0" distB="0" distL="114300" distR="114300" simplePos="0" relativeHeight="251817472" behindDoc="0" locked="0" layoutInCell="1" allowOverlap="1">
                <wp:simplePos x="0" y="0"/>
                <wp:positionH relativeFrom="column">
                  <wp:posOffset>3998595</wp:posOffset>
                </wp:positionH>
                <wp:positionV relativeFrom="paragraph">
                  <wp:posOffset>903605</wp:posOffset>
                </wp:positionV>
                <wp:extent cx="1687195" cy="237490"/>
                <wp:effectExtent l="0" t="0" r="635" b="635"/>
                <wp:wrapNone/>
                <wp:docPr id="2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4612FA">
                            <w:r>
                              <w:t>R</w:t>
                            </w:r>
                            <w:r w:rsidR="00106E48">
                              <w:t>evised on 22-02</w:t>
                            </w:r>
                            <w:r>
                              <w:t>-202</w:t>
                            </w:r>
                            <w:r w:rsidR="00106E48">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6" o:spid="_x0000_s1058" type="#_x0000_t202" style="position:absolute;left:0;text-align:left;margin-left:314.85pt;margin-top:71.15pt;width:132.85pt;height:18.7pt;z-index:251817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" stroked="f">
                <v:textbox style="mso-fit-shape-to-text:t">
                  <w:txbxContent>
                    <w:p w:rsidR="00655FCF" w:rsidRDefault="00655FCF" w:rsidP="004612FA">
                      <w:r>
                        <w:t>R</w:t>
                      </w:r>
                      <w:r w:rsidR="00106E48">
                        <w:t>evised on 22-02</w:t>
                      </w:r>
                      <w:r>
                        <w:t>-202</w:t>
                      </w:r>
                      <w:r w:rsidR="00106E48">
                        <w:t>3</w:t>
                      </w:r>
                    </w:p>
                  </w:txbxContent>
                </v:textbox>
              </v:shape>
            </w:pict>
          </mc:Fallback>
        </mc:AlternateContent>
      </w:r>
      <w:r w:rsidR="00B244C0" w:rsidRPr="00452059">
        <w:rPr>
          <w:color w:val="000000"/>
          <w:sz w:val="24"/>
          <w:szCs w:val="24"/>
        </w:rPr>
        <w:br w:type="page"/>
      </w:r>
      <w:r w:rsidR="00B244C0"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EE2563" w:rsidRPr="007009C1" w:rsidRDefault="007009C1" w:rsidP="00971B9B">
      <w:pPr>
        <w:suppressAutoHyphens/>
        <w:jc w:val="center"/>
        <w:rPr>
          <w:b/>
          <w:bCs/>
          <w:color w:val="000000"/>
          <w:sz w:val="24"/>
          <w:szCs w:val="24"/>
        </w:rPr>
      </w:pPr>
      <w:r>
        <w:rPr>
          <w:b/>
          <w:bCs/>
          <w:color w:val="000000"/>
          <w:sz w:val="24"/>
          <w:szCs w:val="24"/>
        </w:rPr>
        <w:t xml:space="preserve">MINISTRY OF </w:t>
      </w:r>
      <w:r w:rsidR="00971B9B">
        <w:rPr>
          <w:b/>
          <w:bCs/>
          <w:color w:val="000000"/>
          <w:sz w:val="24"/>
          <w:szCs w:val="24"/>
        </w:rPr>
        <w:t>……………………………………..</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Board") of the one part and </w:t>
      </w:r>
      <w:proofErr w:type="spellStart"/>
      <w:r w:rsidRPr="00FD6964">
        <w:rPr>
          <w:color w:val="000000"/>
          <w:sz w:val="24"/>
          <w:szCs w:val="24"/>
        </w:rPr>
        <w:t>Messrs</w:t>
      </w:r>
      <w:proofErr w:type="spellEnd"/>
      <w:r w:rsidRPr="00FD6964">
        <w:rPr>
          <w:color w:val="000000"/>
          <w:sz w:val="24"/>
          <w:szCs w:val="24"/>
        </w:rPr>
        <w:t xml:space="preserve">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F95DDB">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Default="00B445D6"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201A75" w:rsidP="00B244C0">
      <w:pPr>
        <w:jc w:val="both"/>
        <w:rPr>
          <w:color w:val="000000"/>
          <w:sz w:val="24"/>
          <w:szCs w:val="24"/>
        </w:rPr>
      </w:pPr>
      <w:r>
        <w:rPr>
          <w:noProof/>
        </w:rPr>
        <mc:AlternateContent>
          <mc:Choice Requires="wps">
            <w:drawing>
              <wp:anchor distT="0" distB="0" distL="114300" distR="114300" simplePos="0" relativeHeight="251768320" behindDoc="0" locked="0" layoutInCell="1" allowOverlap="1">
                <wp:simplePos x="0" y="0"/>
                <wp:positionH relativeFrom="column">
                  <wp:posOffset>3878580</wp:posOffset>
                </wp:positionH>
                <wp:positionV relativeFrom="paragraph">
                  <wp:posOffset>350520</wp:posOffset>
                </wp:positionV>
                <wp:extent cx="1633220" cy="237490"/>
                <wp:effectExtent l="3810" t="635" r="1270" b="0"/>
                <wp:wrapNone/>
                <wp:docPr id="2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7" o:spid="_x0000_s1059" type="#_x0000_t202" style="position:absolute;left:0;text-align:left;margin-left:305.4pt;margin-top:27.6pt;width:128.6pt;height:18.7pt;z-index:251768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cYhg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" stroked="f">
                <v:textbox style="mso-fit-shape-to-text:t">
                  <w:txbxContent>
                    <w:p w:rsidR="00655FCF" w:rsidRDefault="00655FCF">
                      <w:r>
                        <w:t>Revised on 23-11-2022</w:t>
                      </w:r>
                    </w:p>
                  </w:txbxContent>
                </v:textbox>
              </v:shape>
            </w:pict>
          </mc:Fallback>
        </mc:AlternateConten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……...........................................…...................……(Rs................................) hereinafter sometimes referred to as the "Contract Price" or such </w:t>
      </w:r>
      <w:r w:rsidR="00F95DDB">
        <w:rPr>
          <w:color w:val="000000"/>
          <w:sz w:val="24"/>
          <w:szCs w:val="24"/>
        </w:rPr>
        <w:t xml:space="preserve">other sum </w:t>
      </w:r>
      <w:r w:rsidRPr="00FD6964">
        <w:rPr>
          <w:color w:val="000000"/>
          <w:sz w:val="24"/>
          <w:szCs w:val="24"/>
        </w:rPr>
        <w:t>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Pr="00FD6964">
        <w:rPr>
          <w:color w:val="000000"/>
          <w:sz w:val="24"/>
          <w:szCs w:val="24"/>
        </w:rPr>
        <w:t xml:space="preserve">(Rs.............……....)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201A75" w:rsidP="00B244C0">
      <w:pPr>
        <w:jc w:val="both"/>
        <w:rPr>
          <w:spacing w:val="20"/>
          <w:kern w:val="16"/>
          <w:sz w:val="24"/>
          <w:szCs w:val="24"/>
        </w:rPr>
      </w:pPr>
      <w:r>
        <w:rPr>
          <w:noProof/>
          <w:spacing w:val="20"/>
          <w:kern w:val="16"/>
          <w:sz w:val="24"/>
          <w:szCs w:val="24"/>
        </w:rPr>
        <mc:AlternateContent>
          <mc:Choice Requires="wps">
            <w:drawing>
              <wp:anchor distT="0" distB="0" distL="114300" distR="114300" simplePos="0" relativeHeight="251818496" behindDoc="0" locked="0" layoutInCell="1" allowOverlap="1">
                <wp:simplePos x="0" y="0"/>
                <wp:positionH relativeFrom="column">
                  <wp:posOffset>4046220</wp:posOffset>
                </wp:positionH>
                <wp:positionV relativeFrom="paragraph">
                  <wp:posOffset>513080</wp:posOffset>
                </wp:positionV>
                <wp:extent cx="1687195" cy="237490"/>
                <wp:effectExtent l="0" t="0" r="635" b="635"/>
                <wp:wrapNone/>
                <wp:docPr id="23"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7" o:spid="_x0000_s1060" type="#_x0000_t202" style="position:absolute;left:0;text-align:left;margin-left:318.6pt;margin-top:40.4pt;width:132.85pt;height:18.7pt;z-index:251818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" stroked="f">
                <v:textbox style="mso-fit-shape-to-text:t">
                  <w:txbxContent>
                    <w:p w:rsidR="00655FCF" w:rsidRDefault="00655FCF" w:rsidP="004612FA">
                      <w:r>
                        <w:t>Revised on 23-11-2022</w:t>
                      </w:r>
                    </w:p>
                  </w:txbxContent>
                </v:textbox>
              </v:shape>
            </w:pict>
          </mc:Fallback>
        </mc:AlternateContent>
      </w:r>
    </w:p>
    <w:p w:rsidR="00B244C0" w:rsidRPr="00FD6964" w:rsidRDefault="00B244C0" w:rsidP="00294736">
      <w:pPr>
        <w:numPr>
          <w:ilvl w:val="0"/>
          <w:numId w:val="14"/>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Works" shall m</w:t>
      </w:r>
      <w:r w:rsidR="00A46046">
        <w:rPr>
          <w:color w:val="000000"/>
          <w:sz w:val="24"/>
          <w:szCs w:val="24"/>
        </w:rPr>
        <w:t>ean the supply and</w:t>
      </w:r>
      <w:r w:rsidRPr="000D3BC5">
        <w:rPr>
          <w:color w:val="000000"/>
          <w:sz w:val="24"/>
          <w:szCs w:val="24"/>
        </w:rPr>
        <w:t xml:space="preserve"> delivery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201A75" w:rsidP="000D3BC5">
      <w:pPr>
        <w:ind w:left="360"/>
        <w:jc w:val="both"/>
        <w:rPr>
          <w:color w:val="000000"/>
          <w:sz w:val="24"/>
          <w:szCs w:val="24"/>
        </w:rPr>
      </w:pPr>
      <w:r>
        <w:rPr>
          <w:noProof/>
          <w:color w:val="000000"/>
          <w:sz w:val="24"/>
          <w:szCs w:val="24"/>
        </w:rPr>
        <mc:AlternateContent>
          <mc:Choice Requires="wps">
            <w:drawing>
              <wp:anchor distT="0" distB="0" distL="114300" distR="114300" simplePos="0" relativeHeight="251819520" behindDoc="0" locked="0" layoutInCell="1" allowOverlap="1">
                <wp:simplePos x="0" y="0"/>
                <wp:positionH relativeFrom="column">
                  <wp:posOffset>4084320</wp:posOffset>
                </wp:positionH>
                <wp:positionV relativeFrom="paragraph">
                  <wp:posOffset>2635250</wp:posOffset>
                </wp:positionV>
                <wp:extent cx="1687195" cy="237490"/>
                <wp:effectExtent l="0" t="0" r="635" b="635"/>
                <wp:wrapNone/>
                <wp:docPr id="2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8" o:spid="_x0000_s1061" type="#_x0000_t202" style="position:absolute;left:0;text-align:left;margin-left:321.6pt;margin-top:207.5pt;width:132.85pt;height:18.7pt;z-index:251819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4f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" stroked="f">
                <v:textbox style="mso-fit-shape-to-text:t">
                  <w:txbxContent>
                    <w:p w:rsidR="00655FCF" w:rsidRDefault="00655FCF" w:rsidP="004612FA">
                      <w:r>
                        <w:t>Revised on 23-11-2022</w:t>
                      </w:r>
                    </w:p>
                  </w:txbxContent>
                </v:textbox>
              </v:shape>
            </w:pict>
          </mc:Fallback>
        </mc:AlternateContent>
      </w:r>
      <w:r w:rsidR="000D3BC5">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r w:rsidR="00F95DDB">
        <w:rPr>
          <w:color w:val="000000"/>
          <w:sz w:val="24"/>
          <w:szCs w:val="24"/>
        </w:rPr>
        <w:t>..</w:t>
      </w:r>
      <w:r w:rsidRPr="000D3BC5">
        <w:rPr>
          <w:color w:val="000000"/>
          <w:sz w:val="24"/>
          <w:szCs w:val="24"/>
        </w:rPr>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F95DDB">
        <w:rPr>
          <w:color w:val="000000"/>
          <w:sz w:val="24"/>
          <w:szCs w:val="24"/>
        </w:rPr>
        <w:t>the 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201A75" w:rsidP="00B244C0">
      <w:pPr>
        <w:jc w:val="center"/>
        <w:rPr>
          <w:b/>
          <w:color w:val="000000"/>
          <w:sz w:val="24"/>
          <w:szCs w:val="24"/>
        </w:rPr>
      </w:pPr>
      <w:r>
        <w:rPr>
          <w:b/>
          <w:noProof/>
          <w:color w:val="000000"/>
          <w:sz w:val="24"/>
          <w:szCs w:val="24"/>
        </w:rPr>
        <mc:AlternateContent>
          <mc:Choice Requires="wps">
            <w:drawing>
              <wp:anchor distT="0" distB="0" distL="114300" distR="114300" simplePos="0" relativeHeight="251820544" behindDoc="0" locked="0" layoutInCell="1" allowOverlap="1">
                <wp:simplePos x="0" y="0"/>
                <wp:positionH relativeFrom="column">
                  <wp:posOffset>4065270</wp:posOffset>
                </wp:positionH>
                <wp:positionV relativeFrom="paragraph">
                  <wp:posOffset>508635</wp:posOffset>
                </wp:positionV>
                <wp:extent cx="1687195" cy="237490"/>
                <wp:effectExtent l="0" t="3810" r="635" b="0"/>
                <wp:wrapNone/>
                <wp:docPr id="21"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9" o:spid="_x0000_s1062" type="#_x0000_t202" style="position:absolute;left:0;text-align:left;margin-left:320.1pt;margin-top:40.05pt;width:132.85pt;height:18.7pt;z-index:251820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O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" stroked="f">
                <v:textbox style="mso-fit-shape-to-text:t">
                  <w:txbxContent>
                    <w:p w:rsidR="00655FCF" w:rsidRDefault="00655FCF" w:rsidP="004612FA">
                      <w:r>
                        <w:t>Revised on 23-11-2022</w:t>
                      </w:r>
                    </w:p>
                  </w:txbxContent>
                </v:textbox>
              </v:shape>
            </w:pict>
          </mc:Fallback>
        </mc:AlternateContent>
      </w:r>
      <w:r w:rsidR="00B244C0">
        <w:rPr>
          <w:b/>
          <w:color w:val="000000"/>
          <w:sz w:val="24"/>
          <w:szCs w:val="24"/>
        </w:rPr>
        <w:br w:type="page"/>
      </w:r>
      <w:r w:rsidR="00B244C0" w:rsidRPr="00452059">
        <w:rPr>
          <w:b/>
          <w:color w:val="000000"/>
          <w:sz w:val="24"/>
          <w:szCs w:val="24"/>
        </w:rPr>
        <w:lastRenderedPageBreak/>
        <w:t xml:space="preserve">FORM OF PERFORMANCE </w:t>
      </w:r>
      <w:r w:rsidR="00B244C0">
        <w:rPr>
          <w:b/>
          <w:color w:val="000000"/>
          <w:sz w:val="24"/>
          <w:szCs w:val="24"/>
        </w:rPr>
        <w:t>SECURITY</w:t>
      </w:r>
      <w:r w:rsidR="00B244C0"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A46046">
        <w:rPr>
          <w:color w:val="000000"/>
          <w:sz w:val="24"/>
          <w:szCs w:val="24"/>
        </w:rPr>
        <w:t xml:space="preserve">Supply </w:t>
      </w:r>
      <w:r w:rsidRPr="00452059">
        <w:rPr>
          <w:color w:val="000000"/>
          <w:sz w:val="24"/>
          <w:szCs w:val="24"/>
        </w:rPr>
        <w:t xml:space="preserve">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This shall expire, no later than the ………………… day of ………………… , 20 …………… </w:t>
      </w:r>
      <w:r w:rsidRPr="00452059">
        <w:rPr>
          <w:iCs/>
          <w:color w:val="000000"/>
          <w:sz w:val="24"/>
          <w:szCs w:val="24"/>
        </w:rPr>
        <w:t>[</w:t>
      </w:r>
      <w:r w:rsidRPr="00452059">
        <w:rPr>
          <w:i/>
          <w:iCs/>
          <w:color w:val="000000"/>
          <w:sz w:val="24"/>
          <w:szCs w:val="24"/>
        </w:rPr>
        <w:t xml:space="preserve">28 </w:t>
      </w:r>
      <w:r w:rsidR="00264184">
        <w:rPr>
          <w:i/>
          <w:iCs/>
          <w:color w:val="000000"/>
          <w:sz w:val="24"/>
          <w:szCs w:val="24"/>
        </w:rPr>
        <w:t>Day</w:t>
      </w:r>
      <w:r w:rsidRPr="00452059">
        <w:rPr>
          <w:i/>
          <w:iCs/>
          <w:color w:val="000000"/>
          <w:sz w:val="24"/>
          <w:szCs w:val="24"/>
        </w:rPr>
        <w:t>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201A75" w:rsidP="00AA6F4F">
      <w:pPr>
        <w:rPr>
          <w:sz w:val="24"/>
          <w:szCs w:val="24"/>
        </w:rPr>
      </w:pPr>
      <w:r>
        <w:rPr>
          <w:b/>
          <w:noProof/>
          <w:sz w:val="24"/>
          <w:szCs w:val="24"/>
        </w:rPr>
        <mc:AlternateContent>
          <mc:Choice Requires="wps">
            <w:drawing>
              <wp:anchor distT="0" distB="0" distL="114300" distR="114300" simplePos="0" relativeHeight="251821568" behindDoc="0" locked="0" layoutInCell="1" allowOverlap="1">
                <wp:simplePos x="0" y="0"/>
                <wp:positionH relativeFrom="column">
                  <wp:posOffset>4093845</wp:posOffset>
                </wp:positionH>
                <wp:positionV relativeFrom="paragraph">
                  <wp:posOffset>1692275</wp:posOffset>
                </wp:positionV>
                <wp:extent cx="1687195" cy="237490"/>
                <wp:effectExtent l="0" t="0" r="635" b="635"/>
                <wp:wrapNone/>
                <wp:docPr id="2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0" o:spid="_x0000_s1063" type="#_x0000_t202" style="position:absolute;margin-left:322.35pt;margin-top:133.25pt;width:132.85pt;height:18.7pt;z-index:251821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" stroked="f">
                <v:textbox style="mso-fit-shape-to-text:t">
                  <w:txbxContent>
                    <w:p w:rsidR="00655FCF" w:rsidRDefault="00655FCF" w:rsidP="004612FA">
                      <w:r>
                        <w:t>Revised on 23-11-2022</w:t>
                      </w:r>
                    </w:p>
                  </w:txbxContent>
                </v:textbox>
              </v:shape>
            </w:pict>
          </mc:Fallback>
        </mc:AlternateConten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FB11F9">
        <w:rPr>
          <w:sz w:val="24"/>
          <w:szCs w:val="24"/>
        </w:rPr>
        <w:t>2…</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Default="00B244C0" w:rsidP="00B244C0">
      <w:pPr>
        <w:jc w:val="center"/>
        <w:rPr>
          <w:sz w:val="24"/>
          <w:szCs w:val="24"/>
        </w:rPr>
      </w:pPr>
    </w:p>
    <w:p w:rsidR="006C2B34" w:rsidRPr="004E7298" w:rsidRDefault="006C2B34"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Default="00B244C0" w:rsidP="00B244C0">
      <w:pPr>
        <w:tabs>
          <w:tab w:val="left" w:pos="5940"/>
        </w:tabs>
        <w:rPr>
          <w:sz w:val="24"/>
          <w:szCs w:val="24"/>
        </w:rPr>
      </w:pPr>
    </w:p>
    <w:p w:rsidR="006C2B34" w:rsidRPr="004E7298" w:rsidRDefault="006C2B34"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w:t>
      </w:r>
    </w:p>
    <w:p w:rsidR="00B244C0" w:rsidRDefault="00B244C0" w:rsidP="00B244C0">
      <w:pP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51402A" w:rsidRDefault="0051402A"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 has been accepted</w:t>
      </w:r>
      <w:r w:rsidR="004E519F">
        <w:rPr>
          <w:spacing w:val="-3"/>
          <w:sz w:val="24"/>
          <w:szCs w:val="24"/>
        </w:rPr>
        <w:t>.</w:t>
      </w:r>
    </w:p>
    <w:p w:rsidR="00B244C0" w:rsidRPr="004E7298" w:rsidRDefault="00B244C0" w:rsidP="00B244C0">
      <w:pPr>
        <w:tabs>
          <w:tab w:val="left" w:pos="5940"/>
        </w:tabs>
        <w:jc w:val="both"/>
        <w:rPr>
          <w:sz w:val="24"/>
          <w:szCs w:val="24"/>
        </w:rPr>
      </w:pPr>
    </w:p>
    <w:p w:rsidR="00B244C0" w:rsidRPr="004E7298" w:rsidRDefault="00B244C0" w:rsidP="00A765B5">
      <w:pPr>
        <w:numPr>
          <w:ilvl w:val="0"/>
          <w:numId w:val="9"/>
        </w:numPr>
        <w:spacing w:line="360" w:lineRule="auto"/>
        <w:jc w:val="both"/>
        <w:rPr>
          <w:sz w:val="24"/>
          <w:szCs w:val="24"/>
        </w:rPr>
      </w:pPr>
      <w:r w:rsidRPr="004E7298">
        <w:rPr>
          <w:sz w:val="24"/>
          <w:szCs w:val="24"/>
        </w:rPr>
        <w:t>Applicable VAT will be payable on production of Tax Invoices.  The Registered No. for NWSDB for VAT is 4090318207000.</w:t>
      </w:r>
    </w:p>
    <w:p w:rsidR="003E175A" w:rsidRPr="003E175A" w:rsidRDefault="00B244C0" w:rsidP="00A765B5">
      <w:pPr>
        <w:numPr>
          <w:ilvl w:val="0"/>
          <w:numId w:val="9"/>
        </w:numPr>
        <w:spacing w:line="360" w:lineRule="auto"/>
        <w:jc w:val="both"/>
        <w:rPr>
          <w:sz w:val="24"/>
          <w:szCs w:val="24"/>
        </w:rPr>
      </w:pPr>
      <w:r w:rsidRPr="003E175A">
        <w:rPr>
          <w:sz w:val="24"/>
          <w:szCs w:val="24"/>
        </w:rPr>
        <w:t xml:space="preserve">…………………………………………………………….  </w:t>
      </w:r>
      <w:r w:rsidR="0051402A">
        <w:rPr>
          <w:sz w:val="24"/>
          <w:szCs w:val="24"/>
        </w:rPr>
        <w:t>Gunmetal Ferrules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w:t>
      </w:r>
      <w:r w:rsidR="00A765B5">
        <w:rPr>
          <w:sz w:val="24"/>
          <w:szCs w:val="24"/>
        </w:rPr>
        <w:t>all</w:t>
      </w:r>
      <w:r w:rsidRPr="004E7298">
        <w:rPr>
          <w:sz w:val="24"/>
          <w:szCs w:val="24"/>
        </w:rPr>
        <w:t xml:space="preserve"> be carried as per </w:t>
      </w:r>
      <w:r w:rsidRPr="006C2B34">
        <w:rPr>
          <w:b/>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2B7641">
        <w:rPr>
          <w:sz w:val="24"/>
          <w:szCs w:val="24"/>
        </w:rPr>
        <w:t>Gunmetal Ferrules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Default="00B244C0" w:rsidP="00B244C0">
      <w:pPr>
        <w:jc w:val="both"/>
        <w:rPr>
          <w:sz w:val="24"/>
          <w:szCs w:val="24"/>
        </w:rPr>
      </w:pPr>
      <w:r w:rsidRPr="004E7298">
        <w:rPr>
          <w:sz w:val="24"/>
          <w:szCs w:val="24"/>
        </w:rPr>
        <w:t xml:space="preserve">The liquidated damages for any delay beyond the above period shall be LKR …………....../= per shipment per </w:t>
      </w:r>
      <w:r w:rsidR="00264184">
        <w:rPr>
          <w:sz w:val="24"/>
          <w:szCs w:val="24"/>
        </w:rPr>
        <w:t>Day</w:t>
      </w:r>
      <w:r w:rsidRPr="004E7298">
        <w:rPr>
          <w:sz w:val="24"/>
          <w:szCs w:val="24"/>
        </w:rPr>
        <w:t xml:space="preserve"> </w:t>
      </w:r>
      <w:r w:rsidR="00A765B5">
        <w:rPr>
          <w:sz w:val="24"/>
          <w:szCs w:val="24"/>
        </w:rPr>
        <w:t xml:space="preserve">of delay </w:t>
      </w:r>
      <w:r w:rsidRPr="004E7298">
        <w:rPr>
          <w:sz w:val="24"/>
          <w:szCs w:val="24"/>
        </w:rPr>
        <w:t xml:space="preserve">not exceeding 10% of the total </w:t>
      </w:r>
      <w:r w:rsidR="005F1947">
        <w:rPr>
          <w:sz w:val="24"/>
          <w:szCs w:val="24"/>
        </w:rPr>
        <w:t>C</w:t>
      </w:r>
      <w:r w:rsidRPr="004E7298">
        <w:rPr>
          <w:sz w:val="24"/>
          <w:szCs w:val="24"/>
        </w:rPr>
        <w:t xml:space="preserve">ontract </w:t>
      </w:r>
      <w:r w:rsidR="005F1947">
        <w:rPr>
          <w:sz w:val="24"/>
          <w:szCs w:val="24"/>
        </w:rPr>
        <w:t>P</w:t>
      </w:r>
      <w:r w:rsidRPr="004E7298">
        <w:rPr>
          <w:sz w:val="24"/>
          <w:szCs w:val="24"/>
        </w:rPr>
        <w:t xml:space="preserve">rice. </w:t>
      </w:r>
    </w:p>
    <w:p w:rsidR="006C2B34" w:rsidRDefault="006C2B34" w:rsidP="006C2B34">
      <w:pPr>
        <w:spacing w:line="276" w:lineRule="auto"/>
        <w:jc w:val="both"/>
        <w:rPr>
          <w:sz w:val="24"/>
          <w:szCs w:val="24"/>
        </w:rPr>
      </w:pPr>
    </w:p>
    <w:p w:rsidR="006C2B34" w:rsidRDefault="006C2B34" w:rsidP="006C2B34">
      <w:pPr>
        <w:spacing w:line="276" w:lineRule="auto"/>
        <w:jc w:val="both"/>
        <w:rPr>
          <w:sz w:val="24"/>
          <w:szCs w:val="24"/>
        </w:rPr>
      </w:pPr>
    </w:p>
    <w:p w:rsidR="006C2B34" w:rsidRDefault="006C2B34" w:rsidP="006C2B34">
      <w:pPr>
        <w:spacing w:line="276" w:lineRule="auto"/>
        <w:jc w:val="both"/>
        <w:rPr>
          <w:sz w:val="24"/>
          <w:szCs w:val="24"/>
        </w:rPr>
      </w:pPr>
      <w:r>
        <w:rPr>
          <w:sz w:val="24"/>
          <w:szCs w:val="24"/>
        </w:rPr>
        <w:t>Performa Invoice should be submitted within 14 days from the date hereof, requesting the NWSDB to open the Letter of Credit in the supplier’s name.</w:t>
      </w:r>
    </w:p>
    <w:p w:rsidR="006C2B34" w:rsidRPr="004E7298" w:rsidRDefault="00201A75" w:rsidP="00B244C0">
      <w:pPr>
        <w:jc w:val="both"/>
        <w:rPr>
          <w:sz w:val="24"/>
          <w:szCs w:val="24"/>
        </w:rPr>
      </w:pPr>
      <w:r>
        <w:rPr>
          <w:noProof/>
          <w:sz w:val="24"/>
          <w:szCs w:val="24"/>
        </w:rPr>
        <mc:AlternateContent>
          <mc:Choice Requires="wps">
            <w:drawing>
              <wp:anchor distT="0" distB="0" distL="114300" distR="114300" simplePos="0" relativeHeight="251827712" behindDoc="0" locked="0" layoutInCell="1" allowOverlap="1">
                <wp:simplePos x="0" y="0"/>
                <wp:positionH relativeFrom="column">
                  <wp:posOffset>3817620</wp:posOffset>
                </wp:positionH>
                <wp:positionV relativeFrom="paragraph">
                  <wp:posOffset>394335</wp:posOffset>
                </wp:positionV>
                <wp:extent cx="1687195" cy="237490"/>
                <wp:effectExtent l="0" t="0" r="635" b="2540"/>
                <wp:wrapNone/>
                <wp:docPr id="1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6C2B34">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9" o:spid="_x0000_s1064" type="#_x0000_t202" style="position:absolute;left:0;text-align:left;margin-left:300.6pt;margin-top:31.05pt;width:132.85pt;height:18.7pt;z-index:251827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dA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" stroked="f">
                <v:textbox style="mso-fit-shape-to-text:t">
                  <w:txbxContent>
                    <w:p w:rsidR="00655FCF" w:rsidRDefault="00655FCF" w:rsidP="006C2B34">
                      <w:r>
                        <w:t>Revised on 07-02-2023</w:t>
                      </w:r>
                    </w:p>
                  </w:txbxContent>
                </v:textbox>
              </v:shape>
            </w:pict>
          </mc:Fallback>
        </mc:AlternateContent>
      </w:r>
    </w:p>
    <w:p w:rsidR="00B244C0" w:rsidRDefault="00B244C0" w:rsidP="00B244C0">
      <w:pPr>
        <w:ind w:right="-897"/>
        <w:jc w:val="right"/>
        <w:rPr>
          <w:sz w:val="24"/>
          <w:szCs w:val="24"/>
        </w:rPr>
      </w:pPr>
    </w:p>
    <w:p w:rsidR="006C2B34" w:rsidRDefault="006C2B34" w:rsidP="00B244C0">
      <w:pPr>
        <w:ind w:right="-897"/>
        <w:jc w:val="right"/>
        <w:rPr>
          <w:sz w:val="24"/>
          <w:szCs w:val="24"/>
        </w:rPr>
      </w:pPr>
    </w:p>
    <w:p w:rsidR="006C2B34" w:rsidRPr="004E7298" w:rsidRDefault="006C2B34"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w:t>
      </w:r>
      <w:r w:rsidR="00A765B5">
        <w:rPr>
          <w:sz w:val="24"/>
          <w:szCs w:val="24"/>
        </w:rPr>
        <w:t>C</w:t>
      </w:r>
      <w:r w:rsidRPr="004E7298">
        <w:rPr>
          <w:sz w:val="24"/>
          <w:szCs w:val="24"/>
        </w:rPr>
        <w:t xml:space="preserve">ontract </w:t>
      </w:r>
      <w:r w:rsidR="00A765B5">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264184">
        <w:rPr>
          <w:sz w:val="24"/>
          <w:szCs w:val="24"/>
        </w:rPr>
        <w:t>Day</w:t>
      </w:r>
      <w:r w:rsidR="00AE4492">
        <w:rPr>
          <w:sz w:val="24"/>
          <w:szCs w:val="24"/>
        </w:rPr>
        <w:t xml:space="preserve">s beyond the Contract Period </w:t>
      </w:r>
      <w:r w:rsidRPr="004E7298">
        <w:rPr>
          <w:sz w:val="24"/>
          <w:szCs w:val="24"/>
        </w:rPr>
        <w:t xml:space="preserve">from the date hereof shall be submitted within 14 </w:t>
      </w:r>
      <w:r w:rsidR="00264184">
        <w:rPr>
          <w:sz w:val="24"/>
          <w:szCs w:val="24"/>
        </w:rPr>
        <w:t>Day</w:t>
      </w:r>
      <w:r w:rsidRPr="004E7298">
        <w:rPr>
          <w:sz w:val="24"/>
          <w:szCs w:val="24"/>
        </w:rPr>
        <w:t>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264184">
        <w:rPr>
          <w:sz w:val="24"/>
          <w:szCs w:val="24"/>
        </w:rPr>
        <w:t>Day</w:t>
      </w:r>
      <w:r w:rsidRPr="004E7298">
        <w:rPr>
          <w:sz w:val="24"/>
          <w:szCs w:val="24"/>
        </w:rPr>
        <w:t>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838FB">
        <w:rPr>
          <w:color w:val="000000"/>
          <w:sz w:val="22"/>
        </w:rPr>
        <w:t xml:space="preserve">Ministry of </w:t>
      </w:r>
      <w:r w:rsidR="00772E48">
        <w:rPr>
          <w:color w:val="000000"/>
          <w:sz w:val="22"/>
        </w:rPr>
        <w:t>…………………………. ……………………</w:t>
      </w:r>
      <w:r w:rsidR="000838FB">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106F97" w:rsidP="00B244C0">
      <w:pPr>
        <w:rPr>
          <w:sz w:val="24"/>
          <w:szCs w:val="24"/>
        </w:rPr>
      </w:pPr>
    </w:p>
    <w:p w:rsidR="00106F97" w:rsidRDefault="00106F97"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201A75" w:rsidP="00B244C0">
      <w:pPr>
        <w:rPr>
          <w:sz w:val="24"/>
          <w:szCs w:val="24"/>
        </w:rPr>
      </w:pPr>
      <w:r>
        <w:rPr>
          <w:noProof/>
          <w:sz w:val="24"/>
          <w:szCs w:val="24"/>
        </w:rPr>
        <mc:AlternateContent>
          <mc:Choice Requires="wps">
            <w:drawing>
              <wp:anchor distT="0" distB="0" distL="114300" distR="114300" simplePos="0" relativeHeight="251828736" behindDoc="0" locked="0" layoutInCell="1" allowOverlap="1">
                <wp:simplePos x="0" y="0"/>
                <wp:positionH relativeFrom="column">
                  <wp:posOffset>4047490</wp:posOffset>
                </wp:positionH>
                <wp:positionV relativeFrom="paragraph">
                  <wp:posOffset>528955</wp:posOffset>
                </wp:positionV>
                <wp:extent cx="1571625" cy="237490"/>
                <wp:effectExtent l="0" t="0" r="635" b="3810"/>
                <wp:wrapNone/>
                <wp:docPr id="1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864D8C">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1" o:spid="_x0000_s1065" type="#_x0000_t202" style="position:absolute;margin-left:318.7pt;margin-top:41.65pt;width:123.75pt;height:18.7pt;z-index:251828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9riQIAABo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" stroked="f">
                <v:textbox style="mso-fit-shape-to-text:t">
                  <w:txbxContent>
                    <w:p w:rsidR="00655FCF" w:rsidRDefault="00655FCF" w:rsidP="00864D8C">
                      <w:r>
                        <w:t>Revised on 23-11-2022</w:t>
                      </w:r>
                    </w:p>
                  </w:txbxContent>
                </v:textbox>
              </v:shape>
            </w:pict>
          </mc:Fallback>
        </mc:AlternateContent>
      </w:r>
    </w:p>
    <w:p w:rsidR="00FF37C6" w:rsidRDefault="00FF37C6" w:rsidP="00FF37C6">
      <w:pPr>
        <w:jc w:val="center"/>
        <w:rPr>
          <w:b/>
          <w:bCs/>
          <w:sz w:val="24"/>
        </w:rPr>
      </w:pPr>
      <w:r>
        <w:rPr>
          <w:b/>
          <w:sz w:val="24"/>
        </w:rPr>
        <w:lastRenderedPageBreak/>
        <w:t xml:space="preserve">FORM OF </w:t>
      </w:r>
      <w:r w:rsidR="00864D8C">
        <w:rPr>
          <w:b/>
          <w:sz w:val="24"/>
        </w:rPr>
        <w:t>BANK GUARANTEE</w:t>
      </w:r>
    </w:p>
    <w:p w:rsidR="004A4F17" w:rsidRDefault="00864D8C" w:rsidP="004A4F17">
      <w:pPr>
        <w:rPr>
          <w:i/>
          <w:iCs/>
          <w:sz w:val="28"/>
          <w:szCs w:val="28"/>
        </w:rPr>
      </w:pPr>
      <w:r>
        <w:rPr>
          <w:i/>
          <w:iCs/>
          <w:sz w:val="28"/>
          <w:szCs w:val="28"/>
        </w:rPr>
        <w:tab/>
      </w:r>
      <w:r>
        <w:rPr>
          <w:i/>
          <w:iCs/>
          <w:sz w:val="28"/>
          <w:szCs w:val="28"/>
        </w:rPr>
        <w:tab/>
      </w:r>
      <w:r>
        <w:rPr>
          <w:i/>
          <w:iCs/>
          <w:sz w:val="28"/>
          <w:szCs w:val="28"/>
        </w:rPr>
        <w:tab/>
      </w:r>
      <w:r w:rsidR="004A4F17" w:rsidRPr="004A4F17">
        <w:rPr>
          <w:i/>
          <w:iCs/>
          <w:sz w:val="28"/>
          <w:szCs w:val="28"/>
        </w:rPr>
        <w:t>(</w:t>
      </w:r>
      <w:proofErr w:type="gramStart"/>
      <w:r w:rsidR="004A4F17" w:rsidRPr="004A4F17">
        <w:rPr>
          <w:i/>
          <w:iCs/>
          <w:sz w:val="28"/>
          <w:szCs w:val="28"/>
        </w:rPr>
        <w:t xml:space="preserve">For </w:t>
      </w:r>
      <w:r>
        <w:rPr>
          <w:i/>
          <w:iCs/>
          <w:sz w:val="28"/>
          <w:szCs w:val="28"/>
        </w:rPr>
        <w:t xml:space="preserve"> </w:t>
      </w:r>
      <w:r w:rsidR="004A4F17" w:rsidRPr="004A4F17">
        <w:rPr>
          <w:i/>
          <w:iCs/>
          <w:sz w:val="28"/>
          <w:szCs w:val="28"/>
        </w:rPr>
        <w:t>Telegraphic</w:t>
      </w:r>
      <w:proofErr w:type="gramEnd"/>
      <w:r w:rsidR="004A4F17" w:rsidRPr="004A4F17">
        <w:rPr>
          <w:i/>
          <w:iCs/>
          <w:sz w:val="28"/>
          <w:szCs w:val="28"/>
        </w:rPr>
        <w:t xml:space="preserve"> Transfer)</w:t>
      </w:r>
    </w:p>
    <w:p w:rsidR="004A4F17" w:rsidRPr="004A4F17" w:rsidRDefault="004A4F17" w:rsidP="004A4F17">
      <w:pPr>
        <w:rPr>
          <w:i/>
          <w:iCs/>
          <w:sz w:val="28"/>
          <w:szCs w:val="28"/>
        </w:rPr>
      </w:pPr>
    </w:p>
    <w:p w:rsidR="00FF37C6" w:rsidRDefault="00FF37C6" w:rsidP="00FF37C6">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rPr>
          <w:color w:val="000000"/>
          <w:sz w:val="14"/>
          <w:szCs w:val="14"/>
        </w:rPr>
      </w:pPr>
    </w:p>
    <w:p w:rsidR="00D5258E" w:rsidRPr="00FF37C6" w:rsidRDefault="00D5258E" w:rsidP="00FF37C6">
      <w:pPr>
        <w:rPr>
          <w:color w:val="000000"/>
          <w:sz w:val="14"/>
          <w:szCs w:val="14"/>
        </w:rPr>
      </w:pPr>
    </w:p>
    <w:p w:rsidR="00FF37C6" w:rsidRPr="00452059" w:rsidRDefault="00FF37C6" w:rsidP="00FF37C6">
      <w:pPr>
        <w:ind w:left="720" w:hanging="720"/>
        <w:jc w:val="both"/>
        <w:rPr>
          <w:color w:val="000000"/>
          <w:sz w:val="24"/>
          <w:szCs w:val="24"/>
        </w:rPr>
      </w:pPr>
      <w:r w:rsidRPr="00452059">
        <w:rPr>
          <w:color w:val="000000"/>
          <w:sz w:val="24"/>
          <w:szCs w:val="24"/>
        </w:rPr>
        <w:t>Beneficiary : Chairman</w:t>
      </w:r>
    </w:p>
    <w:p w:rsidR="00FF37C6" w:rsidRPr="00452059" w:rsidRDefault="00FF37C6" w:rsidP="00FF37C6">
      <w:pPr>
        <w:ind w:left="864" w:firstLine="432"/>
        <w:jc w:val="both"/>
        <w:rPr>
          <w:color w:val="000000"/>
          <w:sz w:val="24"/>
          <w:szCs w:val="24"/>
        </w:rPr>
      </w:pPr>
      <w:r w:rsidRPr="00452059">
        <w:rPr>
          <w:color w:val="000000"/>
          <w:sz w:val="24"/>
          <w:szCs w:val="24"/>
        </w:rPr>
        <w:t>National Water Supply and Drainage Board</w:t>
      </w:r>
    </w:p>
    <w:p w:rsidR="00FF37C6" w:rsidRPr="00452059" w:rsidRDefault="00FF37C6" w:rsidP="00FF37C6">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FF37C6" w:rsidRDefault="00FF37C6" w:rsidP="00FF37C6">
      <w:pPr>
        <w:ind w:left="720" w:hanging="720"/>
        <w:jc w:val="both"/>
        <w:rPr>
          <w:color w:val="000000"/>
          <w:sz w:val="14"/>
          <w:szCs w:val="14"/>
        </w:rPr>
      </w:pPr>
    </w:p>
    <w:p w:rsidR="00D5258E" w:rsidRPr="00FF37C6" w:rsidRDefault="00D5258E" w:rsidP="00FF37C6">
      <w:pPr>
        <w:ind w:left="720" w:hanging="720"/>
        <w:jc w:val="both"/>
        <w:rPr>
          <w:color w:val="000000"/>
          <w:sz w:val="14"/>
          <w:szCs w:val="14"/>
        </w:rPr>
      </w:pPr>
    </w:p>
    <w:p w:rsidR="00FF37C6" w:rsidRDefault="00FF37C6" w:rsidP="00FF37C6">
      <w:pPr>
        <w:jc w:val="both"/>
        <w:rPr>
          <w:color w:val="000000"/>
          <w:sz w:val="24"/>
        </w:rPr>
      </w:pPr>
      <w:r>
        <w:rPr>
          <w:color w:val="000000"/>
          <w:sz w:val="24"/>
        </w:rPr>
        <w:t>Date ……………..</w:t>
      </w:r>
    </w:p>
    <w:p w:rsidR="00FF37C6" w:rsidRDefault="00FF37C6" w:rsidP="00FF37C6">
      <w:pPr>
        <w:jc w:val="both"/>
        <w:rPr>
          <w:sz w:val="24"/>
        </w:rPr>
      </w:pPr>
    </w:p>
    <w:p w:rsidR="00FF37C6" w:rsidRDefault="00221FAD" w:rsidP="00FF37C6">
      <w:pPr>
        <w:jc w:val="both"/>
        <w:rPr>
          <w:sz w:val="24"/>
        </w:rPr>
      </w:pPr>
      <w:r>
        <w:rPr>
          <w:b/>
          <w:sz w:val="24"/>
        </w:rPr>
        <w:t>BANK GUARANTEE</w:t>
      </w:r>
      <w:r>
        <w:rPr>
          <w:b/>
          <w:bCs/>
          <w:sz w:val="24"/>
        </w:rPr>
        <w:t xml:space="preserve"> </w:t>
      </w:r>
      <w:r w:rsidR="00FF37C6">
        <w:rPr>
          <w:b/>
          <w:bCs/>
          <w:sz w:val="24"/>
        </w:rPr>
        <w:t>No</w:t>
      </w:r>
      <w:r w:rsidR="00FF37C6">
        <w:rPr>
          <w:sz w:val="24"/>
        </w:rPr>
        <w:t>. ………………………………………</w:t>
      </w:r>
    </w:p>
    <w:p w:rsidR="00FF37C6" w:rsidRDefault="00FF37C6" w:rsidP="00FF37C6">
      <w:pPr>
        <w:jc w:val="both"/>
        <w:rPr>
          <w:sz w:val="24"/>
        </w:rPr>
      </w:pPr>
    </w:p>
    <w:p w:rsidR="00FF37C6" w:rsidRDefault="00FF37C6" w:rsidP="00FF37C6">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FF37C6" w:rsidRDefault="00FF37C6" w:rsidP="00FF37C6">
      <w:pPr>
        <w:jc w:val="both"/>
        <w:rPr>
          <w:sz w:val="24"/>
        </w:rPr>
      </w:pPr>
    </w:p>
    <w:p w:rsidR="00FF37C6" w:rsidRDefault="00FF37C6" w:rsidP="00FF37C6">
      <w:pPr>
        <w:jc w:val="both"/>
        <w:rPr>
          <w:sz w:val="24"/>
        </w:rPr>
      </w:pPr>
      <w:r>
        <w:rPr>
          <w:sz w:val="24"/>
        </w:rPr>
        <w:t>Furthermore, we understand that according</w:t>
      </w:r>
      <w:r w:rsidR="00221FAD">
        <w:rPr>
          <w:sz w:val="24"/>
        </w:rPr>
        <w:t xml:space="preserve"> to the conditions of Contract Bank Guarantee</w:t>
      </w:r>
      <w:r>
        <w:rPr>
          <w:sz w:val="24"/>
        </w:rPr>
        <w:t xml:space="preserve">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is to be made against</w:t>
      </w:r>
      <w:r w:rsidR="00221FAD">
        <w:rPr>
          <w:sz w:val="24"/>
        </w:rPr>
        <w:t xml:space="preserve"> Bank Guarantee</w:t>
      </w:r>
      <w:r>
        <w:rPr>
          <w:color w:val="000000"/>
          <w:sz w:val="24"/>
        </w:rPr>
        <w:t>.</w:t>
      </w:r>
    </w:p>
    <w:p w:rsidR="00FF37C6" w:rsidRDefault="00FF37C6" w:rsidP="00FF37C6">
      <w:pPr>
        <w:jc w:val="both"/>
        <w:rPr>
          <w:sz w:val="24"/>
        </w:rPr>
      </w:pPr>
    </w:p>
    <w:p w:rsidR="00FF37C6" w:rsidRDefault="00FF37C6" w:rsidP="00FF37C6">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 specified therein.</w:t>
      </w:r>
    </w:p>
    <w:p w:rsidR="00FF37C6" w:rsidRDefault="00FF37C6" w:rsidP="00FF37C6">
      <w:pPr>
        <w:jc w:val="both"/>
        <w:rPr>
          <w:sz w:val="24"/>
        </w:rPr>
      </w:pPr>
    </w:p>
    <w:p w:rsidR="00FF37C6" w:rsidRDefault="00FF37C6" w:rsidP="00FF37C6">
      <w:pPr>
        <w:jc w:val="both"/>
        <w:rPr>
          <w:sz w:val="24"/>
        </w:rPr>
      </w:pPr>
      <w:r>
        <w:rPr>
          <w:sz w:val="24"/>
        </w:rPr>
        <w:t xml:space="preserve">The maximum amount of this </w:t>
      </w:r>
      <w:r>
        <w:rPr>
          <w:color w:val="000000"/>
          <w:sz w:val="24"/>
        </w:rPr>
        <w:t xml:space="preserve">security </w:t>
      </w:r>
      <w:r>
        <w:rPr>
          <w:sz w:val="24"/>
        </w:rPr>
        <w:t xml:space="preserve">shall be progressively reduced by the amount of the advance payment repaid by the Contractor. </w:t>
      </w:r>
    </w:p>
    <w:p w:rsidR="00FF37C6" w:rsidRDefault="00FF37C6" w:rsidP="00FF37C6">
      <w:pPr>
        <w:jc w:val="both"/>
        <w:rPr>
          <w:sz w:val="24"/>
        </w:rPr>
      </w:pPr>
    </w:p>
    <w:p w:rsidR="00FF37C6" w:rsidRDefault="00FF37C6" w:rsidP="00FF37C6">
      <w:pPr>
        <w:jc w:val="both"/>
        <w:rPr>
          <w:sz w:val="24"/>
        </w:rPr>
      </w:pPr>
      <w:r>
        <w:rPr>
          <w:sz w:val="24"/>
        </w:rPr>
        <w:t xml:space="preserve">This </w:t>
      </w:r>
      <w:r>
        <w:rPr>
          <w:color w:val="000000"/>
          <w:sz w:val="24"/>
        </w:rPr>
        <w:t xml:space="preserve">security </w:t>
      </w:r>
      <w:r>
        <w:rPr>
          <w:sz w:val="24"/>
        </w:rPr>
        <w:t xml:space="preserve">shall expire on …………… [28 </w:t>
      </w:r>
      <w:r w:rsidR="00264184">
        <w:rPr>
          <w:sz w:val="24"/>
        </w:rPr>
        <w:t>Day</w:t>
      </w:r>
      <w:r>
        <w:rPr>
          <w:sz w:val="24"/>
        </w:rPr>
        <w:t>s beyond the Completion Date]</w:t>
      </w:r>
    </w:p>
    <w:p w:rsidR="00FF37C6" w:rsidRDefault="00FF37C6" w:rsidP="00FF37C6">
      <w:pPr>
        <w:jc w:val="both"/>
        <w:rPr>
          <w:sz w:val="24"/>
        </w:rPr>
      </w:pPr>
    </w:p>
    <w:p w:rsidR="00FF37C6" w:rsidRDefault="00FF37C6" w:rsidP="00FF37C6">
      <w:pPr>
        <w:jc w:val="both"/>
        <w:rPr>
          <w:sz w:val="24"/>
        </w:rPr>
      </w:pPr>
      <w:r>
        <w:rPr>
          <w:sz w:val="24"/>
        </w:rPr>
        <w:t xml:space="preserve">Consequently, any demand for payment under this </w:t>
      </w:r>
      <w:r>
        <w:rPr>
          <w:color w:val="000000"/>
          <w:sz w:val="24"/>
        </w:rPr>
        <w:t xml:space="preserve">security </w:t>
      </w:r>
      <w:r>
        <w:rPr>
          <w:sz w:val="24"/>
        </w:rPr>
        <w:t xml:space="preserve">must be received by us at this office on or before that date. </w:t>
      </w:r>
    </w:p>
    <w:p w:rsidR="00FF37C6" w:rsidRDefault="00FF37C6" w:rsidP="00FF37C6">
      <w:pPr>
        <w:jc w:val="both"/>
        <w:rPr>
          <w:sz w:val="24"/>
        </w:rPr>
      </w:pPr>
    </w:p>
    <w:p w:rsidR="00FF37C6" w:rsidRDefault="00FF37C6" w:rsidP="00FF37C6">
      <w:pPr>
        <w:jc w:val="both"/>
        <w:rPr>
          <w:sz w:val="24"/>
        </w:rPr>
      </w:pPr>
      <w:r>
        <w:rPr>
          <w:sz w:val="24"/>
        </w:rPr>
        <w:t xml:space="preserve">…………………… </w:t>
      </w:r>
    </w:p>
    <w:p w:rsidR="00FF37C6" w:rsidRDefault="00FF37C6" w:rsidP="00FF37C6">
      <w:pPr>
        <w:jc w:val="both"/>
        <w:rPr>
          <w:sz w:val="24"/>
        </w:rPr>
      </w:pPr>
      <w:r>
        <w:rPr>
          <w:sz w:val="24"/>
        </w:rPr>
        <w:t>[</w:t>
      </w:r>
      <w:r>
        <w:rPr>
          <w:i/>
          <w:iCs/>
          <w:sz w:val="24"/>
        </w:rPr>
        <w:t>Signature (s</w:t>
      </w:r>
      <w:r>
        <w:rPr>
          <w:sz w:val="24"/>
        </w:rPr>
        <w:t xml:space="preserve">) ] </w:t>
      </w:r>
    </w:p>
    <w:p w:rsidR="00FF37C6" w:rsidRDefault="00FF37C6" w:rsidP="00FF37C6">
      <w:pPr>
        <w:jc w:val="both"/>
        <w:rPr>
          <w:sz w:val="24"/>
        </w:rPr>
      </w:pPr>
    </w:p>
    <w:p w:rsidR="00FF37C6" w:rsidRDefault="00FF37C6" w:rsidP="00FF37C6">
      <w:pPr>
        <w:jc w:val="both"/>
        <w:rPr>
          <w:sz w:val="24"/>
        </w:rPr>
      </w:pPr>
      <w:r>
        <w:rPr>
          <w:sz w:val="24"/>
        </w:rPr>
        <w:t>Signature and seal of the guarantor …………………………………………</w:t>
      </w:r>
    </w:p>
    <w:p w:rsidR="00FF37C6" w:rsidRDefault="00FF37C6" w:rsidP="00FF37C6">
      <w:pPr>
        <w:jc w:val="both"/>
        <w:rPr>
          <w:sz w:val="24"/>
        </w:rPr>
      </w:pPr>
      <w:proofErr w:type="gramStart"/>
      <w:r>
        <w:rPr>
          <w:sz w:val="24"/>
        </w:rPr>
        <w:t>Witness :</w:t>
      </w:r>
      <w:proofErr w:type="gramEnd"/>
    </w:p>
    <w:p w:rsidR="0030261A" w:rsidRDefault="00D45212" w:rsidP="00FF37C6">
      <w:pPr>
        <w:rPr>
          <w:sz w:val="24"/>
          <w:szCs w:val="24"/>
        </w:rPr>
        <w:sectPr w:rsidR="0030261A" w:rsidSect="00A05D5F">
          <w:headerReference w:type="default" r:id="rId61"/>
          <w:footerReference w:type="default" r:id="rId62"/>
          <w:footerReference w:type="first" r:id="rId63"/>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745792" behindDoc="0" locked="0" layoutInCell="1" allowOverlap="1" wp14:anchorId="33C3CB61" wp14:editId="795E26B8">
                <wp:simplePos x="0" y="0"/>
                <wp:positionH relativeFrom="column">
                  <wp:posOffset>3990340</wp:posOffset>
                </wp:positionH>
                <wp:positionV relativeFrom="paragraph">
                  <wp:posOffset>430530</wp:posOffset>
                </wp:positionV>
                <wp:extent cx="1461770" cy="237490"/>
                <wp:effectExtent l="0" t="3810" r="0" b="0"/>
                <wp:wrapNone/>
                <wp:docPr id="1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C3CB61" id="_x0000_t202" coordsize="21600,21600" o:spt="202" path="m,l,21600r21600,l21600,xe">
                <v:stroke joinstyle="miter"/>
                <v:path gradientshapeok="t" o:connecttype="rect"/>
              </v:shapetype>
              <v:shape id="Text Box 295" o:spid="_x0000_s1066" type="#_x0000_t202" style="position:absolute;margin-left:314.2pt;margin-top:33.9pt;width:115.1pt;height:18.7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" stroked="f">
                <v:textbox style="mso-fit-shape-to-text:t">
                  <w:txbxContent>
                    <w:p w:rsidR="00655FCF" w:rsidRDefault="00655FCF">
                      <w:bookmarkStart w:id="1" w:name="_GoBack"/>
                      <w:r>
                        <w:t>Revised on 22-02-2023</w:t>
                      </w:r>
                      <w:bookmarkEnd w:id="1"/>
                    </w:p>
                  </w:txbxContent>
                </v:textbox>
              </v:shape>
            </w:pict>
          </mc:Fallback>
        </mc:AlternateContent>
      </w:r>
      <w:r w:rsidR="00FF37C6">
        <w:rPr>
          <w:sz w:val="24"/>
        </w:rPr>
        <w:t>Name : ……………………………………………………………….</w:t>
      </w:r>
      <w:r w:rsidR="00B244C0" w:rsidRPr="00452059">
        <w:rPr>
          <w:sz w:val="24"/>
          <w:szCs w:val="24"/>
        </w:rPr>
        <w:t>.</w:t>
      </w:r>
    </w:p>
    <w:p w:rsidR="00B244C0" w:rsidRDefault="00B244C0" w:rsidP="00FF37C6">
      <w:pPr>
        <w:rPr>
          <w:sz w:val="24"/>
          <w:szCs w:val="24"/>
        </w:rPr>
      </w:pPr>
    </w:p>
    <w:p w:rsidR="00D5258E" w:rsidRPr="00463826" w:rsidRDefault="00D5258E" w:rsidP="00FF37C6">
      <w:pPr>
        <w:rPr>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30261A" w:rsidRDefault="0030261A" w:rsidP="00E05123">
      <w:pPr>
        <w:rPr>
          <w:color w:val="000000"/>
          <w:sz w:val="24"/>
        </w:rPr>
        <w:sectPr w:rsidR="0030261A" w:rsidSect="00A05D5F">
          <w:footerReference w:type="first" r:id="rId64"/>
          <w:pgSz w:w="11907" w:h="16840" w:code="9"/>
          <w:pgMar w:top="1440" w:right="1440" w:bottom="1440" w:left="1440" w:header="0" w:footer="720" w:gutter="0"/>
          <w:paperSrc w:first="15" w:other="15"/>
          <w:pgNumType w:start="1"/>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357A16">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201A75" w:rsidP="00CB35D5">
      <w:pPr>
        <w:ind w:left="-360"/>
        <w:jc w:val="center"/>
      </w:pPr>
      <w:r>
        <w:rPr>
          <w:noProof/>
        </w:rPr>
        <mc:AlternateContent>
          <mc:Choice Requires="wps">
            <w:drawing>
              <wp:anchor distT="0" distB="0" distL="114300" distR="114300" simplePos="0" relativeHeight="251826688" behindDoc="0" locked="0" layoutInCell="1" allowOverlap="1">
                <wp:simplePos x="0" y="0"/>
                <wp:positionH relativeFrom="column">
                  <wp:posOffset>7291070</wp:posOffset>
                </wp:positionH>
                <wp:positionV relativeFrom="paragraph">
                  <wp:posOffset>753110</wp:posOffset>
                </wp:positionV>
                <wp:extent cx="1461770" cy="237490"/>
                <wp:effectExtent l="0" t="635" r="0" b="0"/>
                <wp:wrapNone/>
                <wp:docPr id="1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891DC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7" o:spid="_x0000_s1067" type="#_x0000_t202" style="position:absolute;left:0;text-align:left;margin-left:574.1pt;margin-top:59.3pt;width:115.1pt;height:18.7pt;z-index:251826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" stroked="f">
                <v:textbox style="mso-fit-shape-to-text:t">
                  <w:txbxContent>
                    <w:p w:rsidR="00655FCF" w:rsidRDefault="00655FCF" w:rsidP="00891DCA">
                      <w:r>
                        <w:t>Revised on 23-11-2022</w:t>
                      </w:r>
                    </w:p>
                  </w:txbxContent>
                </v:textbox>
              </v:shape>
            </w:pict>
          </mc:Fallback>
        </mc:AlternateContent>
      </w:r>
    </w:p>
    <w:p w:rsidR="00743A44" w:rsidRDefault="00743A44" w:rsidP="00CB35D5">
      <w:pPr>
        <w:ind w:left="-360"/>
        <w:jc w:val="center"/>
        <w:sectPr w:rsidR="00743A44" w:rsidSect="009E12FE">
          <w:headerReference w:type="even" r:id="rId65"/>
          <w:headerReference w:type="default" r:id="rId66"/>
          <w:footerReference w:type="default" r:id="rId67"/>
          <w:footerReference w:type="first" r:id="rId68"/>
          <w:pgSz w:w="16840" w:h="11907" w:orient="landscape" w:code="9"/>
          <w:pgMar w:top="1418" w:right="851" w:bottom="567" w:left="1242" w:header="709" w:footer="709" w:gutter="0"/>
          <w:pgNumType w:start="1"/>
          <w:cols w:space="708"/>
          <w:titlePg/>
          <w:docGrid w:linePitch="360"/>
        </w:sectPr>
      </w:pP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A936CB">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CC0FEE" w:rsidP="006556F0">
      <w:pPr>
        <w:pStyle w:val="Heading1"/>
        <w:numPr>
          <w:ilvl w:val="0"/>
          <w:numId w:val="0"/>
        </w:numPr>
        <w:ind w:left="-432"/>
        <w:jc w:val="left"/>
        <w:rPr>
          <w:sz w:val="24"/>
          <w:szCs w:val="24"/>
        </w:rPr>
      </w:pPr>
      <w:r>
        <w:rPr>
          <w:sz w:val="24"/>
          <w:szCs w:val="24"/>
        </w:rPr>
        <w:br w:type="page"/>
      </w:r>
      <w:r w:rsidR="00031CAA">
        <w:rPr>
          <w:sz w:val="24"/>
          <w:szCs w:val="24"/>
        </w:rPr>
        <w:lastRenderedPageBreak/>
        <w:t xml:space="preserve">      </w:t>
      </w:r>
      <w:r w:rsidRPr="00D90031">
        <w:rPr>
          <w:sz w:val="24"/>
          <w:szCs w:val="24"/>
        </w:rPr>
        <w:t xml:space="preserve">APPENDIX </w:t>
      </w:r>
      <w:r w:rsidR="006556F0">
        <w:rPr>
          <w:sz w:val="24"/>
          <w:szCs w:val="24"/>
        </w:rPr>
        <w:t>2</w:t>
      </w:r>
      <w:r w:rsidRPr="00D90031">
        <w:rPr>
          <w:sz w:val="24"/>
          <w:szCs w:val="24"/>
        </w:rPr>
        <w:t>A – AUTHORIZATION FOR BANK REFERENCES</w:t>
      </w:r>
    </w:p>
    <w:p w:rsidR="00CC0FEE" w:rsidRPr="00452059" w:rsidRDefault="00CC0FEE" w:rsidP="00CC0FEE">
      <w:pPr>
        <w:rPr>
          <w:sz w:val="24"/>
          <w:szCs w:val="24"/>
        </w:rPr>
      </w:pPr>
    </w:p>
    <w:p w:rsidR="00031CAA" w:rsidRPr="00031CAA" w:rsidRDefault="00201A75" w:rsidP="00031CAA">
      <w:pPr>
        <w:ind w:right="-1174"/>
        <w:jc w:val="center"/>
        <w:rPr>
          <w:b/>
          <w:sz w:val="24"/>
          <w:szCs w:val="24"/>
        </w:rPr>
      </w:pPr>
      <w:r>
        <w:rPr>
          <w:b/>
          <w:noProof/>
          <w:sz w:val="24"/>
          <w:szCs w:val="24"/>
        </w:rPr>
        <mc:AlternateContent>
          <mc:Choice Requires="wps">
            <w:drawing>
              <wp:anchor distT="0" distB="0" distL="114300" distR="114300" simplePos="0" relativeHeight="251736576" behindDoc="0" locked="0" layoutInCell="1" allowOverlap="1">
                <wp:simplePos x="0" y="0"/>
                <wp:positionH relativeFrom="column">
                  <wp:posOffset>457200</wp:posOffset>
                </wp:positionH>
                <wp:positionV relativeFrom="paragraph">
                  <wp:posOffset>38100</wp:posOffset>
                </wp:positionV>
                <wp:extent cx="5029200" cy="342900"/>
                <wp:effectExtent l="9525" t="9525" r="9525" b="9525"/>
                <wp:wrapNone/>
                <wp:docPr id="15"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655FCF" w:rsidRPr="00030C45" w:rsidRDefault="00655FCF" w:rsidP="00031CAA">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68" style="position:absolute;left:0;text-align:left;margin-left:36pt;margin-top:3pt;width:396pt;height:2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TsN8YSsCAABSBAAADgAAAAAAAAAAAAAAAAAuAgAAZHJzL2Uy&#10;b0RvYy54bWxQSwECLQAUAAYACAAAACEAxbHQENwAAAAHAQAADwAAAAAAAAAAAAAAAACFBAAAZHJz&#10;L2Rvd25yZXYueG1sUEsFBgAAAAAEAAQA8wAAAI4FAAAAAA==&#10;">
                <v:textbox>
                  <w:txbxContent>
                    <w:p w:rsidR="00655FCF" w:rsidRPr="00030C45" w:rsidRDefault="00655FCF" w:rsidP="00031CAA">
                      <w:pPr>
                        <w:jc w:val="center"/>
                        <w:rPr>
                          <w:b/>
                        </w:rPr>
                      </w:pPr>
                      <w:r w:rsidRPr="00030C45">
                        <w:rPr>
                          <w:b/>
                        </w:rPr>
                        <w:t>BIDDER SHALL FILL THIS FORM AND PROVIDE WITH THE BID</w:t>
                      </w:r>
                    </w:p>
                  </w:txbxContent>
                </v:textbox>
              </v:rect>
            </w:pict>
          </mc:Fallback>
        </mc:AlternateContent>
      </w: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r w:rsidRPr="00031CAA">
        <w:rPr>
          <w:b/>
          <w:sz w:val="24"/>
          <w:szCs w:val="24"/>
        </w:rPr>
        <w:t xml:space="preserve"> </w:t>
      </w:r>
    </w:p>
    <w:p w:rsidR="00031CAA" w:rsidRPr="00031CAA" w:rsidRDefault="00031CAA" w:rsidP="00031CAA">
      <w:pPr>
        <w:ind w:right="-1174"/>
        <w:jc w:val="right"/>
        <w:rPr>
          <w:i/>
          <w:sz w:val="24"/>
          <w:szCs w:val="24"/>
        </w:rPr>
      </w:pP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[Bidder’s Name]</w:t>
      </w: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[Address]</w:t>
      </w:r>
    </w:p>
    <w:p w:rsidR="00031CAA" w:rsidRPr="00031CAA" w:rsidRDefault="00031CAA" w:rsidP="00031CAA">
      <w:pPr>
        <w:ind w:right="-91"/>
        <w:jc w:val="right"/>
        <w:rPr>
          <w:sz w:val="24"/>
          <w:szCs w:val="24"/>
        </w:rPr>
      </w:pPr>
      <w:r w:rsidRPr="00031CAA">
        <w:rPr>
          <w:sz w:val="24"/>
          <w:szCs w:val="24"/>
        </w:rPr>
        <w:t>………………………………….</w:t>
      </w:r>
    </w:p>
    <w:p w:rsidR="00031CAA" w:rsidRPr="00031CAA" w:rsidRDefault="00031CAA" w:rsidP="00031CAA">
      <w:pPr>
        <w:ind w:right="29"/>
        <w:jc w:val="right"/>
        <w:rPr>
          <w:sz w:val="24"/>
          <w:szCs w:val="24"/>
        </w:rPr>
      </w:pPr>
      <w:r w:rsidRPr="00031CAA">
        <w:rPr>
          <w:sz w:val="24"/>
          <w:szCs w:val="24"/>
        </w:rPr>
        <w:t xml:space="preserve">..……………………………….  </w:t>
      </w:r>
    </w:p>
    <w:p w:rsidR="00031CAA" w:rsidRPr="00031CAA" w:rsidRDefault="00031CAA" w:rsidP="00031CAA">
      <w:pPr>
        <w:ind w:right="-1174"/>
        <w:rPr>
          <w:sz w:val="24"/>
          <w:szCs w:val="24"/>
        </w:rPr>
      </w:pPr>
      <w:r w:rsidRPr="00031CAA">
        <w:rPr>
          <w:sz w:val="24"/>
          <w:szCs w:val="24"/>
        </w:rPr>
        <w:t xml:space="preserve">Manager …………………….. </w:t>
      </w:r>
      <w:r w:rsidRPr="00031CAA">
        <w:rPr>
          <w:i/>
          <w:sz w:val="24"/>
          <w:szCs w:val="24"/>
        </w:rPr>
        <w:t>[Name of Bank]</w:t>
      </w:r>
    </w:p>
    <w:p w:rsidR="00031CAA" w:rsidRPr="00031CAA" w:rsidRDefault="00031CAA" w:rsidP="00031CAA">
      <w:pPr>
        <w:ind w:right="-1174"/>
        <w:rPr>
          <w:i/>
          <w:sz w:val="24"/>
          <w:szCs w:val="24"/>
        </w:rPr>
      </w:pPr>
      <w:r w:rsidRPr="00031CAA">
        <w:rPr>
          <w:sz w:val="24"/>
          <w:szCs w:val="24"/>
        </w:rPr>
        <w:t>………………..……………….</w:t>
      </w:r>
      <w:r w:rsidRPr="00031CAA">
        <w:rPr>
          <w:i/>
          <w:sz w:val="24"/>
          <w:szCs w:val="24"/>
        </w:rPr>
        <w:t>[Address]</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 xml:space="preserve">Dear Sir, </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031CAA" w:rsidRPr="00031CAA" w:rsidRDefault="00031CAA" w:rsidP="00031CAA">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031CAA" w:rsidRPr="00031CAA" w:rsidRDefault="00031CAA" w:rsidP="00031CAA">
      <w:pPr>
        <w:ind w:right="-1174"/>
        <w:jc w:val="both"/>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Yours faithfully,</w:t>
      </w: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Authorized officer of the Bidder.</w:t>
      </w:r>
    </w:p>
    <w:p w:rsidR="00031CAA" w:rsidRPr="00031CAA" w:rsidRDefault="00031CAA" w:rsidP="00031CAA">
      <w:pPr>
        <w:ind w:right="-1174"/>
        <w:jc w:val="right"/>
        <w:rPr>
          <w:sz w:val="24"/>
          <w:szCs w:val="24"/>
        </w:rPr>
      </w:pPr>
    </w:p>
    <w:p w:rsidR="00031CAA" w:rsidRPr="00031CAA" w:rsidRDefault="00031CAA" w:rsidP="00031CAA">
      <w:pPr>
        <w:ind w:right="-1174"/>
        <w:jc w:val="right"/>
        <w:rPr>
          <w:sz w:val="24"/>
          <w:szCs w:val="24"/>
        </w:rPr>
      </w:pPr>
    </w:p>
    <w:p w:rsidR="00031CAA" w:rsidRPr="00031CAA" w:rsidRDefault="00201A75" w:rsidP="00031CAA">
      <w:pPr>
        <w:ind w:left="720" w:right="-1174" w:hanging="720"/>
        <w:rPr>
          <w:sz w:val="24"/>
          <w:szCs w:val="24"/>
        </w:rPr>
      </w:pPr>
      <w:r>
        <w:rPr>
          <w:noProof/>
          <w:sz w:val="24"/>
          <w:szCs w:val="24"/>
        </w:rPr>
        <mc:AlternateContent>
          <mc:Choice Requires="wps">
            <w:drawing>
              <wp:anchor distT="0" distB="0" distL="114300" distR="114300" simplePos="0" relativeHeight="251824640" behindDoc="0" locked="0" layoutInCell="1" allowOverlap="1">
                <wp:simplePos x="0" y="0"/>
                <wp:positionH relativeFrom="column">
                  <wp:posOffset>4368800</wp:posOffset>
                </wp:positionH>
                <wp:positionV relativeFrom="paragraph">
                  <wp:posOffset>2604135</wp:posOffset>
                </wp:positionV>
                <wp:extent cx="1461135" cy="237490"/>
                <wp:effectExtent l="0" t="0" r="0" b="0"/>
                <wp:wrapNone/>
                <wp:docPr id="14"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CD0EE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3" o:spid="_x0000_s1069" type="#_x0000_t202" style="position:absolute;left:0;text-align:left;margin-left:344pt;margin-top:205.05pt;width:115.05pt;height:18.7pt;z-index:25182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" stroked="f">
                <v:textbox style="mso-fit-shape-to-text:t">
                  <w:txbxContent>
                    <w:p w:rsidR="00655FCF" w:rsidRDefault="00655FCF" w:rsidP="00CD0EEA">
                      <w:r>
                        <w:t>Revised on 23-11-2022</w:t>
                      </w:r>
                    </w:p>
                  </w:txbxContent>
                </v:textbox>
              </v:shape>
            </w:pict>
          </mc:Fallback>
        </mc:AlternateContent>
      </w:r>
      <w:r w:rsidR="00031CAA" w:rsidRPr="00031CAA">
        <w:rPr>
          <w:sz w:val="24"/>
          <w:szCs w:val="24"/>
        </w:rPr>
        <w:t xml:space="preserve">Note : </w:t>
      </w:r>
      <w:r w:rsidR="00031CAA" w:rsidRPr="00031CAA">
        <w:rPr>
          <w:sz w:val="24"/>
          <w:szCs w:val="24"/>
        </w:rPr>
        <w:tab/>
        <w:t>If there are more than one bank</w:t>
      </w:r>
      <w:r w:rsidR="00CD0EEA">
        <w:rPr>
          <w:sz w:val="24"/>
          <w:szCs w:val="24"/>
        </w:rPr>
        <w:t xml:space="preserve">, separate letters should be </w:t>
      </w:r>
      <w:r w:rsidR="00031CAA" w:rsidRPr="00031CAA">
        <w:rPr>
          <w:sz w:val="24"/>
          <w:szCs w:val="24"/>
        </w:rPr>
        <w:t xml:space="preserve">submitted for each Bank. </w:t>
      </w:r>
    </w:p>
    <w:p w:rsidR="00031CAA" w:rsidRPr="00031CAA" w:rsidRDefault="00031CAA" w:rsidP="00031CAA">
      <w:pPr>
        <w:ind w:right="-1174"/>
        <w:jc w:val="right"/>
        <w:rPr>
          <w:sz w:val="24"/>
          <w:szCs w:val="24"/>
        </w:rPr>
        <w:sectPr w:rsidR="00031CAA" w:rsidRPr="00031CAA" w:rsidSect="00E315FA">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864D8C" w:rsidRPr="00864D8C">
        <w:rPr>
          <w:sz w:val="24"/>
        </w:rPr>
        <w:t>Manufacturer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E17F02" w:rsidRDefault="006556F0" w:rsidP="00E17F02">
      <w:pPr>
        <w:spacing w:line="276" w:lineRule="auto"/>
        <w:rPr>
          <w:bCs/>
          <w:sz w:val="24"/>
          <w:szCs w:val="24"/>
        </w:rPr>
      </w:pPr>
      <w:r w:rsidRPr="00E17F02">
        <w:rPr>
          <w:bCs/>
          <w:sz w:val="24"/>
          <w:szCs w:val="24"/>
        </w:rPr>
        <w:t>Chairman,</w:t>
      </w:r>
      <w:r w:rsidR="00E17F02" w:rsidRPr="00E17F02">
        <w:rPr>
          <w:bCs/>
          <w:sz w:val="24"/>
          <w:szCs w:val="24"/>
        </w:rPr>
        <w:t xml:space="preserve"> Procurement Committee,</w:t>
      </w:r>
    </w:p>
    <w:p w:rsidR="00CF527C" w:rsidRPr="00E17F02" w:rsidRDefault="004B69F0" w:rsidP="00E17F02">
      <w:pPr>
        <w:pStyle w:val="Title"/>
        <w:spacing w:line="276" w:lineRule="auto"/>
        <w:jc w:val="both"/>
        <w:rPr>
          <w:b w:val="0"/>
          <w:bCs/>
          <w:sz w:val="24"/>
          <w:szCs w:val="24"/>
          <w:u w:val="none"/>
        </w:rPr>
      </w:pPr>
      <w:r>
        <w:rPr>
          <w:b w:val="0"/>
          <w:bCs/>
          <w:sz w:val="24"/>
          <w:szCs w:val="24"/>
          <w:u w:val="none"/>
        </w:rPr>
        <w:t>………………………………</w:t>
      </w:r>
      <w:r w:rsidR="00CF527C" w:rsidRPr="00E17F02">
        <w:rPr>
          <w:b w:val="0"/>
          <w:bCs/>
          <w:sz w:val="24"/>
          <w:szCs w:val="24"/>
          <w:u w:val="none"/>
        </w:rPr>
        <w:t>,</w:t>
      </w:r>
    </w:p>
    <w:p w:rsidR="006556F0" w:rsidRPr="00E17F02" w:rsidRDefault="004B69F0" w:rsidP="00E17F02">
      <w:pPr>
        <w:spacing w:line="276" w:lineRule="auto"/>
        <w:rPr>
          <w:bCs/>
          <w:sz w:val="24"/>
          <w:szCs w:val="24"/>
        </w:rPr>
      </w:pPr>
      <w:r>
        <w:rPr>
          <w:bCs/>
          <w:sz w:val="24"/>
          <w:szCs w:val="24"/>
        </w:rPr>
        <w:t>……………………………….</w:t>
      </w:r>
      <w:r w:rsidR="006556F0" w:rsidRPr="00E17F02">
        <w:rPr>
          <w:bCs/>
          <w:sz w:val="24"/>
          <w:szCs w:val="24"/>
        </w:rPr>
        <w:t>,</w:t>
      </w:r>
    </w:p>
    <w:p w:rsidR="006556F0" w:rsidRPr="00C9333F" w:rsidRDefault="006556F0" w:rsidP="006556F0">
      <w:pPr>
        <w:spacing w:line="360" w:lineRule="auto"/>
        <w:rPr>
          <w:b/>
        </w:rPr>
      </w:pPr>
    </w:p>
    <w:p w:rsidR="002B7641" w:rsidRDefault="002B7641" w:rsidP="007A26BB">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r w:rsidR="00251301">
        <w:rPr>
          <w:b/>
          <w:bCs/>
          <w:sz w:val="24"/>
          <w:szCs w:val="24"/>
        </w:rPr>
        <w:t>.</w:t>
      </w:r>
    </w:p>
    <w:p w:rsidR="006556F0" w:rsidRPr="00CC0FEE" w:rsidRDefault="006556F0" w:rsidP="007A26BB">
      <w:pPr>
        <w:spacing w:line="276"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rPr>
          <w:sz w:val="24"/>
        </w:rPr>
        <w:t>We, ………………………………………………………</w:t>
      </w:r>
      <w:r w:rsidR="007A26BB">
        <w:rPr>
          <w:sz w:val="24"/>
        </w:rPr>
        <w:t>….</w:t>
      </w:r>
      <w:r>
        <w:rPr>
          <w:sz w:val="24"/>
        </w:rPr>
        <w:t>……….[</w:t>
      </w:r>
      <w:r>
        <w:rPr>
          <w:i/>
          <w:sz w:val="24"/>
        </w:rPr>
        <w:t xml:space="preserve">name of </w:t>
      </w:r>
      <w:r w:rsidR="00BC6278">
        <w:rPr>
          <w:i/>
          <w:sz w:val="24"/>
        </w:rPr>
        <w:t>Manufacturer</w:t>
      </w:r>
      <w:r>
        <w:rPr>
          <w:sz w:val="24"/>
        </w:rPr>
        <w:t xml:space="preserve">] </w:t>
      </w:r>
      <w:r w:rsidR="007A26BB">
        <w:rPr>
          <w:sz w:val="24"/>
        </w:rPr>
        <w:t>o</w:t>
      </w:r>
      <w:r>
        <w:rPr>
          <w:sz w:val="24"/>
        </w:rPr>
        <w:t>f…. ……………………………………………………………………</w:t>
      </w:r>
      <w:r w:rsidR="00245DE8">
        <w:rPr>
          <w:sz w:val="24"/>
        </w:rPr>
        <w:t>…………..</w:t>
      </w:r>
      <w:r>
        <w:rPr>
          <w:sz w:val="24"/>
        </w:rPr>
        <w:t>…………</w:t>
      </w:r>
    </w:p>
    <w:p w:rsidR="00120793"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sidR="002B7641">
        <w:rPr>
          <w:sz w:val="24"/>
        </w:rPr>
        <w:t>Gunmetal Ferrules</w:t>
      </w:r>
      <w:r>
        <w:rPr>
          <w:sz w:val="24"/>
        </w:rPr>
        <w:t xml:space="preserve"> </w:t>
      </w:r>
      <w:r w:rsidR="003F28F4">
        <w:rPr>
          <w:sz w:val="24"/>
        </w:rPr>
        <w:t xml:space="preserve">offered under the above mentioned bid </w:t>
      </w:r>
      <w:r>
        <w:rPr>
          <w:sz w:val="24"/>
        </w:rPr>
        <w:t>and shall deliver them according to the deliver</w:t>
      </w:r>
      <w:r w:rsidR="00742352">
        <w:rPr>
          <w:sz w:val="24"/>
        </w:rPr>
        <w:t>y schedule indicated in the bid</w:t>
      </w:r>
      <w:r w:rsidR="00F366E5">
        <w:rPr>
          <w:sz w:val="24"/>
        </w:rPr>
        <w:t>.</w:t>
      </w:r>
    </w:p>
    <w:p w:rsidR="006556F0" w:rsidRDefault="006556F0" w:rsidP="00864D8C">
      <w:pPr>
        <w:spacing w:line="360" w:lineRule="auto"/>
        <w:jc w:val="both"/>
        <w:rPr>
          <w:sz w:val="24"/>
        </w:rPr>
      </w:pPr>
      <w:r>
        <w:rPr>
          <w:sz w:val="24"/>
        </w:rPr>
        <w:t xml:space="preserve"> </w:t>
      </w: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864D8C" w:rsidRPr="00197124" w:rsidRDefault="00BC6278" w:rsidP="006556F0">
      <w:pPr>
        <w:spacing w:line="360" w:lineRule="auto"/>
        <w:rPr>
          <w:sz w:val="24"/>
        </w:rPr>
      </w:pPr>
      <w:r>
        <w:rPr>
          <w:sz w:val="24"/>
        </w:rPr>
        <w:t>Authorized</w:t>
      </w:r>
      <w:r w:rsidR="006556F0">
        <w:rPr>
          <w:sz w:val="24"/>
        </w:rPr>
        <w:t xml:space="preserve"> Officer of the </w:t>
      </w:r>
      <w:r w:rsidR="00873CC4" w:rsidRPr="00197124">
        <w:rPr>
          <w:iCs/>
          <w:sz w:val="24"/>
        </w:rPr>
        <w:t>Manufacturer</w:t>
      </w:r>
      <w:r w:rsidR="006556F0" w:rsidRPr="00197124">
        <w:rPr>
          <w:sz w:val="24"/>
        </w:rPr>
        <w:t>.</w:t>
      </w:r>
      <w:r w:rsidR="006556F0" w:rsidRPr="00197124">
        <w:rPr>
          <w:sz w:val="24"/>
        </w:rPr>
        <w:tab/>
      </w:r>
      <w:r w:rsidR="006556F0" w:rsidRPr="00197124">
        <w:rPr>
          <w:sz w:val="24"/>
        </w:rPr>
        <w:tab/>
      </w:r>
      <w:r w:rsidR="006556F0" w:rsidRPr="00197124">
        <w:rPr>
          <w:sz w:val="24"/>
        </w:rPr>
        <w:tab/>
        <w:t xml:space="preserve">   </w:t>
      </w:r>
      <w:r w:rsidRPr="00197124">
        <w:rPr>
          <w:sz w:val="24"/>
        </w:rPr>
        <w:t xml:space="preserve">         </w:t>
      </w:r>
      <w:r w:rsidR="006556F0" w:rsidRPr="00197124">
        <w:rPr>
          <w:sz w:val="24"/>
        </w:rPr>
        <w:t>Seal of the Company.</w:t>
      </w:r>
    </w:p>
    <w:p w:rsidR="00873CC4" w:rsidRPr="00197124" w:rsidRDefault="00873CC4" w:rsidP="006556F0">
      <w:pPr>
        <w:spacing w:line="360" w:lineRule="auto"/>
        <w:rPr>
          <w:sz w:val="24"/>
        </w:rPr>
      </w:pPr>
    </w:p>
    <w:p w:rsidR="00873CC4" w:rsidRDefault="00873CC4" w:rsidP="006556F0">
      <w:pPr>
        <w:spacing w:line="360" w:lineRule="auto"/>
        <w:rPr>
          <w:sz w:val="24"/>
        </w:rPr>
      </w:pPr>
      <w:r w:rsidRPr="00197124">
        <w:rPr>
          <w:sz w:val="24"/>
        </w:rPr>
        <w:t>Name:  ……………………………..</w:t>
      </w:r>
    </w:p>
    <w:p w:rsidR="00864D8C" w:rsidRDefault="00864D8C" w:rsidP="006556F0">
      <w:pPr>
        <w:spacing w:line="360" w:lineRule="auto"/>
        <w:rPr>
          <w:sz w:val="24"/>
        </w:rPr>
      </w:pPr>
    </w:p>
    <w:p w:rsidR="00864D8C" w:rsidRDefault="00864D8C" w:rsidP="006556F0">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864D8C" w:rsidRDefault="00864D8C" w:rsidP="006556F0">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64D8C" w:rsidRDefault="00864D8C" w:rsidP="006556F0">
      <w:pPr>
        <w:spacing w:line="360" w:lineRule="auto"/>
        <w:rPr>
          <w:sz w:val="24"/>
        </w:rPr>
      </w:pPr>
      <w:r>
        <w:rPr>
          <w:sz w:val="24"/>
        </w:rPr>
        <w:t>…………………………………..</w:t>
      </w:r>
      <w:r w:rsidR="002A7867">
        <w:rPr>
          <w:sz w:val="24"/>
        </w:rPr>
        <w:t xml:space="preserve">                                              ……………………………                          Authorized officer of the Bidder                                                     </w:t>
      </w:r>
      <w:r>
        <w:rPr>
          <w:sz w:val="24"/>
        </w:rPr>
        <w:t>Seal of the Company</w:t>
      </w:r>
    </w:p>
    <w:p w:rsidR="00864D8C" w:rsidRDefault="00864D8C" w:rsidP="006556F0">
      <w:pPr>
        <w:spacing w:line="360" w:lineRule="auto"/>
        <w:rPr>
          <w:sz w:val="24"/>
        </w:rPr>
      </w:pPr>
    </w:p>
    <w:p w:rsidR="00864D8C" w:rsidRDefault="00864D8C" w:rsidP="006556F0">
      <w:pPr>
        <w:spacing w:line="360" w:lineRule="auto"/>
        <w:rPr>
          <w:sz w:val="24"/>
        </w:rPr>
      </w:pPr>
      <w:r>
        <w:rPr>
          <w:sz w:val="24"/>
        </w:rPr>
        <w:t>Date</w:t>
      </w:r>
      <w:proofErr w:type="gramStart"/>
      <w:r>
        <w:rPr>
          <w:sz w:val="24"/>
        </w:rPr>
        <w:t xml:space="preserve"> :…</w:t>
      </w:r>
      <w:proofErr w:type="gramEnd"/>
      <w:r>
        <w:rPr>
          <w:sz w:val="24"/>
        </w:rPr>
        <w:t xml:space="preserve">………………………….. </w:t>
      </w:r>
    </w:p>
    <w:p w:rsidR="008E43CB" w:rsidRDefault="008E43CB" w:rsidP="006556F0">
      <w:pPr>
        <w:spacing w:line="360" w:lineRule="auto"/>
        <w:rPr>
          <w:sz w:val="24"/>
        </w:rPr>
      </w:pPr>
      <w:r>
        <w:rPr>
          <w:noProof/>
        </w:rPr>
        <mc:AlternateContent>
          <mc:Choice Requires="wps">
            <w:drawing>
              <wp:anchor distT="0" distB="0" distL="114300" distR="114300" simplePos="0" relativeHeight="251813376" behindDoc="0" locked="0" layoutInCell="1" allowOverlap="1" wp14:anchorId="5F5C7EBA" wp14:editId="7A76A0D3">
                <wp:simplePos x="0" y="0"/>
                <wp:positionH relativeFrom="column">
                  <wp:posOffset>4197350</wp:posOffset>
                </wp:positionH>
                <wp:positionV relativeFrom="paragraph">
                  <wp:posOffset>705485</wp:posOffset>
                </wp:positionV>
                <wp:extent cx="1461135" cy="237490"/>
                <wp:effectExtent l="0" t="0" r="0" b="635"/>
                <wp:wrapNone/>
                <wp:docPr id="1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873CC4">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5C7EBA" id="Text Box 339" o:spid="_x0000_s1070" type="#_x0000_t202" style="position:absolute;margin-left:330.5pt;margin-top:55.55pt;width:115.05pt;height:18.7pt;z-index:251813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" stroked="f">
                <v:textbox style="mso-fit-shape-to-text:t">
                  <w:txbxContent>
                    <w:p w:rsidR="00655FCF" w:rsidRDefault="00655FCF" w:rsidP="00873CC4">
                      <w:r>
                        <w:t>Revised on 22-02-2023</w:t>
                      </w:r>
                    </w:p>
                  </w:txbxContent>
                </v:textbox>
              </v:shape>
            </w:pict>
          </mc:Fallback>
        </mc:AlternateContent>
      </w:r>
    </w:p>
    <w:p w:rsidR="006556F0" w:rsidRDefault="006556F0" w:rsidP="00340451">
      <w:pPr>
        <w:pStyle w:val="Title"/>
        <w:jc w:val="right"/>
      </w:pPr>
    </w:p>
    <w:p w:rsidR="00AF275A" w:rsidRPr="00053C0C" w:rsidRDefault="00AF275A" w:rsidP="00AF275A">
      <w:pPr>
        <w:jc w:val="center"/>
        <w:rPr>
          <w:b/>
          <w:sz w:val="24"/>
          <w:szCs w:val="24"/>
        </w:rPr>
      </w:pPr>
      <w:r w:rsidRPr="00053C0C">
        <w:rPr>
          <w:b/>
          <w:bCs/>
          <w:sz w:val="24"/>
          <w:szCs w:val="24"/>
        </w:rPr>
        <w:t xml:space="preserve">APPENDIX </w:t>
      </w:r>
      <w:r>
        <w:rPr>
          <w:b/>
          <w:bCs/>
          <w:sz w:val="24"/>
          <w:szCs w:val="24"/>
        </w:rPr>
        <w:t>4</w:t>
      </w:r>
      <w:r w:rsidRPr="00053C0C">
        <w:rPr>
          <w:b/>
          <w:bCs/>
          <w:sz w:val="24"/>
          <w:szCs w:val="24"/>
        </w:rPr>
        <w:t xml:space="preserve"> -</w:t>
      </w:r>
      <w:r w:rsidRPr="007E5C07">
        <w:rPr>
          <w:sz w:val="24"/>
          <w:szCs w:val="24"/>
        </w:rPr>
        <w:t xml:space="preserve"> </w:t>
      </w:r>
      <w:r w:rsidRPr="00053C0C">
        <w:rPr>
          <w:b/>
          <w:bCs/>
          <w:sz w:val="24"/>
          <w:szCs w:val="24"/>
        </w:rPr>
        <w:t>POWER OF ATTORNEY FOR THE SIGNATORY TO THE APPLICANT</w:t>
      </w:r>
    </w:p>
    <w:p w:rsidR="00AF275A" w:rsidRPr="00053C0C" w:rsidRDefault="00AF275A" w:rsidP="00AF275A">
      <w:pPr>
        <w:spacing w:line="360" w:lineRule="auto"/>
        <w:jc w:val="both"/>
        <w:rPr>
          <w:i/>
          <w:iCs/>
          <w:sz w:val="24"/>
          <w:szCs w:val="24"/>
        </w:rPr>
      </w:pPr>
    </w:p>
    <w:p w:rsidR="00AF275A" w:rsidRPr="00053C0C" w:rsidRDefault="00AF275A" w:rsidP="00AF275A">
      <w:pPr>
        <w:spacing w:line="360" w:lineRule="auto"/>
        <w:jc w:val="both"/>
        <w:rPr>
          <w:i/>
          <w:iCs/>
          <w:sz w:val="24"/>
          <w:szCs w:val="24"/>
        </w:rPr>
      </w:pPr>
      <w:r w:rsidRPr="00053C0C">
        <w:rPr>
          <w:i/>
          <w:iCs/>
          <w:sz w:val="24"/>
          <w:szCs w:val="24"/>
        </w:rPr>
        <w:t>[Date]</w:t>
      </w:r>
    </w:p>
    <w:p w:rsidR="00AF275A" w:rsidRPr="00053C0C" w:rsidRDefault="00AF275A" w:rsidP="00AF275A">
      <w:pPr>
        <w:spacing w:line="360" w:lineRule="auto"/>
        <w:jc w:val="both"/>
        <w:rPr>
          <w:i/>
          <w:iCs/>
          <w:sz w:val="24"/>
          <w:szCs w:val="24"/>
        </w:rPr>
      </w:pPr>
    </w:p>
    <w:p w:rsidR="00AF275A" w:rsidRPr="00C857DD" w:rsidRDefault="00AF275A" w:rsidP="00AF275A">
      <w:pPr>
        <w:ind w:left="720" w:hanging="720"/>
        <w:jc w:val="both"/>
        <w:rPr>
          <w:color w:val="000000"/>
          <w:sz w:val="24"/>
          <w:szCs w:val="24"/>
        </w:rPr>
      </w:pPr>
      <w:r w:rsidRPr="00C857DD">
        <w:rPr>
          <w:color w:val="000000"/>
          <w:sz w:val="24"/>
          <w:szCs w:val="24"/>
        </w:rPr>
        <w:t xml:space="preserve">To: </w:t>
      </w:r>
      <w:r w:rsidRPr="00C857DD">
        <w:rPr>
          <w:color w:val="000000"/>
          <w:sz w:val="24"/>
          <w:szCs w:val="24"/>
        </w:rPr>
        <w:tab/>
        <w:t>Chairman,</w:t>
      </w:r>
      <w:r w:rsidR="00C857DD" w:rsidRPr="00C857DD">
        <w:rPr>
          <w:color w:val="000000"/>
          <w:sz w:val="24"/>
          <w:szCs w:val="24"/>
        </w:rPr>
        <w:t xml:space="preserve"> </w:t>
      </w:r>
      <w:r w:rsidR="00C857DD" w:rsidRPr="00C857DD">
        <w:rPr>
          <w:bCs/>
          <w:sz w:val="24"/>
          <w:szCs w:val="24"/>
        </w:rPr>
        <w:t>Procurement Committee,</w:t>
      </w:r>
    </w:p>
    <w:p w:rsidR="00AF275A" w:rsidRPr="00C857DD" w:rsidRDefault="00AF275A" w:rsidP="00AF275A">
      <w:pPr>
        <w:ind w:left="720" w:hanging="720"/>
        <w:jc w:val="both"/>
        <w:rPr>
          <w:color w:val="000000"/>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p>
    <w:p w:rsidR="00AF275A" w:rsidRPr="00C857DD" w:rsidRDefault="00AF275A" w:rsidP="00AF275A">
      <w:pPr>
        <w:ind w:left="720" w:hanging="720"/>
        <w:jc w:val="both"/>
        <w:rPr>
          <w:b/>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r w:rsidRPr="00C857DD">
        <w:rPr>
          <w:b/>
          <w:sz w:val="24"/>
          <w:szCs w:val="24"/>
        </w:rPr>
        <w:t>,</w:t>
      </w:r>
    </w:p>
    <w:p w:rsidR="00AF275A" w:rsidRPr="00053C0C" w:rsidRDefault="00AF275A" w:rsidP="00AF275A">
      <w:pPr>
        <w:ind w:firstLine="720"/>
        <w:rPr>
          <w:sz w:val="24"/>
          <w:szCs w:val="24"/>
        </w:rPr>
      </w:pPr>
    </w:p>
    <w:p w:rsidR="00AF275A" w:rsidRPr="00053C0C" w:rsidRDefault="00AF275A" w:rsidP="00AF275A">
      <w:pPr>
        <w:rPr>
          <w:b/>
          <w:bCs/>
          <w:sz w:val="24"/>
          <w:szCs w:val="24"/>
        </w:rPr>
      </w:pPr>
    </w:p>
    <w:p w:rsidR="00AF275A" w:rsidRDefault="00AF275A" w:rsidP="00AF275A">
      <w:pPr>
        <w:jc w:val="both"/>
        <w:rPr>
          <w:sz w:val="24"/>
          <w:szCs w:val="24"/>
        </w:rPr>
      </w:pPr>
      <w:r w:rsidRPr="00053C0C">
        <w:rPr>
          <w:b/>
          <w:bCs/>
          <w:sz w:val="24"/>
          <w:szCs w:val="24"/>
        </w:rPr>
        <w:t>TO ALL TO WHOM THESE PRESENTS SHALL COME</w:t>
      </w:r>
      <w:r w:rsidRPr="00053C0C">
        <w:rPr>
          <w:sz w:val="24"/>
          <w:szCs w:val="24"/>
        </w:rPr>
        <w:t xml:space="preserve"> </w:t>
      </w:r>
      <w:r>
        <w:rPr>
          <w:sz w:val="24"/>
          <w:szCs w:val="24"/>
        </w:rPr>
        <w:t>……</w:t>
      </w:r>
      <w:r w:rsidRPr="00053C0C">
        <w:rPr>
          <w:sz w:val="24"/>
          <w:szCs w:val="24"/>
        </w:rPr>
        <w:t xml:space="preserve">………………………. </w:t>
      </w:r>
      <w:r>
        <w:rPr>
          <w:sz w:val="24"/>
          <w:szCs w:val="24"/>
        </w:rPr>
        <w:t>……………………….</w:t>
      </w:r>
      <w:r w:rsidRPr="00053C0C">
        <w:rPr>
          <w:sz w:val="24"/>
          <w:szCs w:val="24"/>
        </w:rPr>
        <w:t>(Company Name) a company duly incorporated in …………….. (Country in incorporation) under the provisions of the Companies Act/Country legislation No………</w:t>
      </w:r>
      <w:r>
        <w:rPr>
          <w:sz w:val="24"/>
          <w:szCs w:val="24"/>
        </w:rPr>
        <w:t>……………</w:t>
      </w:r>
      <w:r w:rsidRPr="00053C0C">
        <w:rPr>
          <w:sz w:val="24"/>
          <w:szCs w:val="24"/>
        </w:rPr>
        <w:t>…and having its Registered Office at……………………………</w:t>
      </w:r>
      <w:r>
        <w:rPr>
          <w:sz w:val="24"/>
          <w:szCs w:val="24"/>
        </w:rPr>
        <w:t>….</w:t>
      </w:r>
      <w:r w:rsidRPr="00053C0C">
        <w:rPr>
          <w:sz w:val="24"/>
          <w:szCs w:val="24"/>
        </w:rPr>
        <w:t>…</w:t>
      </w:r>
    </w:p>
    <w:p w:rsidR="00AF275A" w:rsidRPr="00053C0C" w:rsidRDefault="00AF275A" w:rsidP="00AF275A">
      <w:pPr>
        <w:jc w:val="both"/>
        <w:rPr>
          <w:sz w:val="24"/>
          <w:szCs w:val="24"/>
        </w:rPr>
      </w:pPr>
      <w:r w:rsidRPr="00053C0C">
        <w:rPr>
          <w:sz w:val="24"/>
          <w:szCs w:val="24"/>
        </w:rPr>
        <w:t>.……………</w:t>
      </w:r>
      <w:r>
        <w:rPr>
          <w:sz w:val="24"/>
          <w:szCs w:val="24"/>
        </w:rPr>
        <w:t>……………………………………………………………</w:t>
      </w:r>
      <w:r w:rsidRPr="00053C0C">
        <w:rPr>
          <w:sz w:val="24"/>
          <w:szCs w:val="24"/>
        </w:rPr>
        <w:t xml:space="preserve">(address of the office) in…………….……………. (Country). </w:t>
      </w:r>
    </w:p>
    <w:p w:rsidR="00AF275A" w:rsidRPr="00053C0C" w:rsidRDefault="00AF275A" w:rsidP="00AF275A">
      <w:pPr>
        <w:jc w:val="both"/>
        <w:rPr>
          <w:sz w:val="24"/>
          <w:szCs w:val="24"/>
        </w:rPr>
      </w:pPr>
    </w:p>
    <w:p w:rsidR="00AF275A" w:rsidRPr="00053C0C" w:rsidRDefault="00AF275A" w:rsidP="00AF275A">
      <w:pPr>
        <w:pStyle w:val="ListParagraph"/>
        <w:jc w:val="center"/>
        <w:rPr>
          <w:b/>
          <w:bCs/>
          <w:sz w:val="24"/>
          <w:szCs w:val="24"/>
        </w:rPr>
      </w:pPr>
      <w:r w:rsidRPr="00053C0C">
        <w:rPr>
          <w:b/>
          <w:bCs/>
          <w:sz w:val="24"/>
          <w:szCs w:val="24"/>
        </w:rPr>
        <w:t>- : SENDS GREETINGS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WHEREAS</w:t>
      </w:r>
      <w:r w:rsidRPr="00053C0C">
        <w:rPr>
          <w:sz w:val="24"/>
          <w:szCs w:val="24"/>
        </w:rPr>
        <w:t xml:space="preserve"> ………………………………………………………… (Company Name) is desirous of appointing some fit and proper person as its Attorney to manage and transact all related works of Supply </w:t>
      </w:r>
      <w:r w:rsidR="00A0578F">
        <w:rPr>
          <w:sz w:val="24"/>
          <w:szCs w:val="24"/>
        </w:rPr>
        <w:t xml:space="preserve">and Delivery </w:t>
      </w:r>
      <w:r w:rsidRPr="00053C0C">
        <w:rPr>
          <w:sz w:val="24"/>
          <w:szCs w:val="24"/>
        </w:rPr>
        <w:t xml:space="preserve">of </w:t>
      </w:r>
      <w:r w:rsidR="00A0578F" w:rsidRPr="00A752E2">
        <w:rPr>
          <w:b/>
          <w:bCs/>
          <w:sz w:val="24"/>
          <w:szCs w:val="24"/>
        </w:rPr>
        <w:t>Gunmetal Ferrules</w:t>
      </w:r>
      <w:r w:rsidRPr="00053C0C">
        <w:rPr>
          <w:sz w:val="24"/>
          <w:szCs w:val="24"/>
        </w:rPr>
        <w:t xml:space="preserve"> to the National Water Supply &amp; Drainage Board in Sri Lanka.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HOW KNOW Y</w:t>
      </w:r>
      <w:r w:rsidR="009B16D1">
        <w:rPr>
          <w:b/>
          <w:bCs/>
          <w:sz w:val="24"/>
          <w:szCs w:val="24"/>
        </w:rPr>
        <w:t>OU</w:t>
      </w:r>
      <w:bookmarkStart w:id="0" w:name="_GoBack"/>
      <w:bookmarkEnd w:id="0"/>
      <w:r w:rsidRPr="00053C0C">
        <w:rPr>
          <w:b/>
          <w:bCs/>
          <w:sz w:val="24"/>
          <w:szCs w:val="24"/>
        </w:rPr>
        <w:t xml:space="preserve"> AND THESE PRESENTS WITNESSETH </w:t>
      </w:r>
      <w:r w:rsidRPr="00053C0C">
        <w:rPr>
          <w:bCs/>
          <w:sz w:val="24"/>
          <w:szCs w:val="24"/>
        </w:rPr>
        <w:t>that</w:t>
      </w:r>
      <w:r w:rsidRPr="00053C0C">
        <w:rPr>
          <w:sz w:val="24"/>
          <w:szCs w:val="24"/>
        </w:rPr>
        <w:t xml:space="preserve"> ………………...………………. ………………………………………(Company Name) (hereinafter referred to as </w:t>
      </w:r>
      <w:r w:rsidRPr="00053C0C">
        <w:rPr>
          <w:b/>
          <w:bCs/>
          <w:sz w:val="24"/>
          <w:szCs w:val="24"/>
        </w:rPr>
        <w:t>“the  Company”</w:t>
      </w:r>
      <w:r w:rsidRPr="00053C0C">
        <w:rPr>
          <w:sz w:val="24"/>
          <w:szCs w:val="24"/>
        </w:rPr>
        <w:t>) have made nominated and appointed by these presents do make nominate and appoint  …………………………………………. (Name of the Attorney who signs the application) (holder of National Identity Card bearing No. ………………………..……… or Passport bearing No. ……………………..) of ……….. …………………………………………………………..</w:t>
      </w:r>
      <w:r w:rsidR="00A0578F">
        <w:rPr>
          <w:sz w:val="24"/>
          <w:szCs w:val="24"/>
        </w:rPr>
        <w:t xml:space="preserve"> </w:t>
      </w:r>
      <w:r w:rsidRPr="00053C0C">
        <w:rPr>
          <w:sz w:val="24"/>
          <w:szCs w:val="24"/>
        </w:rPr>
        <w:t xml:space="preserve">(address) the said Mr. ………………….. ……………………. (Name of the Attorney who signs the </w:t>
      </w:r>
      <w:r w:rsidR="00181FFE">
        <w:rPr>
          <w:sz w:val="24"/>
          <w:szCs w:val="24"/>
        </w:rPr>
        <w:t>Bid</w:t>
      </w:r>
      <w:r w:rsidRPr="00053C0C">
        <w:rPr>
          <w:sz w:val="24"/>
          <w:szCs w:val="24"/>
        </w:rPr>
        <w:t xml:space="preserve">) (hereinafter referred to as </w:t>
      </w:r>
      <w:r w:rsidRPr="00053C0C">
        <w:rPr>
          <w:b/>
          <w:bCs/>
          <w:sz w:val="24"/>
          <w:szCs w:val="24"/>
        </w:rPr>
        <w:t>“the said Attorney”</w:t>
      </w:r>
      <w:r w:rsidRPr="00053C0C">
        <w:rPr>
          <w:sz w:val="24"/>
          <w:szCs w:val="24"/>
        </w:rPr>
        <w:t xml:space="preserve">) to be the Company’s true and lawful Attorney </w:t>
      </w:r>
      <w:r w:rsidR="00C83D10">
        <w:rPr>
          <w:sz w:val="24"/>
          <w:szCs w:val="24"/>
        </w:rPr>
        <w:t xml:space="preserve">of </w:t>
      </w:r>
      <w:r w:rsidR="00C83D10" w:rsidRPr="00CA2C2A">
        <w:rPr>
          <w:b/>
          <w:bCs/>
          <w:sz w:val="24"/>
          <w:szCs w:val="24"/>
        </w:rPr>
        <w:t>Supply and Delivery of Gunmetal Ferrules</w:t>
      </w:r>
      <w:r w:rsidR="00C83D10">
        <w:rPr>
          <w:sz w:val="24"/>
          <w:szCs w:val="24"/>
        </w:rPr>
        <w:t xml:space="preserve"> </w:t>
      </w:r>
      <w:r w:rsidRPr="00053C0C">
        <w:rPr>
          <w:sz w:val="24"/>
          <w:szCs w:val="24"/>
        </w:rPr>
        <w:t xml:space="preserve">to the National Water Supply &amp; Drainage Board in Sri Lanka to act for the Company and on behalf of the Company and in the name of the Company or otherwise for all and each and every or any of the following purposes.      </w:t>
      </w:r>
    </w:p>
    <w:p w:rsidR="00AF275A" w:rsidRPr="00053C0C" w:rsidRDefault="00AF275A" w:rsidP="00AF275A">
      <w:pPr>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sign and/or execute all such applications, forms and/or documents on behalf of the </w:t>
      </w:r>
      <w:r w:rsidR="00CA2C2A">
        <w:rPr>
          <w:sz w:val="24"/>
          <w:szCs w:val="24"/>
        </w:rPr>
        <w:t>Manufacturer</w:t>
      </w:r>
      <w:r w:rsidRPr="00053C0C">
        <w:rPr>
          <w:sz w:val="24"/>
          <w:szCs w:val="24"/>
        </w:rPr>
        <w:t xml:space="preserve"> for </w:t>
      </w:r>
      <w:r w:rsidR="00CA2C2A" w:rsidRPr="00CA2C2A">
        <w:rPr>
          <w:b/>
          <w:bCs/>
          <w:sz w:val="24"/>
          <w:szCs w:val="24"/>
        </w:rPr>
        <w:t>Supply and Delivery of Gunmetal Ferrules</w:t>
      </w:r>
      <w:r w:rsidRPr="00053C0C">
        <w:rPr>
          <w:sz w:val="24"/>
          <w:szCs w:val="24"/>
        </w:rPr>
        <w:t xml:space="preserve"> to the National Water Supply &amp; Drainage Board, Sri Lanka and to represent the company for this purpose. </w:t>
      </w:r>
    </w:p>
    <w:p w:rsidR="00AF275A" w:rsidRPr="00053C0C" w:rsidRDefault="00AF275A" w:rsidP="00AF275A">
      <w:pPr>
        <w:pStyle w:val="ListParagraph"/>
        <w:spacing w:after="200" w:line="276" w:lineRule="auto"/>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execute any agreement involving to this effect to make any application to the concerned authorities in the National Water Supply &amp; Drainage Board, Sri Lanka for the purposes of obtaining any approvals, permits and/or consents as may be required for </w:t>
      </w:r>
      <w:r w:rsidR="00CA2C2A" w:rsidRPr="00FB3ED8">
        <w:rPr>
          <w:b/>
          <w:bCs/>
          <w:sz w:val="24"/>
          <w:szCs w:val="24"/>
        </w:rPr>
        <w:t>Gunmetal Ferrules</w:t>
      </w:r>
      <w:r w:rsidRPr="00053C0C">
        <w:rPr>
          <w:sz w:val="24"/>
          <w:szCs w:val="24"/>
        </w:rPr>
        <w:t xml:space="preserve"> manufacturer.</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2269F0" w:rsidP="00294736">
      <w:pPr>
        <w:pStyle w:val="ListParagraph"/>
        <w:numPr>
          <w:ilvl w:val="0"/>
          <w:numId w:val="32"/>
        </w:numPr>
        <w:spacing w:after="200" w:line="276" w:lineRule="auto"/>
        <w:contextualSpacing/>
        <w:jc w:val="both"/>
        <w:rPr>
          <w:sz w:val="24"/>
          <w:szCs w:val="24"/>
        </w:rPr>
      </w:pPr>
      <w:r>
        <w:rPr>
          <w:noProof/>
        </w:rPr>
        <mc:AlternateContent>
          <mc:Choice Requires="wps">
            <w:drawing>
              <wp:anchor distT="0" distB="0" distL="114300" distR="114300" simplePos="0" relativeHeight="251796992" behindDoc="0" locked="0" layoutInCell="1" allowOverlap="1" wp14:anchorId="5B1CCE6E" wp14:editId="7B2847AC">
                <wp:simplePos x="0" y="0"/>
                <wp:positionH relativeFrom="column">
                  <wp:posOffset>4368800</wp:posOffset>
                </wp:positionH>
                <wp:positionV relativeFrom="paragraph">
                  <wp:posOffset>794385</wp:posOffset>
                </wp:positionV>
                <wp:extent cx="1461135" cy="237490"/>
                <wp:effectExtent l="0" t="3810" r="0" b="0"/>
                <wp:wrapNone/>
                <wp:docPr id="1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1CCE6E" id="Text Box 323" o:spid="_x0000_s1071" type="#_x0000_t202" style="position:absolute;left:0;text-align:left;margin-left:344pt;margin-top:62.55pt;width:115.05pt;height:18.7pt;z-index:251796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" stroked="f">
                <v:textbox style="mso-fit-shape-to-text:t">
                  <w:txbxContent>
                    <w:p w:rsidR="00655FCF" w:rsidRDefault="00655FCF">
                      <w:bookmarkStart w:id="1" w:name="_GoBack"/>
                      <w:r>
                        <w:t>Revised on 13-06-2019</w:t>
                      </w:r>
                      <w:bookmarkEnd w:id="1"/>
                    </w:p>
                  </w:txbxContent>
                </v:textbox>
              </v:shape>
            </w:pict>
          </mc:Fallback>
        </mc:AlternateContent>
      </w:r>
      <w:r w:rsidR="00AF275A" w:rsidRPr="00053C0C">
        <w:rPr>
          <w:sz w:val="24"/>
          <w:szCs w:val="24"/>
        </w:rPr>
        <w:t xml:space="preserve">This power of attorney shall, remain valid until </w:t>
      </w:r>
      <w:r w:rsidR="00CA2C2A" w:rsidRPr="00FB3ED8">
        <w:rPr>
          <w:b/>
          <w:bCs/>
          <w:sz w:val="24"/>
          <w:szCs w:val="24"/>
        </w:rPr>
        <w:t>Supply and Delivery of Gunmetal Ferrules</w:t>
      </w:r>
      <w:r w:rsidR="00AF275A" w:rsidRPr="00053C0C">
        <w:rPr>
          <w:sz w:val="24"/>
          <w:szCs w:val="24"/>
        </w:rPr>
        <w:t xml:space="preserve"> to the National Water Supply &amp; Drainage Board; and</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This power of attorney shall in all respects interpreted in accordance with, and gove</w:t>
      </w:r>
      <w:r w:rsidR="00E315FA">
        <w:rPr>
          <w:sz w:val="24"/>
          <w:szCs w:val="24"/>
        </w:rPr>
        <w:t xml:space="preserve">rned by, the laws applicable in </w:t>
      </w:r>
      <w:r w:rsidRPr="00053C0C">
        <w:rPr>
          <w:sz w:val="24"/>
          <w:szCs w:val="24"/>
        </w:rPr>
        <w:t>………………………….. (Country of Manufacture)</w:t>
      </w:r>
      <w:r w:rsidR="00CB4A13">
        <w:rPr>
          <w:sz w:val="24"/>
          <w:szCs w:val="24"/>
        </w:rPr>
        <w:t>.</w:t>
      </w:r>
    </w:p>
    <w:p w:rsidR="00AF275A" w:rsidRPr="00053C0C" w:rsidRDefault="00AF275A" w:rsidP="00AF275A">
      <w:pPr>
        <w:jc w:val="both"/>
        <w:rPr>
          <w:sz w:val="24"/>
          <w:szCs w:val="24"/>
        </w:rPr>
      </w:pPr>
      <w:r w:rsidRPr="00053C0C">
        <w:rPr>
          <w:b/>
          <w:bCs/>
          <w:sz w:val="24"/>
          <w:szCs w:val="24"/>
        </w:rPr>
        <w:t>IN WITNESS WHERE OF</w:t>
      </w:r>
      <w:r>
        <w:rPr>
          <w:b/>
          <w:bCs/>
          <w:sz w:val="24"/>
          <w:szCs w:val="24"/>
        </w:rPr>
        <w:t xml:space="preserve"> </w:t>
      </w:r>
      <w:r w:rsidRPr="00053C0C">
        <w:rPr>
          <w:sz w:val="24"/>
          <w:szCs w:val="24"/>
        </w:rPr>
        <w:t xml:space="preserve">…………………………………………………………………. (Company Name) has affixed its Common Seal hereto and to two others of the same tenor and date as these presents at ………………………(Place) on this ………………… (day) of…………….(month) in the year ………………..(year).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Specimen signature of the Attorney (Applicant)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The Common Seal of the Company</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was affixed hereto in the presence of </w:t>
      </w:r>
      <w:r w:rsidRPr="00053C0C">
        <w:rPr>
          <w:sz w:val="24"/>
          <w:szCs w:val="24"/>
        </w:rPr>
        <w:tab/>
      </w:r>
      <w:r w:rsidRPr="00053C0C">
        <w:rPr>
          <w:sz w:val="24"/>
          <w:szCs w:val="24"/>
        </w:rPr>
        <w:tab/>
      </w:r>
      <w:r w:rsidRPr="00053C0C">
        <w:rPr>
          <w:sz w:val="24"/>
          <w:szCs w:val="24"/>
        </w:rPr>
        <w:tab/>
      </w:r>
      <w:r w:rsidRPr="00053C0C">
        <w:rPr>
          <w:sz w:val="24"/>
          <w:szCs w:val="24"/>
        </w:rPr>
        <w:tab/>
        <w:t>Date………………..</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(Signature)</w:t>
      </w:r>
    </w:p>
    <w:p w:rsidR="00AF275A" w:rsidRPr="00053C0C" w:rsidRDefault="00AF275A" w:rsidP="00AF275A">
      <w:pPr>
        <w:jc w:val="both"/>
        <w:rPr>
          <w:sz w:val="24"/>
          <w:szCs w:val="24"/>
        </w:rPr>
      </w:pPr>
    </w:p>
    <w:p w:rsidR="00AF275A" w:rsidRPr="00053C0C" w:rsidRDefault="00AF275A" w:rsidP="00AF275A">
      <w:pPr>
        <w:rPr>
          <w:sz w:val="24"/>
          <w:szCs w:val="24"/>
        </w:rPr>
      </w:pPr>
      <w:r w:rsidRPr="00053C0C">
        <w:rPr>
          <w:sz w:val="24"/>
          <w:szCs w:val="24"/>
        </w:rPr>
        <w:t>……………………… (Name of the Managing Director/</w:t>
      </w:r>
    </w:p>
    <w:p w:rsidR="00AF275A" w:rsidRPr="00053C0C" w:rsidRDefault="00AF275A" w:rsidP="00AF275A">
      <w:pPr>
        <w:rPr>
          <w:sz w:val="24"/>
          <w:szCs w:val="24"/>
        </w:rPr>
      </w:pPr>
      <w:r w:rsidRPr="00053C0C">
        <w:rPr>
          <w:sz w:val="24"/>
          <w:szCs w:val="24"/>
        </w:rPr>
        <w:t>Authorized person as specified in the Article of Association)</w:t>
      </w:r>
    </w:p>
    <w:p w:rsidR="00AF275A" w:rsidRPr="00053C0C" w:rsidRDefault="00AF275A" w:rsidP="00AF275A">
      <w:pPr>
        <w:rPr>
          <w:sz w:val="24"/>
          <w:szCs w:val="24"/>
        </w:rPr>
      </w:pPr>
    </w:p>
    <w:p w:rsidR="00AF275A" w:rsidRPr="00053C0C" w:rsidRDefault="00AF275A" w:rsidP="00AF275A">
      <w:pPr>
        <w:rPr>
          <w:sz w:val="24"/>
          <w:szCs w:val="24"/>
        </w:rPr>
      </w:pPr>
    </w:p>
    <w:p w:rsidR="00AF275A" w:rsidRPr="00053C0C" w:rsidRDefault="00AF275A" w:rsidP="00AF275A">
      <w:pPr>
        <w:rPr>
          <w:sz w:val="24"/>
          <w:szCs w:val="24"/>
        </w:rPr>
      </w:pPr>
      <w:r w:rsidRPr="00053C0C">
        <w:rPr>
          <w:sz w:val="24"/>
          <w:szCs w:val="24"/>
        </w:rPr>
        <w:t>……………………………. (Position)</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Witnesses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1. Name ……………………………….</w:t>
      </w:r>
      <w:r w:rsidRPr="00053C0C">
        <w:rPr>
          <w:sz w:val="24"/>
          <w:szCs w:val="24"/>
        </w:rPr>
        <w:tab/>
      </w:r>
      <w:r w:rsidRPr="00053C0C">
        <w:rPr>
          <w:sz w:val="24"/>
          <w:szCs w:val="24"/>
        </w:rPr>
        <w:tab/>
        <w:t>Signature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2. Name ……………………………….</w:t>
      </w:r>
      <w:r w:rsidRPr="00053C0C">
        <w:rPr>
          <w:sz w:val="24"/>
          <w:szCs w:val="24"/>
        </w:rPr>
        <w:tab/>
      </w:r>
      <w:r w:rsidRPr="00053C0C">
        <w:rPr>
          <w:sz w:val="24"/>
          <w:szCs w:val="24"/>
        </w:rPr>
        <w:tab/>
        <w:t xml:space="preserve">Signature …………………………     </w:t>
      </w:r>
    </w:p>
    <w:p w:rsidR="00AF275A" w:rsidRPr="00053C0C" w:rsidRDefault="00AF275A" w:rsidP="00AF275A">
      <w:pPr>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I ……..……………………………………………………… (Name  of Notary Public/Solicitor) of …………………………………..………………..……(Address) in the ……………………(Country) Notary Public/Solicitor do hereby certify and attest that the foregoing instrument having been duly read over and explained by me the said Notary to the within named executants ………………………………..(Name of Attorney) ………………...……(Position) of ……………………(Address) respectively who are known to me and who have caused the Common Seal to be affixed hereto and whom have signed illegibly in the presence of ……………………………………………(Name of witnesses) ………………………………………. ………………………….(Address) who have signed illegibly respectively the subscribing witnesses hereto both of whom are also known to me and the same was signed by the said executants also by the said witnesses and by me the said Notary in my presence and in the presence of one another all being present together at the same time at ………………..(Place) on this …………….(day) of ……………….(Month) in the year ……………………….(20…..).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sz w:val="24"/>
          <w:szCs w:val="24"/>
        </w:rPr>
        <w:t>AND</w:t>
      </w:r>
      <w:r w:rsidRPr="00053C0C">
        <w:rPr>
          <w:sz w:val="24"/>
          <w:szCs w:val="24"/>
        </w:rPr>
        <w:t xml:space="preserve"> I further certify and attest that the Original of this instrument bears one stamp to the value of </w:t>
      </w:r>
      <w:proofErr w:type="spellStart"/>
      <w:r w:rsidRPr="00053C0C">
        <w:rPr>
          <w:sz w:val="24"/>
          <w:szCs w:val="24"/>
        </w:rPr>
        <w:t>Rs</w:t>
      </w:r>
      <w:proofErr w:type="spellEnd"/>
      <w:r w:rsidRPr="00053C0C">
        <w:rPr>
          <w:sz w:val="24"/>
          <w:szCs w:val="24"/>
        </w:rPr>
        <w:t>……………….</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676509" w:rsidRDefault="00AF275A" w:rsidP="00AF275A">
      <w:pPr>
        <w:jc w:val="both"/>
        <w:rPr>
          <w:b/>
          <w:sz w:val="24"/>
          <w:szCs w:val="24"/>
        </w:rPr>
      </w:pPr>
      <w:r>
        <w:rPr>
          <w:b/>
          <w:sz w:val="24"/>
          <w:szCs w:val="24"/>
        </w:rPr>
        <w:t>DATE OF ATTESTATION</w:t>
      </w:r>
      <w:r>
        <w:rPr>
          <w:b/>
          <w:sz w:val="24"/>
          <w:szCs w:val="24"/>
        </w:rPr>
        <w:tab/>
      </w:r>
    </w:p>
    <w:p w:rsidR="00AF275A" w:rsidRPr="00053C0C" w:rsidRDefault="00676509" w:rsidP="00AF275A">
      <w:pPr>
        <w:jc w:val="both"/>
        <w:rPr>
          <w:b/>
          <w:sz w:val="24"/>
          <w:szCs w:val="24"/>
        </w:rPr>
      </w:pPr>
      <w:r>
        <w:rPr>
          <w:b/>
          <w:sz w:val="24"/>
          <w:szCs w:val="24"/>
        </w:rPr>
        <w:tab/>
      </w:r>
      <w:r>
        <w:rPr>
          <w:b/>
          <w:sz w:val="24"/>
          <w:szCs w:val="24"/>
        </w:rPr>
        <w:tab/>
      </w:r>
      <w:r>
        <w:rPr>
          <w:b/>
          <w:sz w:val="24"/>
          <w:szCs w:val="24"/>
        </w:rPr>
        <w:tab/>
      </w:r>
      <w:r>
        <w:rPr>
          <w:b/>
          <w:sz w:val="24"/>
          <w:szCs w:val="24"/>
        </w:rPr>
        <w:tab/>
      </w:r>
      <w:r w:rsidR="00AF275A">
        <w:rPr>
          <w:b/>
          <w:sz w:val="24"/>
          <w:szCs w:val="24"/>
        </w:rPr>
        <w:tab/>
      </w:r>
      <w:r w:rsidR="00AF275A">
        <w:rPr>
          <w:b/>
          <w:sz w:val="24"/>
          <w:szCs w:val="24"/>
        </w:rPr>
        <w:tab/>
      </w:r>
      <w:r w:rsidR="00AF275A">
        <w:rPr>
          <w:b/>
          <w:sz w:val="24"/>
          <w:szCs w:val="24"/>
        </w:rPr>
        <w:tab/>
      </w:r>
      <w:r w:rsidR="00AF275A">
        <w:rPr>
          <w:b/>
          <w:sz w:val="24"/>
          <w:szCs w:val="24"/>
        </w:rPr>
        <w:tab/>
      </w:r>
      <w:r w:rsidR="00AF275A">
        <w:rPr>
          <w:b/>
          <w:sz w:val="24"/>
          <w:szCs w:val="24"/>
        </w:rPr>
        <w:tab/>
        <w:t xml:space="preserve">       </w:t>
      </w:r>
      <w:r w:rsidR="00AF275A" w:rsidRPr="00053C0C">
        <w:rPr>
          <w:b/>
          <w:sz w:val="24"/>
          <w:szCs w:val="24"/>
        </w:rPr>
        <w:t xml:space="preserve"> WHICH I ATTEST</w:t>
      </w:r>
    </w:p>
    <w:p w:rsidR="00AF275A" w:rsidRPr="00053C0C" w:rsidRDefault="00AF275A" w:rsidP="00AF275A">
      <w:pPr>
        <w:jc w:val="both"/>
        <w:rPr>
          <w:b/>
          <w:sz w:val="24"/>
          <w:szCs w:val="24"/>
        </w:rPr>
      </w:pPr>
      <w:r w:rsidRPr="00053C0C">
        <w:rPr>
          <w:b/>
          <w:sz w:val="24"/>
          <w:szCs w:val="24"/>
        </w:rPr>
        <w:t>………………….20…….</w:t>
      </w:r>
    </w:p>
    <w:p w:rsidR="00AF275A" w:rsidRPr="00053C0C" w:rsidRDefault="00AF275A" w:rsidP="00AF275A">
      <w:pPr>
        <w:jc w:val="both"/>
        <w:rPr>
          <w:b/>
          <w:sz w:val="24"/>
          <w:szCs w:val="24"/>
        </w:rPr>
      </w:pPr>
    </w:p>
    <w:p w:rsidR="00AF275A" w:rsidRPr="00053C0C" w:rsidRDefault="00AF275A" w:rsidP="00AF275A">
      <w:pPr>
        <w:jc w:val="right"/>
        <w:rPr>
          <w:b/>
          <w:sz w:val="24"/>
          <w:szCs w:val="24"/>
        </w:rPr>
      </w:pPr>
      <w:r w:rsidRPr="00053C0C">
        <w:rPr>
          <w:b/>
          <w:sz w:val="24"/>
          <w:szCs w:val="24"/>
        </w:rPr>
        <w:t>NOTARY PUBLIC</w:t>
      </w:r>
    </w:p>
    <w:p w:rsidR="00AF275A" w:rsidRPr="00053C0C" w:rsidRDefault="00AF275A" w:rsidP="00AF275A">
      <w:pPr>
        <w:pStyle w:val="Title"/>
      </w:pPr>
    </w:p>
    <w:p w:rsidR="00AF275A" w:rsidRDefault="00AF275A" w:rsidP="00AF275A">
      <w:pPr>
        <w:pStyle w:val="Title"/>
        <w:jc w:val="left"/>
        <w:rPr>
          <w:sz w:val="24"/>
          <w:szCs w:val="24"/>
          <w:u w:val="none"/>
        </w:rPr>
      </w:pPr>
      <w:r>
        <w:rPr>
          <w:sz w:val="24"/>
          <w:szCs w:val="24"/>
          <w:u w:val="none"/>
        </w:rPr>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1F4010">
        <w:rPr>
          <w:sz w:val="24"/>
          <w:szCs w:val="24"/>
          <w:u w:val="none"/>
        </w:rPr>
        <w:t>5</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742352">
        <w:rPr>
          <w:b w:val="0"/>
          <w:bCs/>
          <w:u w:val="none"/>
        </w:rPr>
        <w:t>Manufacturer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 xml:space="preserve">No. : </w:t>
      </w:r>
      <w:r w:rsidR="009449F6">
        <w:rPr>
          <w:b w:val="0"/>
          <w:bCs/>
          <w:u w:val="none"/>
        </w:rPr>
        <w:t xml:space="preserve"> </w:t>
      </w:r>
      <w:r w:rsidR="006556F0" w:rsidRPr="006556F0">
        <w:rPr>
          <w:b w:val="0"/>
          <w:bCs/>
          <w:u w:val="none"/>
        </w:rPr>
        <w:t>[insert contract number]</w:t>
      </w:r>
    </w:p>
    <w:p w:rsidR="006556F0" w:rsidRPr="006556F0" w:rsidRDefault="006556F0" w:rsidP="006556F0">
      <w:pPr>
        <w:pStyle w:val="Title"/>
        <w:jc w:val="both"/>
        <w:rPr>
          <w:b w:val="0"/>
          <w:bCs/>
          <w:u w:val="none"/>
        </w:rPr>
      </w:pPr>
    </w:p>
    <w:p w:rsidR="006556F0" w:rsidRPr="006556F0" w:rsidRDefault="006556F0" w:rsidP="009449F6">
      <w:pPr>
        <w:pStyle w:val="Title"/>
        <w:spacing w:line="276" w:lineRule="auto"/>
        <w:jc w:val="both"/>
        <w:rPr>
          <w:b w:val="0"/>
          <w:bCs/>
          <w:u w:val="none"/>
        </w:rPr>
      </w:pPr>
    </w:p>
    <w:p w:rsidR="006556F0" w:rsidRPr="006556F0" w:rsidRDefault="006556F0" w:rsidP="009449F6">
      <w:pPr>
        <w:pStyle w:val="Title"/>
        <w:spacing w:line="276" w:lineRule="auto"/>
        <w:jc w:val="both"/>
        <w:rPr>
          <w:b w:val="0"/>
          <w:bCs/>
          <w:u w:val="none"/>
        </w:rPr>
      </w:pPr>
      <w:r w:rsidRPr="006556F0">
        <w:rPr>
          <w:b w:val="0"/>
          <w:bCs/>
          <w:u w:val="none"/>
        </w:rPr>
        <w:t xml:space="preserve">To :  </w:t>
      </w:r>
      <w:r w:rsidRPr="009F2002">
        <w:rPr>
          <w:b w:val="0"/>
          <w:bCs/>
          <w:sz w:val="24"/>
          <w:szCs w:val="24"/>
          <w:u w:val="none"/>
        </w:rPr>
        <w:t>Chairman,</w:t>
      </w:r>
      <w:r w:rsidR="009F2002" w:rsidRPr="009F2002">
        <w:rPr>
          <w:b w:val="0"/>
          <w:bCs/>
          <w:sz w:val="24"/>
          <w:szCs w:val="24"/>
          <w:u w:val="none"/>
        </w:rPr>
        <w:t xml:space="preserve"> Procurement Committee,</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6556F0">
      <w:pPr>
        <w:pStyle w:val="Title"/>
        <w:jc w:val="both"/>
        <w:rPr>
          <w:b w:val="0"/>
          <w:bCs/>
          <w:u w:val="none"/>
        </w:rPr>
      </w:pPr>
    </w:p>
    <w:p w:rsidR="002B7641" w:rsidRDefault="002B7641" w:rsidP="009F2002">
      <w:pPr>
        <w:spacing w:line="360"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9F2002">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742352"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742352">
        <w:rPr>
          <w:b w:val="0"/>
          <w:bCs/>
          <w:i/>
          <w:iCs/>
          <w:u w:val="none"/>
        </w:rPr>
        <w:t>Manufacturer</w:t>
      </w:r>
      <w:r w:rsidRPr="00EB3A60">
        <w:rPr>
          <w:b w:val="0"/>
          <w:bCs/>
          <w:i/>
          <w:iCs/>
          <w:u w:val="none"/>
        </w:rPr>
        <w:t>],</w:t>
      </w:r>
      <w:r w:rsidRPr="00EB3A60">
        <w:rPr>
          <w:b w:val="0"/>
          <w:bCs/>
          <w:u w:val="none"/>
        </w:rPr>
        <w:t xml:space="preserve"> who are </w:t>
      </w:r>
      <w:r w:rsidR="00742352" w:rsidRPr="00742352">
        <w:rPr>
          <w:b w:val="0"/>
          <w:bCs/>
          <w:u w:val="none"/>
        </w:rPr>
        <w:t>Manufacturer</w:t>
      </w:r>
      <w:r w:rsidRPr="00EB3A60">
        <w:rPr>
          <w:b w:val="0"/>
          <w:bCs/>
          <w:u w:val="none"/>
        </w:rPr>
        <w:t xml:space="preserve"> of …….mm </w:t>
      </w:r>
      <w:r w:rsidR="002B7641">
        <w:rPr>
          <w:b w:val="0"/>
          <w:bCs/>
          <w:u w:val="none"/>
        </w:rPr>
        <w:t>Gunmetal Ferrules</w:t>
      </w:r>
      <w:r w:rsidRPr="00EB3A60">
        <w:rPr>
          <w:b w:val="0"/>
          <w:bCs/>
          <w:u w:val="none"/>
        </w:rPr>
        <w:t>, having factories at ……………………………………….…………</w:t>
      </w:r>
      <w:r w:rsidRPr="00EB3A60">
        <w:rPr>
          <w:b w:val="0"/>
          <w:bCs/>
          <w:i/>
          <w:iCs/>
          <w:u w:val="none"/>
        </w:rPr>
        <w:t xml:space="preserve">[insert full address of </w:t>
      </w:r>
      <w:r w:rsidR="0045465F" w:rsidRPr="00BF30E2">
        <w:rPr>
          <w:b w:val="0"/>
          <w:bCs/>
          <w:i/>
          <w:iCs/>
          <w:u w:val="none"/>
        </w:rPr>
        <w:t>Manufacturer</w:t>
      </w:r>
      <w:r w:rsidR="00033CD6" w:rsidRPr="00BF30E2">
        <w:rPr>
          <w:b w:val="0"/>
          <w:bCs/>
          <w:i/>
          <w:iCs/>
          <w:u w:val="none"/>
        </w:rPr>
        <w:t>’s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w:t>
      </w:r>
      <w:r w:rsidR="002B7641" w:rsidRPr="00742352">
        <w:rPr>
          <w:u w:val="none"/>
        </w:rPr>
        <w:t>Gunmetal Ferrules</w:t>
      </w:r>
      <w:r w:rsidRPr="00EB3A60">
        <w:rPr>
          <w:b w:val="0"/>
          <w:bCs/>
          <w:u w:val="none"/>
        </w:rPr>
        <w:t xml:space="preserve"> </w:t>
      </w:r>
      <w:r w:rsidR="00742352">
        <w:rPr>
          <w:b w:val="0"/>
          <w:bCs/>
          <w:u w:val="none"/>
        </w:rPr>
        <w:t>manufactured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742352" w:rsidRPr="00742352">
        <w:rPr>
          <w:b w:val="0"/>
          <w:bCs/>
          <w:i/>
          <w:iCs/>
          <w:u w:val="none"/>
        </w:rPr>
        <w:t xml:space="preserve">Manufacturer </w:t>
      </w:r>
      <w:r w:rsidRPr="00742352">
        <w:rPr>
          <w:b w:val="0"/>
          <w:bCs/>
          <w:i/>
          <w:iCs/>
          <w:u w:val="none"/>
        </w:rPr>
        <w:t>]</w:t>
      </w:r>
      <w:r w:rsidRPr="00742352">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742352" w:rsidRPr="00742352">
        <w:rPr>
          <w:b w:val="0"/>
          <w:bCs/>
          <w:i/>
          <w:iCs/>
          <w:u w:val="none"/>
        </w:rPr>
        <w:t>Manufacturer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w:t>
      </w:r>
      <w:r w:rsidR="00742352" w:rsidRPr="00742352">
        <w:rPr>
          <w:b w:val="0"/>
          <w:bCs/>
          <w:i/>
          <w:iCs/>
          <w:u w:val="none"/>
        </w:rPr>
        <w:t>Manufacturer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201A75" w:rsidP="007E5C07">
      <w:pPr>
        <w:pStyle w:val="Title"/>
        <w:jc w:val="left"/>
        <w:rPr>
          <w:bCs/>
          <w:caps/>
          <w:sz w:val="24"/>
          <w:szCs w:val="24"/>
          <w:u w:val="none"/>
        </w:rPr>
      </w:pPr>
      <w:r>
        <w:rPr>
          <w:noProof/>
        </w:rPr>
        <mc:AlternateContent>
          <mc:Choice Requires="wps">
            <w:drawing>
              <wp:anchor distT="0" distB="0" distL="114300" distR="114300" simplePos="0" relativeHeight="251814400" behindDoc="0" locked="0" layoutInCell="1" allowOverlap="1">
                <wp:simplePos x="0" y="0"/>
                <wp:positionH relativeFrom="column">
                  <wp:posOffset>4311650</wp:posOffset>
                </wp:positionH>
                <wp:positionV relativeFrom="paragraph">
                  <wp:posOffset>1042670</wp:posOffset>
                </wp:positionV>
                <wp:extent cx="1461135" cy="237490"/>
                <wp:effectExtent l="0" t="0" r="0" b="4445"/>
                <wp:wrapNone/>
                <wp:docPr id="1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E204D5">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0" o:spid="_x0000_s1072" type="#_x0000_t202" style="position:absolute;margin-left:339.5pt;margin-top:82.1pt;width:115.05pt;height:18.7pt;z-index:251814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fyhw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" stroked="f">
                <v:textbox style="mso-fit-shape-to-text:t">
                  <w:txbxContent>
                    <w:p w:rsidR="00655FCF" w:rsidRDefault="00655FCF" w:rsidP="00E204D5">
                      <w:r>
                        <w:t>Revised on 25-04-2022</w:t>
                      </w:r>
                    </w:p>
                  </w:txbxContent>
                </v:textbox>
              </v:shape>
            </w:pict>
          </mc:Fallback>
        </mc:AlternateContent>
      </w:r>
      <w:r w:rsidR="006556F0">
        <w:br w:type="page"/>
      </w:r>
      <w:r w:rsidR="00340451" w:rsidRPr="00340451">
        <w:rPr>
          <w:bCs/>
          <w:caps/>
          <w:sz w:val="24"/>
          <w:szCs w:val="24"/>
          <w:u w:val="none"/>
        </w:rPr>
        <w:lastRenderedPageBreak/>
        <w:t xml:space="preserve">Appendix </w:t>
      </w:r>
      <w:r w:rsidR="001F4010">
        <w:rPr>
          <w:bCs/>
          <w:caps/>
          <w:sz w:val="24"/>
          <w:szCs w:val="24"/>
          <w:u w:val="none"/>
        </w:rPr>
        <w:t>6</w:t>
      </w:r>
      <w:r w:rsidR="00340451" w:rsidRPr="00340451">
        <w:rPr>
          <w:bCs/>
          <w:caps/>
          <w:sz w:val="24"/>
          <w:szCs w:val="24"/>
          <w:u w:val="none"/>
        </w:rPr>
        <w:t xml:space="preserve"> - BIDDER’s Authorization to sign the </w:t>
      </w:r>
      <w:r w:rsidR="00F366E5">
        <w:rPr>
          <w:bCs/>
          <w:caps/>
          <w:sz w:val="24"/>
          <w:szCs w:val="24"/>
          <w:u w:val="none"/>
        </w:rPr>
        <w:t>BID/</w:t>
      </w:r>
      <w:r w:rsidR="00340451" w:rsidRPr="00340451">
        <w:rPr>
          <w:bCs/>
          <w:caps/>
          <w:sz w:val="24"/>
          <w:szCs w:val="24"/>
          <w:u w:val="none"/>
        </w:rPr>
        <w:t>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Pr="00F366E5">
        <w:rPr>
          <w:b w:val="0"/>
          <w:bCs/>
          <w:sz w:val="24"/>
          <w:szCs w:val="24"/>
          <w:u w:val="none"/>
        </w:rPr>
        <w:t>,</w:t>
      </w:r>
      <w:r w:rsidR="00F366E5" w:rsidRPr="00F366E5">
        <w:rPr>
          <w:b w:val="0"/>
          <w:bCs/>
          <w:sz w:val="24"/>
          <w:szCs w:val="24"/>
          <w:u w:val="none"/>
        </w:rPr>
        <w:t xml:space="preserve"> Procurement Committee,</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3F303E" w:rsidRPr="006556F0">
        <w:rPr>
          <w:b w:val="0"/>
          <w:bCs/>
          <w:u w:val="none"/>
        </w:rPr>
        <w:t>National Water Supply and Drainage Board,</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Pr="006556F0">
        <w:rPr>
          <w:b w:val="0"/>
          <w:bCs/>
          <w:u w:val="none"/>
        </w:rPr>
        <w:t xml:space="preserve">Galle Road, </w:t>
      </w:r>
      <w:proofErr w:type="spellStart"/>
      <w:r w:rsidRPr="006556F0">
        <w:rPr>
          <w:b w:val="0"/>
          <w:bCs/>
          <w:u w:val="none"/>
        </w:rPr>
        <w:t>Ratmalana</w:t>
      </w:r>
      <w:proofErr w:type="spellEnd"/>
      <w:r w:rsidRPr="006556F0">
        <w:rPr>
          <w:b w:val="0"/>
          <w:bCs/>
          <w:u w:val="none"/>
        </w:rPr>
        <w:t>, Sri Lanka</w:t>
      </w:r>
      <w:r>
        <w:rPr>
          <w:b w:val="0"/>
          <w:bCs/>
          <w:u w:val="none"/>
        </w:rPr>
        <w:t>,</w:t>
      </w:r>
    </w:p>
    <w:p w:rsidR="003F303E" w:rsidRDefault="003F303E" w:rsidP="003F303E">
      <w:pPr>
        <w:pStyle w:val="Title"/>
        <w:jc w:val="left"/>
        <w:rPr>
          <w:b w:val="0"/>
          <w:bCs/>
          <w:u w:val="none"/>
        </w:rPr>
      </w:pPr>
    </w:p>
    <w:p w:rsidR="003F303E" w:rsidRPr="00575BE6" w:rsidRDefault="003F303E" w:rsidP="003F303E">
      <w:pPr>
        <w:pStyle w:val="Title"/>
        <w:jc w:val="left"/>
        <w:rPr>
          <w:b w:val="0"/>
          <w:bCs/>
          <w:sz w:val="16"/>
          <w:szCs w:val="16"/>
          <w:u w:val="none"/>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575BE6" w:rsidRPr="00575BE6" w:rsidRDefault="00575BE6" w:rsidP="002B7641">
      <w:pPr>
        <w:rPr>
          <w:b/>
          <w:bCs/>
          <w:sz w:val="16"/>
          <w:szCs w:val="16"/>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xml:space="preserve">, </w:t>
      </w:r>
      <w:r w:rsidR="00F366E5">
        <w:rPr>
          <w:b w:val="0"/>
          <w:bCs/>
          <w:sz w:val="24"/>
          <w:szCs w:val="24"/>
          <w:u w:val="none"/>
        </w:rPr>
        <w:t>of</w:t>
      </w:r>
      <w:r w:rsidRPr="00340451">
        <w:rPr>
          <w:b w:val="0"/>
          <w:bCs/>
          <w:sz w:val="24"/>
          <w:szCs w:val="24"/>
          <w:u w:val="none"/>
        </w:rPr>
        <w:t xml:space="preserve">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575BE6" w:rsidRDefault="00340451" w:rsidP="00340451">
      <w:pPr>
        <w:jc w:val="both"/>
        <w:rPr>
          <w:i/>
          <w:iCs/>
          <w:sz w:val="16"/>
          <w:szCs w:val="16"/>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575BE6" w:rsidRDefault="00340451" w:rsidP="00340451">
      <w:pPr>
        <w:jc w:val="both"/>
        <w:rPr>
          <w:iCs/>
          <w:sz w:val="16"/>
          <w:szCs w:val="16"/>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1F4010" w:rsidRDefault="00575BE6" w:rsidP="00340451">
      <w:pPr>
        <w:jc w:val="both"/>
        <w:rPr>
          <w:iCs/>
          <w:sz w:val="24"/>
          <w:szCs w:val="24"/>
        </w:rPr>
      </w:pPr>
      <w:r>
        <w:rPr>
          <w:iCs/>
          <w:sz w:val="24"/>
          <w:szCs w:val="24"/>
        </w:rPr>
        <w:t>In the place of ……………………………………..(Address)</w:t>
      </w:r>
    </w:p>
    <w:p w:rsidR="00575BE6" w:rsidRDefault="00575BE6" w:rsidP="00340451">
      <w:pPr>
        <w:jc w:val="both"/>
        <w:rPr>
          <w:iCs/>
          <w:sz w:val="24"/>
          <w:szCs w:val="24"/>
        </w:rPr>
      </w:pPr>
    </w:p>
    <w:p w:rsidR="003F303E" w:rsidRDefault="00201A75" w:rsidP="00340451">
      <w:pPr>
        <w:jc w:val="both"/>
        <w:rPr>
          <w:iCs/>
          <w:sz w:val="24"/>
          <w:szCs w:val="24"/>
        </w:rPr>
      </w:pPr>
      <w:r>
        <w:rPr>
          <w:iCs/>
          <w:noProof/>
          <w:sz w:val="24"/>
          <w:szCs w:val="24"/>
        </w:rPr>
        <mc:AlternateContent>
          <mc:Choice Requires="wps">
            <w:drawing>
              <wp:anchor distT="0" distB="0" distL="114300" distR="114300" simplePos="0" relativeHeight="251829760" behindDoc="0" locked="0" layoutInCell="1" allowOverlap="1">
                <wp:simplePos x="0" y="0"/>
                <wp:positionH relativeFrom="column">
                  <wp:posOffset>4368800</wp:posOffset>
                </wp:positionH>
                <wp:positionV relativeFrom="paragraph">
                  <wp:posOffset>549910</wp:posOffset>
                </wp:positionV>
                <wp:extent cx="1461135" cy="237490"/>
                <wp:effectExtent l="0" t="4445" r="0" b="0"/>
                <wp:wrapNone/>
                <wp:docPr id="10"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575BE6">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2" o:spid="_x0000_s1073" type="#_x0000_t202" style="position:absolute;left:0;text-align:left;margin-left:344pt;margin-top:43.3pt;width:115.05pt;height:18.7pt;z-index:251829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" stroked="f">
                <v:textbox style="mso-fit-shape-to-text:t">
                  <w:txbxContent>
                    <w:p w:rsidR="00655FCF" w:rsidRDefault="00655FCF" w:rsidP="00575BE6">
                      <w:r>
                        <w:t>Revised on 22-02-2023</w:t>
                      </w:r>
                    </w:p>
                  </w:txbxContent>
                </v:textbox>
              </v:shape>
            </w:pict>
          </mc:Fallback>
        </mc:AlternateContent>
      </w:r>
      <w:r w:rsidR="00575BE6">
        <w:rPr>
          <w:iCs/>
          <w:sz w:val="24"/>
          <w:szCs w:val="24"/>
        </w:rPr>
        <w:t>Date :…………………………</w:t>
      </w:r>
    </w:p>
    <w:p w:rsidR="00061279" w:rsidRPr="007E54D9" w:rsidRDefault="00061279" w:rsidP="007E5C07">
      <w:pPr>
        <w:jc w:val="both"/>
        <w:rPr>
          <w:b/>
          <w:caps/>
          <w:sz w:val="24"/>
          <w:szCs w:val="24"/>
        </w:rPr>
      </w:pPr>
      <w:r w:rsidRPr="007E54D9">
        <w:rPr>
          <w:b/>
          <w:caps/>
          <w:sz w:val="24"/>
          <w:szCs w:val="24"/>
        </w:rPr>
        <w:lastRenderedPageBreak/>
        <w:t xml:space="preserve">Appendix </w:t>
      </w:r>
      <w:r w:rsidR="001F4010">
        <w:rPr>
          <w:b/>
          <w:caps/>
          <w:sz w:val="24"/>
          <w:szCs w:val="24"/>
        </w:rPr>
        <w:t>7</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tbl>
      <w:tblPr>
        <w:tblW w:w="897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230"/>
        <w:gridCol w:w="2880"/>
        <w:gridCol w:w="2160"/>
      </w:tblGrid>
      <w:tr w:rsidR="003C4814" w:rsidRPr="00A25967" w:rsidTr="005A6D45">
        <w:trPr>
          <w:trHeight w:val="170"/>
        </w:trPr>
        <w:tc>
          <w:tcPr>
            <w:tcW w:w="700" w:type="dxa"/>
          </w:tcPr>
          <w:p w:rsidR="003C4814" w:rsidRPr="00A25967" w:rsidRDefault="003C4814" w:rsidP="007B2775">
            <w:pPr>
              <w:rPr>
                <w:sz w:val="24"/>
                <w:szCs w:val="24"/>
              </w:rPr>
            </w:pPr>
            <w:r w:rsidRPr="00A25967">
              <w:rPr>
                <w:b/>
                <w:sz w:val="28"/>
                <w:szCs w:val="28"/>
              </w:rPr>
              <w:tab/>
            </w:r>
          </w:p>
          <w:p w:rsidR="003C4814" w:rsidRPr="00A25967" w:rsidRDefault="003C4814" w:rsidP="007B2775">
            <w:pPr>
              <w:rPr>
                <w:sz w:val="24"/>
                <w:szCs w:val="24"/>
              </w:rPr>
            </w:pPr>
          </w:p>
        </w:tc>
        <w:tc>
          <w:tcPr>
            <w:tcW w:w="3230" w:type="dxa"/>
          </w:tcPr>
          <w:p w:rsidR="003C4814" w:rsidRPr="00A25967" w:rsidRDefault="003C4814" w:rsidP="007B2775">
            <w:pPr>
              <w:rPr>
                <w:b/>
                <w:sz w:val="24"/>
                <w:szCs w:val="24"/>
              </w:rPr>
            </w:pPr>
            <w:r w:rsidRPr="00A25967">
              <w:rPr>
                <w:sz w:val="24"/>
                <w:szCs w:val="24"/>
              </w:rPr>
              <w:t xml:space="preserve"> </w:t>
            </w:r>
            <w:r w:rsidRPr="00A25967">
              <w:rPr>
                <w:b/>
                <w:sz w:val="24"/>
                <w:szCs w:val="24"/>
              </w:rPr>
              <w:t>Material Data</w:t>
            </w:r>
          </w:p>
          <w:p w:rsidR="003C4814" w:rsidRPr="00A25967" w:rsidRDefault="003C4814" w:rsidP="007B2775">
            <w:pPr>
              <w:rPr>
                <w:sz w:val="24"/>
                <w:szCs w:val="24"/>
              </w:rPr>
            </w:pPr>
            <w:r w:rsidRPr="00A25967">
              <w:rPr>
                <w:sz w:val="24"/>
                <w:szCs w:val="24"/>
              </w:rPr>
              <w:t>Item</w:t>
            </w:r>
          </w:p>
        </w:tc>
        <w:tc>
          <w:tcPr>
            <w:tcW w:w="2880" w:type="dxa"/>
          </w:tcPr>
          <w:p w:rsidR="003C4814" w:rsidRPr="00A25967" w:rsidRDefault="003C4814" w:rsidP="007B2775">
            <w:pPr>
              <w:ind w:right="-874"/>
              <w:rPr>
                <w:b/>
                <w:sz w:val="24"/>
                <w:szCs w:val="24"/>
              </w:rPr>
            </w:pPr>
            <w:r w:rsidRPr="00A25967">
              <w:rPr>
                <w:b/>
                <w:sz w:val="24"/>
                <w:szCs w:val="24"/>
              </w:rPr>
              <w:t xml:space="preserve">NWSDB Requirement         for                 </w:t>
            </w:r>
          </w:p>
          <w:p w:rsidR="003C4814" w:rsidRPr="00A25967" w:rsidRDefault="003C4814" w:rsidP="007B2775">
            <w:pPr>
              <w:ind w:right="-874"/>
              <w:rPr>
                <w:b/>
                <w:sz w:val="24"/>
                <w:szCs w:val="24"/>
              </w:rPr>
            </w:pPr>
            <w:r w:rsidRPr="00A25967">
              <w:rPr>
                <w:b/>
                <w:sz w:val="24"/>
                <w:szCs w:val="24"/>
              </w:rPr>
              <w:t xml:space="preserve">   </w:t>
            </w:r>
          </w:p>
        </w:tc>
        <w:tc>
          <w:tcPr>
            <w:tcW w:w="2160" w:type="dxa"/>
          </w:tcPr>
          <w:p w:rsidR="003C4814" w:rsidRPr="00A25967" w:rsidRDefault="003C4814" w:rsidP="007B2775">
            <w:pPr>
              <w:ind w:right="-874"/>
              <w:rPr>
                <w:b/>
                <w:sz w:val="24"/>
                <w:szCs w:val="24"/>
              </w:rPr>
            </w:pPr>
            <w:r w:rsidRPr="00A25967">
              <w:rPr>
                <w:b/>
                <w:sz w:val="24"/>
                <w:szCs w:val="24"/>
              </w:rPr>
              <w:t>Observation/Test</w:t>
            </w:r>
          </w:p>
        </w:tc>
      </w:tr>
      <w:tr w:rsidR="003C4814" w:rsidRPr="00A25967" w:rsidTr="005A6D45">
        <w:tc>
          <w:tcPr>
            <w:tcW w:w="700" w:type="dxa"/>
          </w:tcPr>
          <w:p w:rsidR="003C4814" w:rsidRPr="00A25967" w:rsidRDefault="003C4814" w:rsidP="007B2775">
            <w:pPr>
              <w:rPr>
                <w:sz w:val="24"/>
                <w:szCs w:val="24"/>
              </w:rPr>
            </w:pPr>
            <w:r w:rsidRPr="00A25967">
              <w:rPr>
                <w:sz w:val="24"/>
                <w:szCs w:val="24"/>
              </w:rPr>
              <w:t>1</w:t>
            </w:r>
          </w:p>
        </w:tc>
        <w:tc>
          <w:tcPr>
            <w:tcW w:w="3230" w:type="dxa"/>
          </w:tcPr>
          <w:p w:rsidR="003C4814" w:rsidRPr="00A25967" w:rsidRDefault="003C4814" w:rsidP="007B2775">
            <w:pPr>
              <w:rPr>
                <w:sz w:val="24"/>
                <w:szCs w:val="24"/>
              </w:rPr>
            </w:pPr>
            <w:r w:rsidRPr="00A25967">
              <w:rPr>
                <w:sz w:val="24"/>
                <w:szCs w:val="24"/>
              </w:rPr>
              <w:t>Top plug</w:t>
            </w:r>
          </w:p>
        </w:tc>
        <w:tc>
          <w:tcPr>
            <w:tcW w:w="2880" w:type="dxa"/>
          </w:tcPr>
          <w:p w:rsidR="003C4814" w:rsidRPr="00A25967" w:rsidRDefault="003C4814" w:rsidP="007B2775">
            <w:pPr>
              <w:rPr>
                <w:sz w:val="24"/>
                <w:szCs w:val="24"/>
              </w:rPr>
            </w:pPr>
            <w:r w:rsidRPr="00A25967">
              <w:rPr>
                <w:sz w:val="24"/>
                <w:szCs w:val="24"/>
              </w:rPr>
              <w:t xml:space="preserve">Gunmetal </w:t>
            </w:r>
            <w:r w:rsidRPr="00A25967">
              <w:rPr>
                <w:sz w:val="22"/>
                <w:szCs w:val="22"/>
              </w:rPr>
              <w:t>(BS1400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2</w:t>
            </w:r>
          </w:p>
        </w:tc>
        <w:tc>
          <w:tcPr>
            <w:tcW w:w="3230" w:type="dxa"/>
          </w:tcPr>
          <w:p w:rsidR="003C4814" w:rsidRPr="00A25967" w:rsidRDefault="003C4814" w:rsidP="007B2775">
            <w:pPr>
              <w:rPr>
                <w:sz w:val="24"/>
                <w:szCs w:val="24"/>
              </w:rPr>
            </w:pPr>
            <w:r w:rsidRPr="00A25967">
              <w:rPr>
                <w:sz w:val="24"/>
                <w:szCs w:val="24"/>
              </w:rPr>
              <w:t>Top Cap</w:t>
            </w:r>
          </w:p>
        </w:tc>
        <w:tc>
          <w:tcPr>
            <w:tcW w:w="2880" w:type="dxa"/>
          </w:tcPr>
          <w:p w:rsidR="003C4814" w:rsidRPr="00A25967" w:rsidRDefault="003C4814" w:rsidP="007B2775">
            <w:pPr>
              <w:jc w:val="center"/>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3</w:t>
            </w:r>
          </w:p>
        </w:tc>
        <w:tc>
          <w:tcPr>
            <w:tcW w:w="3230" w:type="dxa"/>
          </w:tcPr>
          <w:p w:rsidR="003C4814" w:rsidRPr="00A25967" w:rsidRDefault="003C4814" w:rsidP="007B2775">
            <w:pPr>
              <w:widowControl w:val="0"/>
              <w:autoSpaceDE w:val="0"/>
              <w:autoSpaceDN w:val="0"/>
              <w:adjustRightInd w:val="0"/>
              <w:jc w:val="both"/>
              <w:rPr>
                <w:sz w:val="24"/>
                <w:szCs w:val="24"/>
              </w:rPr>
            </w:pPr>
            <w:r w:rsidRPr="00A25967">
              <w:rPr>
                <w:sz w:val="24"/>
                <w:szCs w:val="24"/>
              </w:rPr>
              <w:t>Top Cap Washer</w:t>
            </w:r>
          </w:p>
        </w:tc>
        <w:tc>
          <w:tcPr>
            <w:tcW w:w="2880" w:type="dxa"/>
          </w:tcPr>
          <w:p w:rsidR="006B4423" w:rsidRDefault="006B4423" w:rsidP="007B2775">
            <w:pPr>
              <w:rPr>
                <w:sz w:val="24"/>
                <w:szCs w:val="24"/>
              </w:rPr>
            </w:pPr>
            <w:r w:rsidRPr="006B4423">
              <w:rPr>
                <w:sz w:val="24"/>
                <w:szCs w:val="24"/>
              </w:rPr>
              <w:t xml:space="preserve">EPDM rubber (BS EN 681-1:1996, </w:t>
            </w:r>
          </w:p>
          <w:p w:rsidR="003C4814" w:rsidRPr="00A25967" w:rsidRDefault="006B4423" w:rsidP="007B2775">
            <w:pPr>
              <w:rPr>
                <w:sz w:val="24"/>
                <w:szCs w:val="24"/>
              </w:rPr>
            </w:pPr>
            <w:r w:rsidRPr="006B4423">
              <w:rPr>
                <w:sz w:val="24"/>
                <w:szCs w:val="24"/>
              </w:rPr>
              <w:t>BS EN 681-2:2000) – for 1 ¼” to 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4</w:t>
            </w:r>
          </w:p>
        </w:tc>
        <w:tc>
          <w:tcPr>
            <w:tcW w:w="3230" w:type="dxa"/>
          </w:tcPr>
          <w:p w:rsidR="003C4814" w:rsidRPr="00A25967" w:rsidRDefault="003C4814" w:rsidP="007B2775">
            <w:pPr>
              <w:rPr>
                <w:sz w:val="24"/>
                <w:szCs w:val="24"/>
              </w:rPr>
            </w:pPr>
            <w:r w:rsidRPr="00A25967">
              <w:rPr>
                <w:sz w:val="24"/>
                <w:szCs w:val="24"/>
              </w:rPr>
              <w:t>Top Cap Washer</w:t>
            </w:r>
          </w:p>
        </w:tc>
        <w:tc>
          <w:tcPr>
            <w:tcW w:w="2880" w:type="dxa"/>
          </w:tcPr>
          <w:p w:rsidR="003C4814" w:rsidRPr="00A25967" w:rsidRDefault="003C4814" w:rsidP="007B2775">
            <w:pPr>
              <w:jc w:val="center"/>
              <w:rPr>
                <w:sz w:val="24"/>
                <w:szCs w:val="24"/>
              </w:rPr>
            </w:pPr>
            <w:r w:rsidRPr="00A25967">
              <w:rPr>
                <w:sz w:val="24"/>
                <w:szCs w:val="24"/>
              </w:rPr>
              <w:t>Nitrile rubber –for ½’’ to 1’’ sizes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5</w:t>
            </w:r>
          </w:p>
        </w:tc>
        <w:tc>
          <w:tcPr>
            <w:tcW w:w="3230" w:type="dxa"/>
          </w:tcPr>
          <w:p w:rsidR="003C4814" w:rsidRPr="00A25967" w:rsidRDefault="003C4814" w:rsidP="007B2775">
            <w:pPr>
              <w:rPr>
                <w:sz w:val="24"/>
                <w:szCs w:val="24"/>
              </w:rPr>
            </w:pPr>
            <w:r w:rsidRPr="00A25967">
              <w:rPr>
                <w:sz w:val="24"/>
                <w:szCs w:val="24"/>
              </w:rPr>
              <w:t>Banjo washers</w:t>
            </w:r>
          </w:p>
        </w:tc>
        <w:tc>
          <w:tcPr>
            <w:tcW w:w="2880" w:type="dxa"/>
          </w:tcPr>
          <w:p w:rsidR="006B4423" w:rsidRPr="00A25967" w:rsidRDefault="006B4423" w:rsidP="006B4423">
            <w:pPr>
              <w:rPr>
                <w:sz w:val="24"/>
                <w:szCs w:val="24"/>
              </w:rPr>
            </w:pPr>
            <w:r w:rsidRPr="006B4423">
              <w:rPr>
                <w:sz w:val="24"/>
                <w:szCs w:val="24"/>
              </w:rPr>
              <w:t>EPDM rubber                        (BS EN 681-1:1996, BS EN 681-2:2000)</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6</w:t>
            </w:r>
          </w:p>
        </w:tc>
        <w:tc>
          <w:tcPr>
            <w:tcW w:w="3230" w:type="dxa"/>
          </w:tcPr>
          <w:p w:rsidR="003C4814" w:rsidRPr="00A25967" w:rsidRDefault="003C4814" w:rsidP="007B2775">
            <w:pPr>
              <w:rPr>
                <w:sz w:val="24"/>
                <w:szCs w:val="24"/>
              </w:rPr>
            </w:pPr>
            <w:r w:rsidRPr="00A25967">
              <w:rPr>
                <w:sz w:val="24"/>
                <w:szCs w:val="24"/>
              </w:rPr>
              <w:t>Banjo</w:t>
            </w:r>
          </w:p>
        </w:tc>
        <w:tc>
          <w:tcPr>
            <w:tcW w:w="288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7</w:t>
            </w:r>
          </w:p>
        </w:tc>
        <w:tc>
          <w:tcPr>
            <w:tcW w:w="3230" w:type="dxa"/>
          </w:tcPr>
          <w:p w:rsidR="003C4814" w:rsidRPr="00A25967" w:rsidRDefault="003C4814" w:rsidP="007B2775">
            <w:pPr>
              <w:rPr>
                <w:sz w:val="24"/>
                <w:szCs w:val="24"/>
              </w:rPr>
            </w:pPr>
            <w:r w:rsidRPr="00A25967">
              <w:rPr>
                <w:sz w:val="24"/>
                <w:szCs w:val="24"/>
              </w:rPr>
              <w:t>Inner plug</w:t>
            </w:r>
          </w:p>
        </w:tc>
        <w:tc>
          <w:tcPr>
            <w:tcW w:w="288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8</w:t>
            </w:r>
          </w:p>
        </w:tc>
        <w:tc>
          <w:tcPr>
            <w:tcW w:w="3230" w:type="dxa"/>
          </w:tcPr>
          <w:p w:rsidR="003C4814" w:rsidRPr="00A25967" w:rsidRDefault="003C4814" w:rsidP="007B2775">
            <w:pPr>
              <w:rPr>
                <w:sz w:val="24"/>
                <w:szCs w:val="24"/>
              </w:rPr>
            </w:pPr>
            <w:r w:rsidRPr="00A25967">
              <w:rPr>
                <w:sz w:val="24"/>
                <w:szCs w:val="24"/>
              </w:rPr>
              <w:t>Stem</w:t>
            </w:r>
          </w:p>
        </w:tc>
        <w:tc>
          <w:tcPr>
            <w:tcW w:w="2880" w:type="dxa"/>
          </w:tcPr>
          <w:p w:rsidR="003C4814" w:rsidRPr="00A25967" w:rsidRDefault="003C4814" w:rsidP="007B2775">
            <w:pPr>
              <w:rPr>
                <w:sz w:val="24"/>
                <w:szCs w:val="24"/>
              </w:rPr>
            </w:pPr>
            <w:r w:rsidRPr="00A25967">
              <w:rPr>
                <w:sz w:val="24"/>
                <w:szCs w:val="24"/>
              </w:rPr>
              <w:t>Gunmetal (BS 1400/BSEN 1982:1999 L G2) ,Inlet taper thread, female thread for inner plug, female thread for top cap , holes for water out let</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9</w:t>
            </w:r>
          </w:p>
        </w:tc>
        <w:tc>
          <w:tcPr>
            <w:tcW w:w="3230" w:type="dxa"/>
          </w:tcPr>
          <w:p w:rsidR="003C4814" w:rsidRPr="00A25967" w:rsidRDefault="003C4814" w:rsidP="007B2775">
            <w:pPr>
              <w:rPr>
                <w:sz w:val="24"/>
                <w:szCs w:val="24"/>
              </w:rPr>
            </w:pPr>
            <w:r w:rsidRPr="00A25967">
              <w:rPr>
                <w:sz w:val="24"/>
                <w:szCs w:val="24"/>
              </w:rPr>
              <w:t>Inlet</w:t>
            </w:r>
          </w:p>
        </w:tc>
        <w:tc>
          <w:tcPr>
            <w:tcW w:w="2880" w:type="dxa"/>
          </w:tcPr>
          <w:p w:rsidR="003C4814" w:rsidRPr="00A25967" w:rsidRDefault="003C4814" w:rsidP="007B2775">
            <w:pPr>
              <w:rPr>
                <w:sz w:val="24"/>
                <w:szCs w:val="24"/>
              </w:rPr>
            </w:pPr>
            <w:r w:rsidRPr="00A25967">
              <w:rPr>
                <w:sz w:val="24"/>
                <w:szCs w:val="24"/>
              </w:rPr>
              <w:t>Thread- male taper</w:t>
            </w:r>
          </w:p>
          <w:p w:rsidR="003C4814" w:rsidRPr="00A25967" w:rsidRDefault="003C4814" w:rsidP="007B2775">
            <w:pPr>
              <w:rPr>
                <w:sz w:val="24"/>
                <w:szCs w:val="24"/>
              </w:rPr>
            </w:pPr>
            <w:r w:rsidRPr="00A25967">
              <w:rPr>
                <w:sz w:val="24"/>
                <w:szCs w:val="24"/>
              </w:rPr>
              <w:t xml:space="preserve">Comply to </w:t>
            </w:r>
            <w:r w:rsidR="005A6D45" w:rsidRPr="005A6D45">
              <w:rPr>
                <w:sz w:val="24"/>
                <w:szCs w:val="24"/>
              </w:rPr>
              <w:t xml:space="preserve">BS EN 10226 </w:t>
            </w:r>
            <w:r w:rsidRPr="00A25967">
              <w:rPr>
                <w:sz w:val="24"/>
                <w:szCs w:val="24"/>
              </w:rPr>
              <w:t>/ ISO 7/1</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10</w:t>
            </w:r>
          </w:p>
        </w:tc>
        <w:tc>
          <w:tcPr>
            <w:tcW w:w="3230" w:type="dxa"/>
          </w:tcPr>
          <w:p w:rsidR="003C4814" w:rsidRPr="00A25967" w:rsidRDefault="003C4814" w:rsidP="007B2775">
            <w:pPr>
              <w:rPr>
                <w:sz w:val="24"/>
                <w:szCs w:val="24"/>
              </w:rPr>
            </w:pPr>
            <w:r w:rsidRPr="00A25967">
              <w:rPr>
                <w:sz w:val="24"/>
                <w:szCs w:val="24"/>
              </w:rPr>
              <w:t>Outlet</w:t>
            </w:r>
          </w:p>
        </w:tc>
        <w:tc>
          <w:tcPr>
            <w:tcW w:w="2880" w:type="dxa"/>
          </w:tcPr>
          <w:p w:rsidR="003C4814" w:rsidRPr="00A25967" w:rsidRDefault="003C4814" w:rsidP="007B2775">
            <w:pPr>
              <w:rPr>
                <w:sz w:val="24"/>
                <w:szCs w:val="24"/>
              </w:rPr>
            </w:pPr>
            <w:r w:rsidRPr="00A25967">
              <w:rPr>
                <w:sz w:val="24"/>
                <w:szCs w:val="24"/>
              </w:rPr>
              <w:t>Thread- female parallel</w:t>
            </w:r>
          </w:p>
          <w:p w:rsidR="003C4814" w:rsidRPr="00A25967" w:rsidRDefault="003C4814" w:rsidP="007B2775">
            <w:pPr>
              <w:rPr>
                <w:sz w:val="24"/>
                <w:szCs w:val="24"/>
              </w:rPr>
            </w:pPr>
            <w:r w:rsidRPr="00A25967">
              <w:rPr>
                <w:sz w:val="24"/>
                <w:szCs w:val="24"/>
              </w:rPr>
              <w:t xml:space="preserve">Comply to </w:t>
            </w:r>
            <w:r w:rsidR="005A6D45" w:rsidRPr="005A6D45">
              <w:rPr>
                <w:sz w:val="24"/>
                <w:szCs w:val="24"/>
              </w:rPr>
              <w:t>BS EN 10226</w:t>
            </w:r>
          </w:p>
          <w:p w:rsidR="003C4814" w:rsidRPr="00A25967" w:rsidRDefault="003C4814" w:rsidP="007B2775">
            <w:pPr>
              <w:rPr>
                <w:sz w:val="24"/>
                <w:szCs w:val="24"/>
              </w:rPr>
            </w:pPr>
            <w:r w:rsidRPr="00A25967">
              <w:rPr>
                <w:sz w:val="24"/>
                <w:szCs w:val="24"/>
              </w:rPr>
              <w:t>360</w:t>
            </w:r>
            <w:r w:rsidRPr="00A25967">
              <w:rPr>
                <w:sz w:val="24"/>
                <w:szCs w:val="24"/>
                <w:vertAlign w:val="superscript"/>
              </w:rPr>
              <w:t xml:space="preserve">0 </w:t>
            </w:r>
            <w:r w:rsidRPr="00A25967">
              <w:rPr>
                <w:sz w:val="24"/>
                <w:szCs w:val="24"/>
              </w:rPr>
              <w:t>swivel at 90</w:t>
            </w:r>
            <w:r w:rsidRPr="00A25967">
              <w:rPr>
                <w:sz w:val="24"/>
                <w:szCs w:val="24"/>
                <w:vertAlign w:val="superscript"/>
              </w:rPr>
              <w:t>0</w:t>
            </w:r>
            <w:r w:rsidRPr="00A25967">
              <w:rPr>
                <w:sz w:val="24"/>
                <w:szCs w:val="24"/>
              </w:rPr>
              <w:t xml:space="preserve"> with the stem</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11</w:t>
            </w:r>
          </w:p>
        </w:tc>
        <w:tc>
          <w:tcPr>
            <w:tcW w:w="3230" w:type="dxa"/>
          </w:tcPr>
          <w:p w:rsidR="003C4814" w:rsidRPr="00A25967" w:rsidRDefault="003C4814" w:rsidP="007B2775">
            <w:pPr>
              <w:rPr>
                <w:sz w:val="24"/>
                <w:szCs w:val="24"/>
              </w:rPr>
            </w:pPr>
            <w:r w:rsidRPr="00A25967">
              <w:rPr>
                <w:sz w:val="24"/>
                <w:szCs w:val="24"/>
              </w:rPr>
              <w:t>Operational features</w:t>
            </w:r>
          </w:p>
          <w:p w:rsidR="003C4814" w:rsidRPr="00A25967" w:rsidRDefault="003C4814" w:rsidP="007B2775">
            <w:pPr>
              <w:rPr>
                <w:sz w:val="24"/>
                <w:szCs w:val="24"/>
              </w:rPr>
            </w:pPr>
            <w:r w:rsidRPr="00A25967">
              <w:rPr>
                <w:sz w:val="24"/>
                <w:szCs w:val="24"/>
              </w:rPr>
              <w:t>Working pressure</w:t>
            </w:r>
          </w:p>
        </w:tc>
        <w:tc>
          <w:tcPr>
            <w:tcW w:w="2880" w:type="dxa"/>
          </w:tcPr>
          <w:p w:rsidR="003C4814" w:rsidRPr="00A25967" w:rsidRDefault="003C4814" w:rsidP="007B2775">
            <w:pPr>
              <w:rPr>
                <w:sz w:val="24"/>
                <w:szCs w:val="24"/>
              </w:rPr>
            </w:pPr>
          </w:p>
          <w:p w:rsidR="003C4814" w:rsidRPr="00A25967" w:rsidRDefault="003C4814" w:rsidP="007B2775">
            <w:pPr>
              <w:rPr>
                <w:sz w:val="24"/>
                <w:szCs w:val="24"/>
              </w:rPr>
            </w:pPr>
            <w:proofErr w:type="spellStart"/>
            <w:r w:rsidRPr="00A25967">
              <w:rPr>
                <w:sz w:val="24"/>
                <w:szCs w:val="24"/>
              </w:rPr>
              <w:t>Upto</w:t>
            </w:r>
            <w:proofErr w:type="spellEnd"/>
            <w:r w:rsidRPr="00A25967">
              <w:rPr>
                <w:sz w:val="24"/>
                <w:szCs w:val="24"/>
              </w:rPr>
              <w:t xml:space="preserve"> 20 bar</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12</w:t>
            </w:r>
          </w:p>
        </w:tc>
        <w:tc>
          <w:tcPr>
            <w:tcW w:w="3230" w:type="dxa"/>
          </w:tcPr>
          <w:p w:rsidR="003C4814" w:rsidRPr="00A25967" w:rsidRDefault="003C4814" w:rsidP="007B2775">
            <w:pPr>
              <w:rPr>
                <w:sz w:val="24"/>
                <w:szCs w:val="24"/>
              </w:rPr>
            </w:pPr>
            <w:r w:rsidRPr="00A25967">
              <w:rPr>
                <w:sz w:val="24"/>
                <w:szCs w:val="24"/>
              </w:rPr>
              <w:t>Testing</w:t>
            </w:r>
          </w:p>
          <w:p w:rsidR="003C4814" w:rsidRPr="00A25967" w:rsidRDefault="003C4814" w:rsidP="007B2775">
            <w:pPr>
              <w:rPr>
                <w:sz w:val="24"/>
                <w:szCs w:val="24"/>
              </w:rPr>
            </w:pPr>
            <w:r w:rsidRPr="00A25967">
              <w:rPr>
                <w:sz w:val="24"/>
                <w:szCs w:val="24"/>
              </w:rPr>
              <w:t>Samples 200 Nos.</w:t>
            </w:r>
          </w:p>
        </w:tc>
        <w:tc>
          <w:tcPr>
            <w:tcW w:w="2880" w:type="dxa"/>
          </w:tcPr>
          <w:p w:rsidR="003C4814" w:rsidRPr="00A25967" w:rsidRDefault="003C4814" w:rsidP="007B2775">
            <w:pPr>
              <w:rPr>
                <w:sz w:val="24"/>
                <w:szCs w:val="24"/>
              </w:rPr>
            </w:pPr>
            <w:r w:rsidRPr="00A25967">
              <w:rPr>
                <w:sz w:val="24"/>
                <w:szCs w:val="24"/>
              </w:rPr>
              <w:t>ISO 2859-1:1999(E) &amp;</w:t>
            </w:r>
          </w:p>
          <w:p w:rsidR="003C4814" w:rsidRPr="00A25967" w:rsidRDefault="003C4814" w:rsidP="007B2775">
            <w:pPr>
              <w:rPr>
                <w:sz w:val="24"/>
                <w:szCs w:val="24"/>
              </w:rPr>
            </w:pPr>
            <w:r w:rsidRPr="00A25967">
              <w:rPr>
                <w:sz w:val="24"/>
                <w:szCs w:val="24"/>
              </w:rPr>
              <w:t>ISO 3951:1989</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13</w:t>
            </w:r>
          </w:p>
        </w:tc>
        <w:tc>
          <w:tcPr>
            <w:tcW w:w="3230" w:type="dxa"/>
          </w:tcPr>
          <w:p w:rsidR="003C4814" w:rsidRPr="00A25967" w:rsidRDefault="003C4814" w:rsidP="007B2775">
            <w:pPr>
              <w:rPr>
                <w:sz w:val="24"/>
                <w:szCs w:val="24"/>
              </w:rPr>
            </w:pPr>
            <w:r w:rsidRPr="00A25967">
              <w:rPr>
                <w:sz w:val="24"/>
                <w:szCs w:val="24"/>
              </w:rPr>
              <w:t>Casting</w:t>
            </w:r>
          </w:p>
          <w:p w:rsidR="003C4814" w:rsidRPr="00A25967" w:rsidRDefault="003C4814" w:rsidP="007B2775">
            <w:pPr>
              <w:rPr>
                <w:sz w:val="24"/>
                <w:szCs w:val="24"/>
              </w:rPr>
            </w:pPr>
          </w:p>
        </w:tc>
        <w:tc>
          <w:tcPr>
            <w:tcW w:w="2880" w:type="dxa"/>
          </w:tcPr>
          <w:p w:rsidR="003C4814" w:rsidRPr="00A25967" w:rsidRDefault="003C4814" w:rsidP="007B2775">
            <w:pPr>
              <w:rPr>
                <w:sz w:val="24"/>
                <w:szCs w:val="24"/>
              </w:rPr>
            </w:pPr>
            <w:r w:rsidRPr="00A25967">
              <w:rPr>
                <w:sz w:val="24"/>
                <w:szCs w:val="24"/>
              </w:rPr>
              <w:t>Closed grained, sound, smooth and symmetrical and clean.</w:t>
            </w:r>
          </w:p>
          <w:p w:rsidR="003C4814" w:rsidRPr="00A25967" w:rsidRDefault="003C4814" w:rsidP="007B2775">
            <w:pPr>
              <w:rPr>
                <w:sz w:val="24"/>
                <w:szCs w:val="24"/>
              </w:rPr>
            </w:pPr>
            <w:r w:rsidRPr="00A25967">
              <w:rPr>
                <w:sz w:val="24"/>
                <w:szCs w:val="24"/>
              </w:rPr>
              <w:t>Free of blow holes</w:t>
            </w:r>
          </w:p>
          <w:p w:rsidR="003C4814" w:rsidRPr="00A25967" w:rsidRDefault="003C4814" w:rsidP="007B2775">
            <w:pPr>
              <w:rPr>
                <w:sz w:val="24"/>
                <w:szCs w:val="24"/>
              </w:rPr>
            </w:pPr>
            <w:r w:rsidRPr="00A25967">
              <w:rPr>
                <w:sz w:val="24"/>
                <w:szCs w:val="24"/>
              </w:rPr>
              <w:t>Any other defects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14</w:t>
            </w:r>
          </w:p>
        </w:tc>
        <w:tc>
          <w:tcPr>
            <w:tcW w:w="3230" w:type="dxa"/>
          </w:tcPr>
          <w:p w:rsidR="003C4814" w:rsidRPr="00A25967" w:rsidRDefault="003C4814" w:rsidP="007B2775">
            <w:pPr>
              <w:rPr>
                <w:sz w:val="24"/>
                <w:szCs w:val="24"/>
              </w:rPr>
            </w:pPr>
            <w:r w:rsidRPr="00A25967">
              <w:rPr>
                <w:sz w:val="24"/>
                <w:szCs w:val="24"/>
              </w:rPr>
              <w:t>Operation</w:t>
            </w:r>
          </w:p>
          <w:p w:rsidR="003C4814" w:rsidRPr="00A25967" w:rsidRDefault="003C4814" w:rsidP="007B2775">
            <w:pPr>
              <w:rPr>
                <w:sz w:val="24"/>
                <w:szCs w:val="24"/>
              </w:rPr>
            </w:pPr>
            <w:r w:rsidRPr="00A25967">
              <w:rPr>
                <w:sz w:val="24"/>
                <w:szCs w:val="24"/>
              </w:rPr>
              <w:t>All fittings</w:t>
            </w:r>
          </w:p>
        </w:tc>
        <w:tc>
          <w:tcPr>
            <w:tcW w:w="2880" w:type="dxa"/>
          </w:tcPr>
          <w:p w:rsidR="003C4814" w:rsidRPr="00A25967" w:rsidRDefault="003C4814" w:rsidP="007B2775">
            <w:pPr>
              <w:rPr>
                <w:sz w:val="24"/>
                <w:szCs w:val="24"/>
              </w:rPr>
            </w:pPr>
            <w:r w:rsidRPr="00A25967">
              <w:rPr>
                <w:sz w:val="24"/>
                <w:szCs w:val="24"/>
              </w:rPr>
              <w:t>Suitable for frequent operation and for infrequent operation after long periods in the open or closed positions.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15</w:t>
            </w:r>
          </w:p>
        </w:tc>
        <w:tc>
          <w:tcPr>
            <w:tcW w:w="3230" w:type="dxa"/>
          </w:tcPr>
          <w:p w:rsidR="003C4814" w:rsidRPr="00A25967" w:rsidRDefault="003C4814" w:rsidP="007B2775">
            <w:pPr>
              <w:rPr>
                <w:sz w:val="24"/>
                <w:szCs w:val="24"/>
              </w:rPr>
            </w:pPr>
            <w:r w:rsidRPr="00A25967">
              <w:rPr>
                <w:sz w:val="24"/>
                <w:szCs w:val="24"/>
              </w:rPr>
              <w:t>Dimension</w:t>
            </w:r>
          </w:p>
        </w:tc>
        <w:tc>
          <w:tcPr>
            <w:tcW w:w="2880" w:type="dxa"/>
          </w:tcPr>
          <w:p w:rsidR="003C4814" w:rsidRPr="00A25967" w:rsidRDefault="003C4814" w:rsidP="007B2775">
            <w:pPr>
              <w:rPr>
                <w:sz w:val="24"/>
                <w:szCs w:val="24"/>
              </w:rPr>
            </w:pPr>
            <w:r w:rsidRPr="00A25967">
              <w:rPr>
                <w:sz w:val="24"/>
                <w:szCs w:val="24"/>
              </w:rPr>
              <w:t>BS21</w:t>
            </w:r>
          </w:p>
        </w:tc>
        <w:tc>
          <w:tcPr>
            <w:tcW w:w="2160" w:type="dxa"/>
          </w:tcPr>
          <w:p w:rsidR="003C4814" w:rsidRPr="00A25967" w:rsidRDefault="003C4814" w:rsidP="007B2775">
            <w:pPr>
              <w:jc w:val="right"/>
              <w:rPr>
                <w:sz w:val="24"/>
                <w:szCs w:val="24"/>
              </w:rPr>
            </w:pPr>
          </w:p>
        </w:tc>
      </w:tr>
    </w:tbl>
    <w:p w:rsidR="00061279" w:rsidRPr="00BD3816" w:rsidRDefault="00061279" w:rsidP="00061279">
      <w:pPr>
        <w:tabs>
          <w:tab w:val="left" w:pos="1736"/>
        </w:tabs>
        <w:jc w:val="center"/>
        <w:rPr>
          <w:b/>
          <w:sz w:val="28"/>
          <w:szCs w:val="28"/>
          <w:u w:val="single"/>
        </w:rPr>
      </w:pPr>
    </w:p>
    <w:p w:rsidR="00FB123C" w:rsidRPr="00176F50" w:rsidRDefault="00FB123C" w:rsidP="00340451">
      <w:pPr>
        <w:jc w:val="both"/>
        <w:rPr>
          <w:iCs/>
          <w:sz w:val="24"/>
          <w:szCs w:val="24"/>
        </w:rPr>
      </w:pPr>
    </w:p>
    <w:p w:rsidR="00F366E5" w:rsidRDefault="00201A75" w:rsidP="00F366E5">
      <w:pPr>
        <w:pStyle w:val="BodyText"/>
        <w:jc w:val="left"/>
        <w:rPr>
          <w:bCs/>
          <w:caps/>
          <w:sz w:val="24"/>
          <w:szCs w:val="24"/>
        </w:rPr>
      </w:pPr>
      <w:r>
        <w:rPr>
          <w:bCs/>
          <w:caps/>
          <w:noProof/>
          <w:sz w:val="24"/>
          <w:szCs w:val="24"/>
        </w:rPr>
        <mc:AlternateContent>
          <mc:Choice Requires="wps">
            <w:drawing>
              <wp:anchor distT="0" distB="0" distL="114300" distR="114300" simplePos="0" relativeHeight="251825664" behindDoc="0" locked="0" layoutInCell="1" allowOverlap="1">
                <wp:simplePos x="0" y="0"/>
                <wp:positionH relativeFrom="column">
                  <wp:posOffset>4248150</wp:posOffset>
                </wp:positionH>
                <wp:positionV relativeFrom="paragraph">
                  <wp:posOffset>468630</wp:posOffset>
                </wp:positionV>
                <wp:extent cx="1581150" cy="237490"/>
                <wp:effectExtent l="0" t="1270" r="0" b="0"/>
                <wp:wrapNone/>
                <wp:docPr id="9"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5A6D45">
                            <w:r>
                              <w:t>Revised date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5" o:spid="_x0000_s1074" type="#_x0000_t202" style="position:absolute;margin-left:334.5pt;margin-top:36.9pt;width:124.5pt;height:18.7pt;z-index:251825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7ghgIAABk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" stroked="f">
                <v:textbox style="mso-fit-shape-to-text:t">
                  <w:txbxContent>
                    <w:p w:rsidR="00655FCF" w:rsidRDefault="00655FCF" w:rsidP="005A6D45">
                      <w:r>
                        <w:t>Revised date 23-11-2022</w:t>
                      </w:r>
                    </w:p>
                  </w:txbxContent>
                </v:textbox>
              </v:shape>
            </w:pict>
          </mc:Fallback>
        </mc:AlternateContent>
      </w:r>
      <w:r w:rsidR="009624E0">
        <w:rPr>
          <w:bCs/>
          <w:caps/>
          <w:sz w:val="24"/>
          <w:szCs w:val="24"/>
        </w:rPr>
        <w:br w:type="page"/>
      </w:r>
      <w:r w:rsidR="003D6B8A" w:rsidRPr="003D6B8A">
        <w:rPr>
          <w:bCs/>
          <w:caps/>
          <w:sz w:val="24"/>
          <w:szCs w:val="24"/>
        </w:rPr>
        <w:lastRenderedPageBreak/>
        <w:t xml:space="preserve">APPENDIX </w:t>
      </w:r>
      <w:r w:rsidR="001F4010">
        <w:rPr>
          <w:bCs/>
          <w:caps/>
          <w:sz w:val="24"/>
          <w:szCs w:val="24"/>
        </w:rPr>
        <w:t>8</w:t>
      </w:r>
      <w:r w:rsidR="003D6B8A" w:rsidRPr="003D6B8A">
        <w:rPr>
          <w:bCs/>
          <w:caps/>
          <w:sz w:val="24"/>
          <w:szCs w:val="24"/>
        </w:rPr>
        <w:t xml:space="preserve"> </w:t>
      </w:r>
      <w:r w:rsidR="00F366E5" w:rsidRPr="00AF26E8">
        <w:rPr>
          <w:bCs/>
          <w:caps/>
          <w:sz w:val="24"/>
          <w:szCs w:val="24"/>
        </w:rPr>
        <w:t>- MANUFACTURER’S</w:t>
      </w:r>
      <w:r w:rsidR="003D6B8A" w:rsidRPr="00AF26E8">
        <w:rPr>
          <w:bCs/>
          <w:caps/>
          <w:sz w:val="24"/>
          <w:szCs w:val="24"/>
        </w:rPr>
        <w:t xml:space="preserve"> Warranty</w:t>
      </w:r>
      <w:r w:rsidR="003D6B8A" w:rsidRPr="003D6B8A">
        <w:rPr>
          <w:bCs/>
          <w:caps/>
          <w:sz w:val="24"/>
          <w:szCs w:val="24"/>
        </w:rPr>
        <w:t xml:space="preserve"> </w:t>
      </w:r>
      <w:r w:rsidR="004B69F0">
        <w:rPr>
          <w:bCs/>
          <w:caps/>
          <w:sz w:val="24"/>
          <w:szCs w:val="24"/>
        </w:rPr>
        <w:t>(</w:t>
      </w:r>
      <w:r w:rsidR="003D6B8A" w:rsidRPr="003D6B8A">
        <w:rPr>
          <w:bCs/>
          <w:caps/>
          <w:sz w:val="24"/>
          <w:szCs w:val="24"/>
        </w:rPr>
        <w:t xml:space="preserve">for the goods supplied </w:t>
      </w:r>
    </w:p>
    <w:p w:rsidR="00454D3B" w:rsidRPr="00454D3B" w:rsidRDefault="00F366E5" w:rsidP="00454D3B">
      <w:pPr>
        <w:pStyle w:val="BodyText"/>
        <w:jc w:val="left"/>
        <w:rPr>
          <w:bCs/>
          <w:caps/>
          <w:sz w:val="24"/>
          <w:szCs w:val="24"/>
        </w:rPr>
      </w:pPr>
      <w:r>
        <w:rPr>
          <w:bCs/>
          <w:caps/>
          <w:sz w:val="24"/>
          <w:szCs w:val="24"/>
        </w:rPr>
        <w:tab/>
      </w:r>
      <w:r>
        <w:rPr>
          <w:bCs/>
          <w:caps/>
          <w:sz w:val="24"/>
          <w:szCs w:val="24"/>
        </w:rPr>
        <w:tab/>
        <w:t xml:space="preserve">   </w:t>
      </w:r>
      <w:r w:rsidR="003D6B8A" w:rsidRPr="003D6B8A">
        <w:rPr>
          <w:bCs/>
          <w:caps/>
          <w:sz w:val="24"/>
          <w:szCs w:val="24"/>
        </w:rPr>
        <w:t>under the contract</w:t>
      </w:r>
      <w:r w:rsidR="004B69F0">
        <w:rPr>
          <w:bCs/>
          <w:caps/>
          <w:sz w:val="24"/>
          <w:szCs w:val="24"/>
        </w:rPr>
        <w:t>)</w:t>
      </w: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FE654E" w:rsidRPr="00FE654E">
        <w:rPr>
          <w:iCs/>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CF527C" w:rsidRPr="00CF527C" w:rsidRDefault="00CF527C" w:rsidP="00CF527C">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3D6B8A" w:rsidRPr="00AF26E8" w:rsidRDefault="003D6B8A" w:rsidP="003D6B8A">
      <w:pPr>
        <w:spacing w:line="360" w:lineRule="auto"/>
        <w:rPr>
          <w:sz w:val="16"/>
          <w:szCs w:val="16"/>
        </w:rPr>
      </w:pPr>
    </w:p>
    <w:p w:rsidR="002B7641" w:rsidRPr="00454D3B" w:rsidRDefault="002B7641" w:rsidP="002B7641">
      <w:pPr>
        <w:rPr>
          <w:b/>
          <w:bCs/>
          <w:sz w:val="22"/>
          <w:szCs w:val="22"/>
        </w:rPr>
      </w:pPr>
      <w:r w:rsidRPr="00454D3B">
        <w:rPr>
          <w:b/>
          <w:bCs/>
          <w:sz w:val="22"/>
          <w:szCs w:val="22"/>
        </w:rPr>
        <w:t>SUPPLY AND DELIVERY OF ………</w:t>
      </w:r>
      <w:proofErr w:type="gramStart"/>
      <w:r w:rsidRPr="00454D3B">
        <w:rPr>
          <w:b/>
          <w:bCs/>
          <w:sz w:val="22"/>
          <w:szCs w:val="22"/>
        </w:rPr>
        <w:t>…..</w:t>
      </w:r>
      <w:proofErr w:type="gramEnd"/>
      <w:r w:rsidRPr="00454D3B">
        <w:rPr>
          <w:b/>
          <w:bCs/>
          <w:sz w:val="22"/>
          <w:szCs w:val="22"/>
        </w:rPr>
        <w:t xml:space="preserve"> NOS. OF …………. mm. GUNMETAL FERRULES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Default="003D6B8A" w:rsidP="003D6B8A">
      <w:pPr>
        <w:spacing w:line="269" w:lineRule="auto"/>
        <w:jc w:val="both"/>
        <w:rPr>
          <w:sz w:val="24"/>
          <w:szCs w:val="24"/>
        </w:rPr>
      </w:pPr>
      <w:r w:rsidRPr="00AF26E8">
        <w:t xml:space="preserve"> </w:t>
      </w:r>
      <w:r w:rsidRPr="00AF26E8">
        <w:rPr>
          <w:sz w:val="24"/>
          <w:szCs w:val="24"/>
        </w:rPr>
        <w:t>We, ……………………………………………………………</w:t>
      </w:r>
      <w:proofErr w:type="gramStart"/>
      <w:r w:rsidRPr="00AF26E8">
        <w:rPr>
          <w:sz w:val="24"/>
          <w:szCs w:val="24"/>
        </w:rPr>
        <w:t>….[</w:t>
      </w:r>
      <w:proofErr w:type="gramEnd"/>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00DD71F9">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454D3B" w:rsidRDefault="003D6B8A" w:rsidP="003D6B8A">
      <w:pPr>
        <w:spacing w:line="269" w:lineRule="auto"/>
        <w:jc w:val="both"/>
        <w:rPr>
          <w:sz w:val="10"/>
          <w:szCs w:val="10"/>
        </w:rPr>
      </w:pPr>
    </w:p>
    <w:p w:rsidR="003D6B8A" w:rsidRDefault="003D6B8A" w:rsidP="00F6548F">
      <w:pPr>
        <w:spacing w:line="269" w:lineRule="auto"/>
        <w:jc w:val="both"/>
        <w:rPr>
          <w:sz w:val="24"/>
          <w:szCs w:val="24"/>
        </w:rPr>
      </w:pPr>
      <w:r>
        <w:rPr>
          <w:sz w:val="24"/>
          <w:szCs w:val="24"/>
        </w:rPr>
        <w:t xml:space="preserve">If there </w:t>
      </w:r>
      <w:proofErr w:type="gramStart"/>
      <w:r>
        <w:rPr>
          <w:sz w:val="24"/>
          <w:szCs w:val="24"/>
        </w:rPr>
        <w:t>is</w:t>
      </w:r>
      <w:proofErr w:type="gramEnd"/>
      <w:r>
        <w:rPr>
          <w:sz w:val="24"/>
          <w:szCs w:val="24"/>
        </w:rPr>
        <w:t xml:space="preserve"> any defects during the warranty period specified in the </w:t>
      </w:r>
      <w:r w:rsidR="0014086E" w:rsidRPr="00FE654E">
        <w:rPr>
          <w:b/>
          <w:sz w:val="24"/>
          <w:szCs w:val="24"/>
        </w:rPr>
        <w:t>C</w:t>
      </w:r>
      <w:r w:rsidRPr="00FE654E">
        <w:rPr>
          <w:b/>
          <w:sz w:val="24"/>
          <w:szCs w:val="24"/>
        </w:rPr>
        <w:t xml:space="preserve">lause </w:t>
      </w:r>
      <w:r w:rsidR="00F6548F" w:rsidRPr="00FE654E">
        <w:rPr>
          <w:b/>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Pr="008E43CB" w:rsidRDefault="003D6B8A" w:rsidP="003D6B8A">
      <w:pPr>
        <w:spacing w:line="269" w:lineRule="auto"/>
        <w:jc w:val="both"/>
        <w:rPr>
          <w:sz w:val="10"/>
          <w:szCs w:val="10"/>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w:t>
      </w:r>
      <w:proofErr w:type="gramStart"/>
      <w:r w:rsidRPr="0090009C">
        <w:rPr>
          <w:sz w:val="24"/>
          <w:szCs w:val="24"/>
        </w:rPr>
        <w:t xml:space="preserve"> :…</w:t>
      </w:r>
      <w:proofErr w:type="gramEnd"/>
      <w:r w:rsidRPr="0090009C">
        <w:rPr>
          <w:sz w:val="24"/>
          <w:szCs w:val="24"/>
        </w:rPr>
        <w:t>…………………………………</w:t>
      </w:r>
    </w:p>
    <w:p w:rsidR="008E43CB" w:rsidRDefault="008E43CB" w:rsidP="008E43C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8E43CB" w:rsidRDefault="008E43CB" w:rsidP="008E43C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E43CB" w:rsidRDefault="008E43CB" w:rsidP="008E43CB">
      <w:pPr>
        <w:spacing w:line="360" w:lineRule="auto"/>
        <w:rPr>
          <w:sz w:val="24"/>
        </w:rPr>
      </w:pPr>
      <w:r>
        <w:rPr>
          <w:sz w:val="24"/>
        </w:rPr>
        <w:t>…………………………………..                                              ……………………………                          Authorized officer of the Bidder                                                     Seal of the Company</w:t>
      </w:r>
    </w:p>
    <w:p w:rsidR="008E43CB" w:rsidRDefault="008E43CB" w:rsidP="008E43CB">
      <w:pPr>
        <w:spacing w:line="360" w:lineRule="auto"/>
        <w:rPr>
          <w:sz w:val="24"/>
        </w:rPr>
      </w:pPr>
    </w:p>
    <w:p w:rsidR="008E43CB" w:rsidRDefault="009620FC" w:rsidP="008E43CB">
      <w:pPr>
        <w:spacing w:line="360" w:lineRule="auto"/>
        <w:rPr>
          <w:sz w:val="24"/>
        </w:rPr>
      </w:pPr>
      <w:r>
        <w:rPr>
          <w:noProof/>
        </w:rPr>
        <mc:AlternateContent>
          <mc:Choice Requires="wps">
            <w:drawing>
              <wp:anchor distT="0" distB="0" distL="114300" distR="114300" simplePos="0" relativeHeight="251788800" behindDoc="0" locked="0" layoutInCell="1" allowOverlap="1" wp14:anchorId="602C1AAF" wp14:editId="1708905B">
                <wp:simplePos x="0" y="0"/>
                <wp:positionH relativeFrom="column">
                  <wp:posOffset>4288790</wp:posOffset>
                </wp:positionH>
                <wp:positionV relativeFrom="paragraph">
                  <wp:posOffset>728980</wp:posOffset>
                </wp:positionV>
                <wp:extent cx="1581150" cy="237490"/>
                <wp:effectExtent l="0" t="0" r="4445" b="635"/>
                <wp:wrapNone/>
                <wp:docPr id="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2C1AAF" id="Text Box 318" o:spid="_x0000_s1075" type="#_x0000_t202" style="position:absolute;margin-left:337.7pt;margin-top:57.4pt;width:124.5pt;height:18.7pt;z-index:251788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DXhQ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" stroked="f">
                <v:textbox style="mso-fit-shape-to-text:t">
                  <w:txbxContent>
                    <w:p w:rsidR="00655FCF" w:rsidRDefault="00655FCF">
                      <w:r>
                        <w:t>Revised date 22-02-2023</w:t>
                      </w:r>
                    </w:p>
                  </w:txbxContent>
                </v:textbox>
              </v:shape>
            </w:pict>
          </mc:Fallback>
        </mc:AlternateContent>
      </w:r>
      <w:r w:rsidR="008E43CB">
        <w:rPr>
          <w:sz w:val="24"/>
        </w:rPr>
        <w:t>Date</w:t>
      </w:r>
      <w:proofErr w:type="gramStart"/>
      <w:r w:rsidR="008E43CB">
        <w:rPr>
          <w:sz w:val="24"/>
        </w:rPr>
        <w:t xml:space="preserve"> :…</w:t>
      </w:r>
      <w:proofErr w:type="gramEnd"/>
      <w:r w:rsidR="008E43CB">
        <w:rPr>
          <w:sz w:val="24"/>
        </w:rPr>
        <w:t xml:space="preserve">………………………….. </w:t>
      </w:r>
    </w:p>
    <w:p w:rsidR="00DD71F9" w:rsidRDefault="001D2E31" w:rsidP="00DD71F9">
      <w:pPr>
        <w:pStyle w:val="BodyText"/>
        <w:jc w:val="left"/>
        <w:rPr>
          <w:caps/>
          <w:sz w:val="24"/>
          <w:szCs w:val="24"/>
        </w:rPr>
      </w:pPr>
      <w:r w:rsidRPr="00823D5C">
        <w:rPr>
          <w:sz w:val="24"/>
          <w:szCs w:val="24"/>
        </w:rPr>
        <w:lastRenderedPageBreak/>
        <w:t xml:space="preserve">APPENDIX  </w:t>
      </w:r>
      <w:r w:rsidR="001F4010">
        <w:rPr>
          <w:sz w:val="24"/>
          <w:szCs w:val="24"/>
        </w:rPr>
        <w:t>9</w:t>
      </w:r>
      <w:r>
        <w:t xml:space="preserve"> </w:t>
      </w:r>
      <w:r w:rsidRPr="00AF26E8">
        <w:t xml:space="preserve">- </w:t>
      </w:r>
      <w:r w:rsidR="00DD71F9" w:rsidRPr="00DD71F9">
        <w:rPr>
          <w:sz w:val="24"/>
          <w:szCs w:val="24"/>
        </w:rPr>
        <w:t>MANUFACTURER’</w:t>
      </w:r>
      <w:r w:rsidR="00DD71F9" w:rsidRPr="00AF26E8">
        <w:rPr>
          <w:sz w:val="24"/>
          <w:szCs w:val="24"/>
        </w:rPr>
        <w:t xml:space="preserve">S </w:t>
      </w:r>
      <w:r w:rsidRPr="00AF26E8">
        <w:rPr>
          <w:caps/>
          <w:sz w:val="24"/>
          <w:szCs w:val="24"/>
        </w:rPr>
        <w:t xml:space="preserve">awareness of the TOR for </w:t>
      </w:r>
    </w:p>
    <w:p w:rsidR="001D2E31" w:rsidRPr="00AF26E8" w:rsidRDefault="00DD71F9" w:rsidP="00DD71F9">
      <w:pPr>
        <w:pStyle w:val="BodyText"/>
        <w:jc w:val="left"/>
        <w:rPr>
          <w:caps/>
          <w:sz w:val="24"/>
          <w:szCs w:val="24"/>
        </w:rPr>
      </w:pPr>
      <w:r>
        <w:rPr>
          <w:caps/>
          <w:sz w:val="24"/>
          <w:szCs w:val="24"/>
        </w:rPr>
        <w:tab/>
      </w:r>
      <w:r>
        <w:rPr>
          <w:caps/>
          <w:sz w:val="24"/>
          <w:szCs w:val="24"/>
        </w:rPr>
        <w:tab/>
        <w:t xml:space="preserve">    Independent I</w:t>
      </w:r>
      <w:r w:rsidR="001D2E31" w:rsidRPr="00AF26E8">
        <w:rPr>
          <w:caps/>
          <w:sz w:val="24"/>
          <w:szCs w:val="24"/>
        </w:rPr>
        <w:t xml:space="preserve">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F55CBE" w:rsidRPr="00F55CBE">
        <w:rPr>
          <w:iCs/>
          <w:sz w:val="24"/>
          <w:szCs w:val="24"/>
        </w:rPr>
        <w:t>Manufacturer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r w:rsidR="00E96A65">
        <w:rPr>
          <w:bCs/>
          <w:sz w:val="24"/>
        </w:rPr>
        <w:t xml:space="preserve"> Procurement Committee,</w:t>
      </w:r>
    </w:p>
    <w:p w:rsidR="001D2E31" w:rsidRDefault="00E96A65" w:rsidP="001D2E31">
      <w:pPr>
        <w:spacing w:line="360" w:lineRule="auto"/>
        <w:rPr>
          <w:bCs/>
        </w:rPr>
      </w:pPr>
      <w:r>
        <w:rPr>
          <w:bCs/>
        </w:rPr>
        <w:t>………………………………………,</w:t>
      </w:r>
    </w:p>
    <w:p w:rsidR="00E96A65" w:rsidRPr="00CF527C" w:rsidRDefault="00E96A65" w:rsidP="001D2E31">
      <w:pPr>
        <w:spacing w:line="360" w:lineRule="auto"/>
        <w:rPr>
          <w:bCs/>
        </w:rPr>
      </w:pPr>
      <w:r>
        <w:rPr>
          <w:bCs/>
        </w:rPr>
        <w:t>……………………………………</w:t>
      </w:r>
    </w:p>
    <w:p w:rsidR="002B7641" w:rsidRDefault="002B7641" w:rsidP="002B7641">
      <w:pPr>
        <w:rPr>
          <w:b/>
          <w:bCs/>
          <w:sz w:val="24"/>
          <w:szCs w:val="24"/>
        </w:rPr>
      </w:pPr>
      <w:r w:rsidRPr="00AF18E2">
        <w:rPr>
          <w:b/>
          <w:bCs/>
          <w:sz w:val="24"/>
          <w:szCs w:val="24"/>
        </w:rPr>
        <w:t>SUPPLY AND DELIVERY OF</w:t>
      </w:r>
      <w:r>
        <w:rPr>
          <w:b/>
          <w:bCs/>
          <w:sz w:val="24"/>
          <w:szCs w:val="24"/>
        </w:rPr>
        <w:t xml:space="preserve"> ………</w:t>
      </w:r>
      <w:proofErr w:type="gramStart"/>
      <w:r>
        <w:rPr>
          <w:b/>
          <w:bCs/>
          <w:sz w:val="24"/>
          <w:szCs w:val="24"/>
        </w:rPr>
        <w:t>…..</w:t>
      </w:r>
      <w:proofErr w:type="gramEnd"/>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proofErr w:type="gramStart"/>
      <w:r w:rsidRPr="00AF26E8">
        <w:rPr>
          <w:sz w:val="24"/>
          <w:szCs w:val="24"/>
        </w:rPr>
        <w:t>….[</w:t>
      </w:r>
      <w:proofErr w:type="gramEnd"/>
      <w:r w:rsidR="00F55CBE">
        <w:rPr>
          <w:sz w:val="24"/>
          <w:szCs w:val="24"/>
        </w:rPr>
        <w:t>N</w:t>
      </w:r>
      <w:r w:rsidRPr="00AF26E8">
        <w:rPr>
          <w:i/>
          <w:iCs/>
          <w:sz w:val="24"/>
          <w:szCs w:val="24"/>
        </w:rPr>
        <w:t xml:space="preserve">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Pr="00AF26E8">
        <w:rPr>
          <w:sz w:val="24"/>
          <w:szCs w:val="24"/>
        </w:rPr>
        <w:t xml:space="preserve">confirm that we have noticed that </w:t>
      </w:r>
      <w:r w:rsidR="00DD71F9">
        <w:rPr>
          <w:sz w:val="24"/>
          <w:szCs w:val="24"/>
        </w:rPr>
        <w:t>,</w:t>
      </w:r>
      <w:r w:rsidRPr="00AF26E8">
        <w:rPr>
          <w:sz w:val="24"/>
          <w:szCs w:val="24"/>
        </w:rPr>
        <w:t xml:space="preserve">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9217EC">
        <w:rPr>
          <w:sz w:val="24"/>
          <w:szCs w:val="24"/>
        </w:rPr>
        <w:t>7</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w:t>
      </w:r>
      <w:r w:rsidRPr="008831A9">
        <w:rPr>
          <w:b/>
          <w:bCs/>
          <w:sz w:val="24"/>
          <w:szCs w:val="24"/>
        </w:rPr>
        <w:t>Clause 8.</w:t>
      </w:r>
      <w:r w:rsidR="002B7641" w:rsidRPr="008831A9">
        <w:rPr>
          <w:b/>
          <w:bCs/>
          <w:sz w:val="24"/>
          <w:szCs w:val="24"/>
        </w:rPr>
        <w:t>5</w:t>
      </w:r>
      <w:r>
        <w:rPr>
          <w:sz w:val="24"/>
          <w:szCs w:val="24"/>
        </w:rPr>
        <w:t xml:space="preserve"> of   General Conditions of contract</w:t>
      </w: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w:t>
      </w:r>
      <w:proofErr w:type="gramStart"/>
      <w:r w:rsidRPr="0090009C">
        <w:rPr>
          <w:sz w:val="24"/>
          <w:szCs w:val="24"/>
        </w:rPr>
        <w:t xml:space="preserve"> :…</w:t>
      </w:r>
      <w:proofErr w:type="gramEnd"/>
      <w:r w:rsidRPr="0090009C">
        <w:rPr>
          <w:sz w:val="24"/>
          <w:szCs w:val="24"/>
        </w:rPr>
        <w:t>…………………………………</w:t>
      </w:r>
    </w:p>
    <w:p w:rsidR="00F55CBE" w:rsidRDefault="00F55CBE" w:rsidP="001D2E31">
      <w:pPr>
        <w:spacing w:line="360" w:lineRule="auto"/>
        <w:rPr>
          <w:sz w:val="24"/>
          <w:szCs w:val="24"/>
        </w:rPr>
      </w:pPr>
    </w:p>
    <w:p w:rsidR="00F55CBE" w:rsidRDefault="00F55CBE" w:rsidP="00F55CBE">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F55CBE" w:rsidRDefault="00F55CBE" w:rsidP="00F55CBE">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55CBE" w:rsidRDefault="00F55CBE" w:rsidP="00F55CBE">
      <w:pPr>
        <w:spacing w:line="360" w:lineRule="auto"/>
        <w:rPr>
          <w:sz w:val="24"/>
        </w:rPr>
      </w:pPr>
      <w:r>
        <w:rPr>
          <w:sz w:val="24"/>
        </w:rPr>
        <w:t>…………………………………..                                              ……………………………                          Authorized officer of the Bidder                                                     Seal of the Company</w:t>
      </w:r>
    </w:p>
    <w:p w:rsidR="00F55CBE" w:rsidRDefault="00F55CBE" w:rsidP="00F55CBE">
      <w:pPr>
        <w:spacing w:line="360" w:lineRule="auto"/>
        <w:rPr>
          <w:sz w:val="24"/>
        </w:rPr>
      </w:pPr>
    </w:p>
    <w:p w:rsidR="00717BD2" w:rsidRPr="00AF26E8" w:rsidRDefault="00F55CBE" w:rsidP="00F55CBE">
      <w:pPr>
        <w:spacing w:line="360" w:lineRule="auto"/>
        <w:rPr>
          <w:bCs/>
          <w:caps/>
          <w:sz w:val="24"/>
          <w:szCs w:val="24"/>
        </w:rPr>
      </w:pPr>
      <w:r>
        <w:rPr>
          <w:noProof/>
        </w:rPr>
        <mc:AlternateContent>
          <mc:Choice Requires="wps">
            <w:drawing>
              <wp:anchor distT="0" distB="0" distL="114300" distR="114300" simplePos="0" relativeHeight="251831808" behindDoc="0" locked="0" layoutInCell="1" allowOverlap="1" wp14:anchorId="2B6B5D53" wp14:editId="50E804AE">
                <wp:simplePos x="0" y="0"/>
                <wp:positionH relativeFrom="column">
                  <wp:posOffset>4203065</wp:posOffset>
                </wp:positionH>
                <wp:positionV relativeFrom="paragraph">
                  <wp:posOffset>965200</wp:posOffset>
                </wp:positionV>
                <wp:extent cx="1581150" cy="237490"/>
                <wp:effectExtent l="0" t="0" r="4445" b="635"/>
                <wp:wrapNone/>
                <wp:docPr id="5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F55CBE">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6B5D53" id="_x0000_s1076" type="#_x0000_t202" style="position:absolute;margin-left:330.95pt;margin-top:76pt;width:124.5pt;height:18.7pt;z-index:251831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" stroked="f">
                <v:textbox style="mso-fit-shape-to-text:t">
                  <w:txbxContent>
                    <w:p w:rsidR="00655FCF" w:rsidRDefault="00655FCF" w:rsidP="00F55CBE">
                      <w:r>
                        <w:t>Revised date 22-02-2023</w:t>
                      </w:r>
                    </w:p>
                  </w:txbxContent>
                </v:textbox>
              </v:shape>
            </w:pict>
          </mc:Fallback>
        </mc:AlternateContent>
      </w:r>
      <w:r>
        <w:rPr>
          <w:sz w:val="24"/>
        </w:rPr>
        <w:t>Date</w:t>
      </w:r>
      <w:proofErr w:type="gramStart"/>
      <w:r>
        <w:rPr>
          <w:sz w:val="24"/>
        </w:rPr>
        <w:t xml:space="preserve"> :…</w:t>
      </w:r>
      <w:proofErr w:type="gramEnd"/>
      <w:r>
        <w:rPr>
          <w:sz w:val="24"/>
        </w:rPr>
        <w:t xml:space="preserve">………………………….. </w:t>
      </w:r>
      <w:r w:rsidR="00201A75">
        <w:rPr>
          <w:noProof/>
        </w:rPr>
        <mc:AlternateContent>
          <mc:Choice Requires="wps">
            <w:drawing>
              <wp:anchor distT="0" distB="0" distL="114300" distR="114300" simplePos="0" relativeHeight="251794944" behindDoc="0" locked="0" layoutInCell="1" allowOverlap="1">
                <wp:simplePos x="0" y="0"/>
                <wp:positionH relativeFrom="column">
                  <wp:posOffset>4248150</wp:posOffset>
                </wp:positionH>
                <wp:positionV relativeFrom="paragraph">
                  <wp:posOffset>2537460</wp:posOffset>
                </wp:positionV>
                <wp:extent cx="1570990" cy="237490"/>
                <wp:effectExtent l="0" t="3810" r="635" b="0"/>
                <wp:wrapNone/>
                <wp:docPr id="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1" o:spid="_x0000_s1077" type="#_x0000_t202" style="position:absolute;margin-left:334.5pt;margin-top:199.8pt;width:123.7pt;height:18.7pt;z-index:251794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" stroked="f">
                <v:textbox style="mso-fit-shape-to-text:t">
                  <w:txbxContent>
                    <w:p w:rsidR="00655FCF" w:rsidRDefault="00655FCF">
                      <w:r>
                        <w:t>Revised on 13-06-2019</w:t>
                      </w:r>
                    </w:p>
                  </w:txbxContent>
                </v:textbox>
              </v:shape>
            </w:pict>
          </mc:Fallback>
        </mc:AlternateContent>
      </w:r>
      <w:r w:rsidR="001D2E31">
        <w:rPr>
          <w:bCs/>
          <w:caps/>
          <w:sz w:val="24"/>
          <w:szCs w:val="24"/>
        </w:rPr>
        <w:br w:type="page"/>
      </w:r>
      <w:r w:rsidR="00717BD2" w:rsidRPr="00655FCF">
        <w:rPr>
          <w:b/>
          <w:bCs/>
          <w:caps/>
          <w:sz w:val="24"/>
          <w:szCs w:val="24"/>
        </w:rPr>
        <w:lastRenderedPageBreak/>
        <w:t xml:space="preserve">APPENDIX </w:t>
      </w:r>
      <w:r w:rsidR="001F4010" w:rsidRPr="00655FCF">
        <w:rPr>
          <w:b/>
          <w:bCs/>
          <w:caps/>
          <w:sz w:val="24"/>
          <w:szCs w:val="24"/>
        </w:rPr>
        <w:t>10</w:t>
      </w:r>
      <w:r w:rsidR="00717BD2" w:rsidRPr="00655FCF">
        <w:rPr>
          <w:b/>
          <w:bCs/>
          <w:caps/>
          <w:sz w:val="24"/>
          <w:szCs w:val="24"/>
        </w:rPr>
        <w:t xml:space="preserve"> - </w:t>
      </w:r>
      <w:r w:rsidR="000615FB" w:rsidRPr="00655FCF">
        <w:rPr>
          <w:b/>
          <w:bCs/>
          <w:caps/>
          <w:sz w:val="24"/>
          <w:szCs w:val="24"/>
        </w:rPr>
        <w:t>BIDDER’S</w:t>
      </w:r>
      <w:r w:rsidR="00717BD2" w:rsidRPr="00655FCF">
        <w:rPr>
          <w:b/>
          <w:bCs/>
          <w:caps/>
          <w:sz w:val="24"/>
          <w:szCs w:val="24"/>
        </w:rPr>
        <w:t xml:space="preserve"> </w:t>
      </w:r>
      <w:proofErr w:type="gramStart"/>
      <w:r w:rsidR="00717BD2" w:rsidRPr="00655FCF">
        <w:rPr>
          <w:b/>
          <w:bCs/>
          <w:caps/>
          <w:sz w:val="24"/>
          <w:szCs w:val="24"/>
        </w:rPr>
        <w:t>GUARANTEE  for</w:t>
      </w:r>
      <w:proofErr w:type="gramEnd"/>
      <w:r w:rsidR="00717BD2" w:rsidRPr="00655FCF">
        <w:rPr>
          <w:b/>
          <w:bCs/>
          <w:caps/>
          <w:sz w:val="24"/>
          <w:szCs w:val="24"/>
        </w:rPr>
        <w:t xml:space="preserve"> the </w:t>
      </w:r>
      <w:r w:rsidR="00EF2CF5" w:rsidRPr="00655FCF">
        <w:rPr>
          <w:b/>
          <w:bCs/>
          <w:caps/>
          <w:sz w:val="24"/>
          <w:szCs w:val="24"/>
        </w:rPr>
        <w:t>REPLACEMENT OF</w:t>
      </w:r>
      <w:r w:rsidR="00AF26E8" w:rsidRPr="00655FCF">
        <w:rPr>
          <w:b/>
          <w:bCs/>
          <w:caps/>
          <w:sz w:val="24"/>
          <w:szCs w:val="24"/>
        </w:rPr>
        <w:tab/>
      </w:r>
      <w:r w:rsidR="00AF26E8" w:rsidRPr="00655FCF">
        <w:rPr>
          <w:b/>
          <w:bCs/>
          <w:caps/>
          <w:sz w:val="24"/>
          <w:szCs w:val="24"/>
        </w:rPr>
        <w:tab/>
      </w:r>
      <w:r w:rsidR="00AF26E8" w:rsidRPr="00655FCF">
        <w:rPr>
          <w:b/>
          <w:bCs/>
          <w:caps/>
          <w:sz w:val="24"/>
          <w:szCs w:val="24"/>
        </w:rPr>
        <w:tab/>
      </w:r>
      <w:r w:rsidR="001F4010" w:rsidRPr="00655FCF">
        <w:rPr>
          <w:b/>
          <w:bCs/>
          <w:caps/>
          <w:sz w:val="24"/>
          <w:szCs w:val="24"/>
        </w:rPr>
        <w:t xml:space="preserve">   </w:t>
      </w:r>
      <w:r w:rsidR="00EF2CF5" w:rsidRPr="00655FCF">
        <w:rPr>
          <w:b/>
          <w:bCs/>
          <w:caps/>
          <w:sz w:val="24"/>
          <w:szCs w:val="24"/>
        </w:rPr>
        <w:t xml:space="preserve">  </w:t>
      </w:r>
      <w:r w:rsidR="00655FCF">
        <w:rPr>
          <w:b/>
          <w:bCs/>
          <w:caps/>
          <w:sz w:val="24"/>
          <w:szCs w:val="24"/>
        </w:rPr>
        <w:t xml:space="preserve">            </w:t>
      </w:r>
      <w:r w:rsidR="00717BD2" w:rsidRPr="00655FCF">
        <w:rPr>
          <w:b/>
          <w:bCs/>
          <w:caps/>
          <w:sz w:val="24"/>
          <w:szCs w:val="24"/>
        </w:rPr>
        <w:t>UNACCEPTABLE goods supplied under</w:t>
      </w:r>
      <w:r w:rsidR="00EF2CF5" w:rsidRPr="00655FCF">
        <w:rPr>
          <w:b/>
          <w:bCs/>
          <w:caps/>
          <w:sz w:val="24"/>
          <w:szCs w:val="24"/>
        </w:rPr>
        <w:t xml:space="preserve"> </w:t>
      </w:r>
      <w:r w:rsidR="00717BD2" w:rsidRPr="00655FCF">
        <w:rPr>
          <w:b/>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717BD2" w:rsidRPr="00CF527C" w:rsidRDefault="00CF527C" w:rsidP="00717BD2">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717BD2" w:rsidRPr="00AF26E8" w:rsidRDefault="00717BD2" w:rsidP="00717BD2">
      <w:pPr>
        <w:spacing w:line="360" w:lineRule="auto"/>
        <w:rPr>
          <w:b/>
          <w:bCs/>
          <w:sz w:val="24"/>
          <w:szCs w:val="24"/>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I</w:t>
      </w:r>
      <w:r w:rsidR="00DD71F9">
        <w:rPr>
          <w:sz w:val="24"/>
          <w:szCs w:val="24"/>
        </w:rPr>
        <w:t>n</w:t>
      </w:r>
      <w:r>
        <w:rPr>
          <w:sz w:val="24"/>
          <w:szCs w:val="24"/>
        </w:rPr>
        <w:t xml:space="preserve"> any case we fail to replace the unacceptable goods, we agree that the NWSDB shall not make balance 25% payment and</w:t>
      </w:r>
      <w:r w:rsidR="00DD71F9">
        <w:rPr>
          <w:sz w:val="24"/>
          <w:szCs w:val="24"/>
        </w:rPr>
        <w:t xml:space="preserve"> shall take action to</w:t>
      </w:r>
      <w:r>
        <w:rPr>
          <w:sz w:val="24"/>
          <w:szCs w:val="24"/>
        </w:rPr>
        <w:t xml:space="preserve">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w:t>
      </w:r>
      <w:r w:rsidR="00DD71F9">
        <w:rPr>
          <w:sz w:val="24"/>
          <w:szCs w:val="24"/>
        </w:rPr>
        <w:t>Bidder</w:t>
      </w:r>
      <w:r>
        <w:rPr>
          <w:sz w:val="24"/>
          <w:szCs w:val="24"/>
        </w:rPr>
        <w:tab/>
      </w:r>
      <w:r>
        <w:rPr>
          <w:sz w:val="24"/>
          <w:szCs w:val="24"/>
        </w:rPr>
        <w:tab/>
      </w:r>
      <w:r>
        <w:rPr>
          <w:sz w:val="24"/>
          <w:szCs w:val="24"/>
        </w:rPr>
        <w:tab/>
        <w:t xml:space="preserve">  </w:t>
      </w:r>
      <w:r w:rsidR="00227967">
        <w:rPr>
          <w:sz w:val="24"/>
          <w:szCs w:val="24"/>
        </w:rPr>
        <w:t xml:space="preserve">             </w:t>
      </w:r>
      <w:r>
        <w:rPr>
          <w:sz w:val="24"/>
          <w:szCs w:val="24"/>
        </w:rPr>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0D3BC5" w:rsidP="00061279">
      <w:pPr>
        <w:rPr>
          <w:b/>
          <w:bCs/>
          <w:caps/>
          <w:sz w:val="24"/>
          <w:szCs w:val="24"/>
        </w:rPr>
      </w:pPr>
      <w:r>
        <w:br w:type="page"/>
      </w:r>
      <w:r w:rsidRPr="000D3BC5">
        <w:rPr>
          <w:b/>
          <w:bCs/>
          <w:caps/>
          <w:sz w:val="24"/>
          <w:szCs w:val="24"/>
        </w:rPr>
        <w:lastRenderedPageBreak/>
        <w:t>Appendix 1</w:t>
      </w:r>
      <w:r w:rsidR="001F4010">
        <w:rPr>
          <w:b/>
          <w:bCs/>
          <w:caps/>
          <w:sz w:val="24"/>
          <w:szCs w:val="24"/>
        </w:rPr>
        <w:t>1</w:t>
      </w:r>
      <w:r w:rsidRPr="000D3BC5">
        <w:rPr>
          <w:b/>
          <w:bCs/>
          <w:caps/>
          <w:sz w:val="24"/>
          <w:szCs w:val="24"/>
        </w:rPr>
        <w:t xml:space="preserve"> – Format for </w:t>
      </w:r>
      <w:r w:rsidR="000615FB" w:rsidRPr="00AF26E8">
        <w:rPr>
          <w:b/>
          <w:bCs/>
          <w:caps/>
          <w:sz w:val="24"/>
          <w:szCs w:val="24"/>
        </w:rPr>
        <w:t>Bidder’s</w:t>
      </w:r>
      <w:r w:rsidRPr="00AF26E8">
        <w:rPr>
          <w:b/>
          <w:bCs/>
          <w:caps/>
          <w:sz w:val="24"/>
          <w:szCs w:val="24"/>
        </w:rPr>
        <w:t xml:space="preserve"> </w:t>
      </w:r>
      <w:r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3C4814" w:rsidRDefault="003C4814" w:rsidP="003C4814">
      <w:pPr>
        <w:rPr>
          <w:b/>
          <w:bCs/>
          <w:caps/>
          <w:sz w:val="24"/>
          <w:szCs w:val="24"/>
        </w:rPr>
      </w:pPr>
      <w:r>
        <w:rPr>
          <w:b/>
          <w:bCs/>
          <w:caps/>
          <w:sz w:val="24"/>
          <w:szCs w:val="24"/>
        </w:rPr>
        <w:t>Appendix (A) -  Factory Inspection/Audit report</w:t>
      </w:r>
    </w:p>
    <w:p w:rsidR="003C4814" w:rsidRDefault="003C4814" w:rsidP="003C4814">
      <w:pPr>
        <w:rPr>
          <w:b/>
          <w:bCs/>
          <w:caps/>
          <w:sz w:val="24"/>
          <w:szCs w:val="24"/>
        </w:rPr>
      </w:pPr>
    </w:p>
    <w:p w:rsidR="003C4814" w:rsidRPr="00BC7036" w:rsidRDefault="003C4814" w:rsidP="003C4814">
      <w:pPr>
        <w:rPr>
          <w:rFonts w:ascii="Arial" w:hAnsi="Arial" w:cs="Arial"/>
          <w:b/>
          <w:bCs/>
          <w:u w:val="single"/>
        </w:rPr>
      </w:pPr>
      <w:r w:rsidRPr="00BC7036">
        <w:rPr>
          <w:rFonts w:ascii="Arial" w:hAnsi="Arial" w:cs="Arial"/>
          <w:b/>
          <w:bCs/>
          <w:u w:val="single"/>
        </w:rPr>
        <w:t>Factory Inspection/ Audit report</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The Whole Manufacturing Process, Whole Manufacturing System and the Whole facility shall be  audited by the Certification Agency and issue the relevant certifications.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Certification agency shall certify whether the above adhere to the intended proper practices and report any steps of the procedures skipped by the manufacturers. The inspection/ Audit process shall carry out comprehensive surveillance of the above.</w:t>
      </w:r>
    </w:p>
    <w:p w:rsidR="003C4814" w:rsidRPr="00D5059E"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Scope of the Inspection/ Audit </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294736">
      <w:pPr>
        <w:numPr>
          <w:ilvl w:val="0"/>
          <w:numId w:val="16"/>
        </w:numPr>
        <w:rPr>
          <w:rFonts w:ascii="Arial" w:hAnsi="Arial" w:cs="Arial"/>
        </w:rPr>
      </w:pPr>
      <w:r w:rsidRPr="00D5059E">
        <w:rPr>
          <w:rFonts w:ascii="Arial" w:hAnsi="Arial" w:cs="Arial"/>
        </w:rPr>
        <w:t>General Information</w:t>
      </w:r>
    </w:p>
    <w:p w:rsidR="003C4814" w:rsidRPr="00D5059E" w:rsidRDefault="003C4814" w:rsidP="00294736">
      <w:pPr>
        <w:numPr>
          <w:ilvl w:val="0"/>
          <w:numId w:val="16"/>
        </w:numPr>
        <w:rPr>
          <w:rFonts w:ascii="Arial" w:hAnsi="Arial" w:cs="Arial"/>
        </w:rPr>
      </w:pPr>
      <w:r w:rsidRPr="00D5059E">
        <w:rPr>
          <w:rFonts w:ascii="Arial" w:hAnsi="Arial" w:cs="Arial"/>
        </w:rPr>
        <w:t>Foreign Trade Capacity</w:t>
      </w:r>
    </w:p>
    <w:p w:rsidR="003C4814" w:rsidRPr="00D5059E" w:rsidRDefault="003C4814" w:rsidP="00294736">
      <w:pPr>
        <w:numPr>
          <w:ilvl w:val="0"/>
          <w:numId w:val="16"/>
        </w:numPr>
        <w:rPr>
          <w:rFonts w:ascii="Arial" w:hAnsi="Arial" w:cs="Arial"/>
        </w:rPr>
      </w:pPr>
      <w:r w:rsidRPr="00D5059E">
        <w:rPr>
          <w:rFonts w:ascii="Arial" w:hAnsi="Arial" w:cs="Arial"/>
        </w:rPr>
        <w:t>Product Research and Development Capacity</w:t>
      </w:r>
    </w:p>
    <w:p w:rsidR="003C4814" w:rsidRPr="00D5059E" w:rsidRDefault="003C4814" w:rsidP="00294736">
      <w:pPr>
        <w:numPr>
          <w:ilvl w:val="0"/>
          <w:numId w:val="16"/>
        </w:numPr>
        <w:rPr>
          <w:rFonts w:ascii="Arial" w:hAnsi="Arial" w:cs="Arial"/>
        </w:rPr>
      </w:pPr>
      <w:r w:rsidRPr="00D5059E">
        <w:rPr>
          <w:rFonts w:ascii="Arial" w:hAnsi="Arial" w:cs="Arial"/>
        </w:rPr>
        <w:t>Quality Management System and Product Certification</w:t>
      </w:r>
    </w:p>
    <w:p w:rsidR="003C4814" w:rsidRPr="00D5059E" w:rsidRDefault="003C4814" w:rsidP="00294736">
      <w:pPr>
        <w:numPr>
          <w:ilvl w:val="0"/>
          <w:numId w:val="16"/>
        </w:numPr>
        <w:rPr>
          <w:rFonts w:ascii="Arial" w:hAnsi="Arial" w:cs="Arial"/>
        </w:rPr>
      </w:pPr>
      <w:r w:rsidRPr="00D5059E">
        <w:rPr>
          <w:rFonts w:ascii="Arial" w:hAnsi="Arial" w:cs="Arial"/>
        </w:rPr>
        <w:t>Product Capacity &amp; Quality Control</w:t>
      </w:r>
    </w:p>
    <w:p w:rsidR="003C4814" w:rsidRPr="00D5059E" w:rsidRDefault="003C4814" w:rsidP="00294736">
      <w:pPr>
        <w:numPr>
          <w:ilvl w:val="0"/>
          <w:numId w:val="16"/>
        </w:numPr>
        <w:rPr>
          <w:rFonts w:ascii="Arial" w:hAnsi="Arial" w:cs="Arial"/>
        </w:rPr>
      </w:pPr>
      <w:r w:rsidRPr="00D5059E">
        <w:rPr>
          <w:rFonts w:ascii="Arial" w:hAnsi="Arial" w:cs="Arial"/>
        </w:rPr>
        <w:t>Photos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jc w:val="center"/>
        <w:rPr>
          <w:rFonts w:ascii="Arial" w:hAnsi="Arial" w:cs="Arial"/>
          <w:b/>
          <w:bCs/>
        </w:rPr>
      </w:pPr>
      <w:r w:rsidRPr="00D5059E">
        <w:rPr>
          <w:rFonts w:ascii="Arial" w:hAnsi="Arial" w:cs="Arial"/>
          <w:b/>
          <w:bCs/>
        </w:rPr>
        <w:t>Part A : General Information</w:t>
      </w:r>
    </w:p>
    <w:p w:rsidR="003C4814" w:rsidRPr="00D5059E" w:rsidRDefault="003C4814" w:rsidP="003C4814">
      <w:pPr>
        <w:jc w:val="center"/>
        <w:rPr>
          <w:rFonts w:ascii="Arial" w:hAnsi="Arial" w:cs="Arial"/>
          <w:b/>
          <w:bCs/>
        </w:rPr>
      </w:pPr>
    </w:p>
    <w:p w:rsidR="003C4814" w:rsidRPr="00D5059E" w:rsidRDefault="003C4814" w:rsidP="003C4814">
      <w:pPr>
        <w:rPr>
          <w:rFonts w:ascii="Arial" w:hAnsi="Arial" w:cs="Arial"/>
          <w:b/>
          <w:bCs/>
        </w:rPr>
      </w:pPr>
      <w:r w:rsidRPr="00D5059E">
        <w:rPr>
          <w:rFonts w:ascii="Arial" w:hAnsi="Arial" w:cs="Arial"/>
          <w:b/>
          <w:bCs/>
        </w:rPr>
        <w:t>Section 1 : Company Overview</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1.1 Legal Validity</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Does the Company have a</w:t>
            </w:r>
          </w:p>
          <w:p w:rsidR="003C4814" w:rsidRPr="00D350B9" w:rsidRDefault="003C4814" w:rsidP="007B2775">
            <w:pPr>
              <w:rPr>
                <w:rFonts w:ascii="Arial" w:hAnsi="Arial" w:cs="Arial"/>
              </w:rPr>
            </w:pPr>
            <w:r w:rsidRPr="00D350B9">
              <w:rPr>
                <w:rFonts w:ascii="Arial" w:hAnsi="Arial" w:cs="Arial"/>
              </w:rPr>
              <w:t xml:space="preserve">Valid business license?  </w:t>
            </w:r>
          </w:p>
        </w:tc>
        <w:tc>
          <w:tcPr>
            <w:tcW w:w="2129" w:type="dxa"/>
          </w:tcPr>
          <w:p w:rsidR="003C4814" w:rsidRPr="00D350B9" w:rsidRDefault="003C4814" w:rsidP="007B2775">
            <w:pPr>
              <w:rPr>
                <w:rFonts w:ascii="Arial" w:hAnsi="Arial" w:cs="Arial"/>
              </w:rPr>
            </w:pPr>
            <w:r w:rsidRPr="00D350B9">
              <w:rPr>
                <w:rFonts w:ascii="Arial" w:hAnsi="Arial" w:cs="Arial"/>
              </w:rPr>
              <w:t>Yes    No    Others</w:t>
            </w:r>
          </w:p>
        </w:tc>
        <w:tc>
          <w:tcPr>
            <w:tcW w:w="2339" w:type="dxa"/>
          </w:tcPr>
          <w:p w:rsidR="003C4814" w:rsidRPr="00D350B9" w:rsidRDefault="003C4814" w:rsidP="007B2775">
            <w:pPr>
              <w:rPr>
                <w:rFonts w:ascii="Arial" w:hAnsi="Arial" w:cs="Arial"/>
              </w:rPr>
            </w:pPr>
            <w:r w:rsidRPr="00D350B9">
              <w:rPr>
                <w:rFonts w:ascii="Arial" w:hAnsi="Arial" w:cs="Arial"/>
              </w:rPr>
              <w:t xml:space="preserve">Valid Date </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Year of establishment</w:t>
            </w:r>
          </w:p>
        </w:tc>
        <w:tc>
          <w:tcPr>
            <w:tcW w:w="2129" w:type="dxa"/>
          </w:tcPr>
          <w:p w:rsidR="003C4814" w:rsidRPr="00D350B9" w:rsidRDefault="003C4814" w:rsidP="007B2775">
            <w:pPr>
              <w:rPr>
                <w:rFonts w:ascii="Arial" w:hAnsi="Arial" w:cs="Arial"/>
              </w:rPr>
            </w:pPr>
          </w:p>
        </w:tc>
        <w:tc>
          <w:tcPr>
            <w:tcW w:w="2339" w:type="dxa"/>
          </w:tcPr>
          <w:p w:rsidR="003C4814" w:rsidRPr="00D350B9" w:rsidRDefault="003C4814" w:rsidP="007B2775">
            <w:pPr>
              <w:rPr>
                <w:rFonts w:ascii="Arial" w:hAnsi="Arial" w:cs="Arial"/>
              </w:rPr>
            </w:pPr>
            <w:r w:rsidRPr="00D350B9">
              <w:rPr>
                <w:rFonts w:ascii="Arial" w:hAnsi="Arial" w:cs="Arial"/>
              </w:rPr>
              <w:t>Registration Number</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Registered Address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Actual Address</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Is the annual review done </w:t>
            </w:r>
          </w:p>
          <w:p w:rsidR="003C4814" w:rsidRPr="00D350B9" w:rsidRDefault="003C4814" w:rsidP="007B2775">
            <w:pPr>
              <w:rPr>
                <w:rFonts w:ascii="Arial" w:hAnsi="Arial" w:cs="Arial"/>
              </w:rPr>
            </w:pPr>
            <w:r w:rsidRPr="00D350B9">
              <w:rPr>
                <w:rFonts w:ascii="Arial" w:hAnsi="Arial" w:cs="Arial"/>
              </w:rPr>
              <w:t>By local authority</w:t>
            </w:r>
          </w:p>
          <w:p w:rsidR="003C4814" w:rsidRPr="00D350B9" w:rsidRDefault="003C4814" w:rsidP="007B2775">
            <w:pPr>
              <w:rPr>
                <w:rFonts w:ascii="Arial" w:hAnsi="Arial" w:cs="Arial"/>
              </w:rPr>
            </w:pPr>
            <w:r w:rsidRPr="00D350B9">
              <w:rPr>
                <w:rFonts w:ascii="Arial" w:hAnsi="Arial" w:cs="Arial"/>
              </w:rPr>
              <w:t>(Industrial &amp; Commercial</w:t>
            </w:r>
          </w:p>
          <w:p w:rsidR="003C4814" w:rsidRPr="00D350B9" w:rsidRDefault="003C4814" w:rsidP="007B2775">
            <w:pPr>
              <w:rPr>
                <w:rFonts w:ascii="Arial" w:hAnsi="Arial" w:cs="Arial"/>
              </w:rPr>
            </w:pPr>
            <w:r w:rsidRPr="00D350B9">
              <w:rPr>
                <w:rFonts w:ascii="Arial" w:hAnsi="Arial" w:cs="Arial"/>
              </w:rPr>
              <w:t xml:space="preserve">Bureau ?)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Registered Capital</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Name of the legal </w:t>
            </w:r>
          </w:p>
          <w:p w:rsidR="003C4814" w:rsidRPr="00D350B9" w:rsidRDefault="003C4814" w:rsidP="007B2775">
            <w:pPr>
              <w:rPr>
                <w:rFonts w:ascii="Arial" w:hAnsi="Arial" w:cs="Arial"/>
              </w:rPr>
            </w:pPr>
            <w:r w:rsidRPr="00D350B9">
              <w:rPr>
                <w:rFonts w:ascii="Arial" w:hAnsi="Arial" w:cs="Arial"/>
              </w:rPr>
              <w:t>representative</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Business Scope</w:t>
            </w:r>
          </w:p>
        </w:tc>
        <w:tc>
          <w:tcPr>
            <w:tcW w:w="6088" w:type="dxa"/>
            <w:gridSpan w:val="3"/>
          </w:tcPr>
          <w:p w:rsidR="003C4814" w:rsidRPr="00D350B9" w:rsidRDefault="003C4814" w:rsidP="007B2775">
            <w:pPr>
              <w:rPr>
                <w:rFonts w:ascii="Arial" w:hAnsi="Arial" w:cs="Arial"/>
              </w:rPr>
            </w:pPr>
          </w:p>
        </w:tc>
      </w:tr>
    </w:tbl>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3C4814" w:rsidRPr="00D350B9" w:rsidTr="007B2775">
        <w:tc>
          <w:tcPr>
            <w:tcW w:w="8525" w:type="dxa"/>
            <w:gridSpan w:val="4"/>
          </w:tcPr>
          <w:p w:rsidR="003C4814" w:rsidRPr="00D350B9" w:rsidRDefault="003C4814" w:rsidP="007B2775">
            <w:pPr>
              <w:rPr>
                <w:rFonts w:ascii="Arial" w:hAnsi="Arial" w:cs="Arial"/>
              </w:rPr>
            </w:pPr>
            <w:r w:rsidRPr="00D350B9">
              <w:rPr>
                <w:rFonts w:ascii="Arial" w:hAnsi="Arial" w:cs="Arial"/>
              </w:rPr>
              <w:t>1.2 Basic Information</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Contact Person</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E – Mail</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Phone Number</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Fax Number</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URL/Web Address</w:t>
            </w:r>
          </w:p>
        </w:tc>
        <w:tc>
          <w:tcPr>
            <w:tcW w:w="6257" w:type="dxa"/>
            <w:gridSpan w:val="3"/>
            <w:tcBorders>
              <w:bottom w:val="nil"/>
            </w:tcBorders>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Company type</w:t>
            </w:r>
          </w:p>
        </w:tc>
        <w:tc>
          <w:tcPr>
            <w:tcW w:w="6257" w:type="dxa"/>
            <w:gridSpan w:val="3"/>
            <w:tcBorders>
              <w:top w:val="nil"/>
            </w:tcBorders>
          </w:tcPr>
          <w:p w:rsidR="003C4814" w:rsidRPr="00D350B9" w:rsidRDefault="003C4814" w:rsidP="007B2775">
            <w:pPr>
              <w:rPr>
                <w:rFonts w:ascii="Arial" w:hAnsi="Arial" w:cs="Arial"/>
              </w:rPr>
            </w:pPr>
            <w:r w:rsidRPr="00D350B9">
              <w:rPr>
                <w:rFonts w:ascii="Arial" w:hAnsi="Arial" w:cs="Arial"/>
              </w:rPr>
              <w:t>Manufacture     Foreign Trader     Combined</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Type of ownership</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Type of owner ship</w:t>
            </w:r>
          </w:p>
          <w:p w:rsidR="003C4814" w:rsidRPr="00D350B9" w:rsidRDefault="003C4814" w:rsidP="007B2775">
            <w:pPr>
              <w:rPr>
                <w:rFonts w:ascii="Arial" w:hAnsi="Arial" w:cs="Arial"/>
              </w:rPr>
            </w:pPr>
          </w:p>
        </w:tc>
        <w:tc>
          <w:tcPr>
            <w:tcW w:w="6257" w:type="dxa"/>
            <w:gridSpan w:val="3"/>
          </w:tcPr>
          <w:p w:rsidR="003C4814" w:rsidRPr="00D350B9" w:rsidRDefault="003C4814" w:rsidP="007B2775">
            <w:pPr>
              <w:rPr>
                <w:rFonts w:ascii="Arial" w:hAnsi="Arial" w:cs="Arial"/>
              </w:rPr>
            </w:pPr>
            <w:r w:rsidRPr="00D350B9">
              <w:rPr>
                <w:rFonts w:ascii="Arial" w:hAnsi="Arial" w:cs="Arial"/>
              </w:rPr>
              <w:t>Limited Company     Public company      Joint Venture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Stated-owned             Private Owner        Wholly foreign-owned</w:t>
            </w:r>
          </w:p>
          <w:p w:rsidR="003C4814" w:rsidRPr="00D350B9" w:rsidRDefault="003C4814" w:rsidP="007B2775">
            <w:pPr>
              <w:tabs>
                <w:tab w:val="left" w:pos="4065"/>
              </w:tabs>
              <w:rPr>
                <w:rFonts w:ascii="Arial" w:hAnsi="Arial" w:cs="Arial"/>
              </w:rPr>
            </w:pPr>
            <w:r w:rsidRPr="00D350B9">
              <w:rPr>
                <w:rFonts w:ascii="Arial" w:hAnsi="Arial" w:cs="Arial"/>
              </w:rPr>
              <w:tab/>
              <w:t>enterprises</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Subsidiary factory/</w:t>
            </w:r>
            <w:proofErr w:type="spellStart"/>
            <w:r w:rsidRPr="00D350B9">
              <w:rPr>
                <w:rFonts w:ascii="Arial" w:hAnsi="Arial" w:cs="Arial"/>
              </w:rPr>
              <w:t>ies</w:t>
            </w:r>
            <w:proofErr w:type="spellEnd"/>
          </w:p>
        </w:tc>
        <w:tc>
          <w:tcPr>
            <w:tcW w:w="6257" w:type="dxa"/>
            <w:gridSpan w:val="3"/>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 xml:space="preserve">Product </w:t>
            </w:r>
          </w:p>
          <w:p w:rsidR="003C4814" w:rsidRPr="00D350B9" w:rsidRDefault="003C4814" w:rsidP="007B2775">
            <w:pPr>
              <w:rPr>
                <w:rFonts w:ascii="Arial" w:hAnsi="Arial" w:cs="Arial"/>
              </w:rPr>
            </w:pPr>
            <w:r w:rsidRPr="00D350B9">
              <w:rPr>
                <w:rFonts w:ascii="Arial" w:hAnsi="Arial" w:cs="Arial"/>
              </w:rPr>
              <w:t>Manufactured/sold scope</w:t>
            </w:r>
          </w:p>
        </w:tc>
        <w:tc>
          <w:tcPr>
            <w:tcW w:w="6257" w:type="dxa"/>
            <w:gridSpan w:val="3"/>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1.3 </w:t>
            </w:r>
            <w:smartTag w:uri="urn:schemas-microsoft-com:office:smarttags" w:element="place">
              <w:smartTag w:uri="urn:schemas-microsoft-com:office:smarttags" w:element="PlaceName">
                <w:r w:rsidRPr="00D350B9">
                  <w:rPr>
                    <w:rFonts w:ascii="Arial" w:hAnsi="Arial" w:cs="Arial"/>
                  </w:rPr>
                  <w:t>Company</w:t>
                </w:r>
              </w:smartTag>
              <w:r w:rsidRPr="00D350B9">
                <w:rPr>
                  <w:rFonts w:ascii="Arial" w:hAnsi="Arial" w:cs="Arial"/>
                </w:rPr>
                <w:t xml:space="preserve"> </w:t>
              </w:r>
              <w:smartTag w:uri="urn:schemas-microsoft-com:office:smarttags" w:element="PlaceType">
                <w:r w:rsidRPr="00D350B9">
                  <w:rPr>
                    <w:rFonts w:ascii="Arial" w:hAnsi="Arial" w:cs="Arial"/>
                  </w:rPr>
                  <w:t>Building</w:t>
                </w:r>
              </w:smartTag>
            </w:smartTag>
            <w:r w:rsidRPr="00D350B9">
              <w:rPr>
                <w:rFonts w:ascii="Arial" w:hAnsi="Arial" w:cs="Arial"/>
              </w:rPr>
              <w:t xml:space="preserve"> Information</w:t>
            </w:r>
          </w:p>
          <w:p w:rsidR="003C4814" w:rsidRPr="00D350B9" w:rsidRDefault="003C4814" w:rsidP="007B2775">
            <w:pPr>
              <w:rPr>
                <w:rFonts w:ascii="Arial" w:hAnsi="Arial" w:cs="Arial"/>
              </w:rPr>
            </w:pPr>
          </w:p>
        </w:tc>
      </w:tr>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According to: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Land certificate                       Real estate certificate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Lease agreement</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The land occupy about :                                                sq. meters</w:t>
            </w:r>
          </w:p>
          <w:p w:rsidR="003C4814" w:rsidRPr="00D350B9" w:rsidRDefault="003C4814" w:rsidP="007B2775">
            <w:pPr>
              <w:rPr>
                <w:rFonts w:ascii="Arial" w:hAnsi="Arial" w:cs="Arial"/>
              </w:rPr>
            </w:pPr>
          </w:p>
          <w:p w:rsidR="003C4814" w:rsidRPr="00D350B9" w:rsidRDefault="003C4814" w:rsidP="007B2775">
            <w:pPr>
              <w:tabs>
                <w:tab w:val="left" w:pos="4845"/>
              </w:tabs>
              <w:rPr>
                <w:rFonts w:ascii="Arial" w:hAnsi="Arial" w:cs="Arial"/>
              </w:rPr>
            </w:pPr>
            <w:r w:rsidRPr="00D350B9">
              <w:rPr>
                <w:rFonts w:ascii="Arial" w:hAnsi="Arial" w:cs="Arial"/>
              </w:rPr>
              <w:t>The workshop occupy about   :</w:t>
            </w:r>
            <w:r w:rsidRPr="00D350B9">
              <w:rPr>
                <w:rFonts w:ascii="Arial" w:hAnsi="Arial" w:cs="Arial"/>
              </w:rPr>
              <w:tab/>
              <w:t>sq. meters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3C4814" w:rsidRPr="00BC7036" w:rsidRDefault="003C4814" w:rsidP="003C4814">
      <w:pPr>
        <w:rPr>
          <w:rFonts w:ascii="Arial" w:hAnsi="Arial" w:cs="Arial"/>
          <w:b/>
          <w:bCs/>
          <w:u w:val="single"/>
        </w:rPr>
      </w:pPr>
      <w:r w:rsidRPr="00BC7036">
        <w:rPr>
          <w:rFonts w:ascii="Arial" w:hAnsi="Arial" w:cs="Arial"/>
          <w:b/>
          <w:bCs/>
          <w:u w:val="single"/>
        </w:rPr>
        <w:t>Section 2 Human Resources</w:t>
      </w: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2.1 company (Organization) Chart </w:t>
      </w:r>
    </w:p>
    <w:p w:rsidR="003C4814" w:rsidRDefault="003C4814" w:rsidP="003C4814">
      <w:pPr>
        <w:rPr>
          <w:rFonts w:ascii="Arial" w:hAnsi="Arial" w:cs="Arial"/>
        </w:rPr>
      </w:pPr>
    </w:p>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836E59" w:rsidRDefault="00836E59"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2.2 Explanation of Code and Employee Details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Code</w:t>
            </w:r>
          </w:p>
        </w:tc>
        <w:tc>
          <w:tcPr>
            <w:tcW w:w="2842" w:type="dxa"/>
          </w:tcPr>
          <w:p w:rsidR="003C4814" w:rsidRPr="00D350B9" w:rsidRDefault="003C4814" w:rsidP="007B2775">
            <w:pPr>
              <w:rPr>
                <w:rFonts w:ascii="Arial" w:hAnsi="Arial" w:cs="Arial"/>
                <w:b/>
                <w:bCs/>
              </w:rPr>
            </w:pPr>
            <w:r w:rsidRPr="00D350B9">
              <w:rPr>
                <w:rFonts w:ascii="Arial" w:hAnsi="Arial" w:cs="Arial"/>
                <w:b/>
                <w:bCs/>
              </w:rPr>
              <w:t>Department</w:t>
            </w:r>
          </w:p>
        </w:tc>
        <w:tc>
          <w:tcPr>
            <w:tcW w:w="2842" w:type="dxa"/>
          </w:tcPr>
          <w:p w:rsidR="003C4814" w:rsidRPr="00D350B9" w:rsidRDefault="003C4814" w:rsidP="007B2775">
            <w:pPr>
              <w:rPr>
                <w:rFonts w:ascii="Arial" w:hAnsi="Arial" w:cs="Arial"/>
                <w:b/>
                <w:bCs/>
              </w:rPr>
            </w:pPr>
            <w:r w:rsidRPr="00D350B9">
              <w:rPr>
                <w:rFonts w:ascii="Arial" w:hAnsi="Arial" w:cs="Arial"/>
                <w:b/>
                <w:bCs/>
              </w:rPr>
              <w:t>Numbers of Employees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A</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B</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C</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D</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E</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F</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G</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H</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5683" w:type="dxa"/>
            <w:gridSpan w:val="2"/>
          </w:tcPr>
          <w:p w:rsidR="003C4814" w:rsidRPr="00D350B9" w:rsidRDefault="003C4814" w:rsidP="007B2775">
            <w:pPr>
              <w:jc w:val="center"/>
              <w:rPr>
                <w:rFonts w:ascii="Arial" w:hAnsi="Arial" w:cs="Arial"/>
              </w:rPr>
            </w:pPr>
            <w:r w:rsidRPr="00D350B9">
              <w:rPr>
                <w:rFonts w:ascii="Arial" w:hAnsi="Arial" w:cs="Arial"/>
              </w:rPr>
              <w:t>Number in total</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2.3 key staff</w:t>
            </w:r>
          </w:p>
          <w:p w:rsidR="003C4814" w:rsidRPr="00D350B9" w:rsidRDefault="003C4814" w:rsidP="007B2775">
            <w:pPr>
              <w:rPr>
                <w:rFonts w:ascii="Arial" w:hAnsi="Arial" w:cs="Arial"/>
                <w:b/>
                <w:bCs/>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Title</w:t>
            </w:r>
          </w:p>
        </w:tc>
        <w:tc>
          <w:tcPr>
            <w:tcW w:w="1980" w:type="dxa"/>
          </w:tcPr>
          <w:p w:rsidR="003C4814" w:rsidRPr="00D350B9" w:rsidRDefault="003C4814" w:rsidP="007B2775">
            <w:pPr>
              <w:rPr>
                <w:rFonts w:ascii="Arial" w:hAnsi="Arial" w:cs="Arial"/>
                <w:b/>
                <w:bCs/>
              </w:rPr>
            </w:pPr>
            <w:r w:rsidRPr="00D350B9">
              <w:rPr>
                <w:rFonts w:ascii="Arial" w:hAnsi="Arial" w:cs="Arial"/>
                <w:b/>
                <w:bCs/>
              </w:rPr>
              <w:t xml:space="preserve">Full Name </w:t>
            </w:r>
          </w:p>
        </w:tc>
        <w:tc>
          <w:tcPr>
            <w:tcW w:w="1980" w:type="dxa"/>
          </w:tcPr>
          <w:p w:rsidR="003C4814" w:rsidRPr="00D350B9" w:rsidRDefault="003C4814" w:rsidP="007B2775">
            <w:pPr>
              <w:rPr>
                <w:rFonts w:ascii="Arial" w:hAnsi="Arial" w:cs="Arial"/>
                <w:b/>
                <w:bCs/>
              </w:rPr>
            </w:pPr>
            <w:r w:rsidRPr="00D350B9">
              <w:rPr>
                <w:rFonts w:ascii="Arial" w:hAnsi="Arial" w:cs="Arial"/>
                <w:b/>
                <w:bCs/>
              </w:rPr>
              <w:t>Education</w:t>
            </w:r>
          </w:p>
        </w:tc>
        <w:tc>
          <w:tcPr>
            <w:tcW w:w="2657" w:type="dxa"/>
          </w:tcPr>
          <w:p w:rsidR="003C4814" w:rsidRPr="00D350B9" w:rsidRDefault="003C4814" w:rsidP="007B2775">
            <w:pPr>
              <w:rPr>
                <w:rFonts w:ascii="Arial" w:hAnsi="Arial" w:cs="Arial"/>
                <w:b/>
                <w:bCs/>
              </w:rPr>
            </w:pPr>
            <w:r w:rsidRPr="00D350B9">
              <w:rPr>
                <w:rFonts w:ascii="Arial" w:hAnsi="Arial" w:cs="Arial"/>
                <w:b/>
                <w:bCs/>
              </w:rPr>
              <w:t>Working experience for trade/total experience</w:t>
            </w:r>
          </w:p>
          <w:p w:rsidR="003C4814" w:rsidRPr="00D350B9" w:rsidRDefault="003C4814" w:rsidP="007B2775">
            <w:pPr>
              <w:rPr>
                <w:rFonts w:ascii="Arial" w:hAnsi="Arial" w:cs="Arial"/>
                <w:b/>
                <w:bCs/>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bl>
    <w:p w:rsidR="003C4814" w:rsidRDefault="003C4814" w:rsidP="00836E59">
      <w:pPr>
        <w:rPr>
          <w:b/>
          <w:bCs/>
        </w:rPr>
      </w:pPr>
    </w:p>
    <w:p w:rsidR="003C4814" w:rsidRPr="00BC7036" w:rsidRDefault="003C4814" w:rsidP="003C4814">
      <w:pPr>
        <w:rPr>
          <w:rFonts w:ascii="Arial" w:hAnsi="Arial" w:cs="Arial"/>
          <w:b/>
          <w:bCs/>
        </w:rPr>
      </w:pPr>
      <w:r w:rsidRPr="00BC7036">
        <w:rPr>
          <w:rFonts w:ascii="Arial" w:hAnsi="Arial" w:cs="Arial"/>
          <w:b/>
          <w:bCs/>
        </w:rPr>
        <w:t>Remark :Above information of key staff was based on interview with company representatives.</w: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3C4814" w:rsidRDefault="003C4814" w:rsidP="003C4814">
      <w:pPr>
        <w:jc w:val="center"/>
        <w:rPr>
          <w:rFonts w:ascii="Arial" w:hAnsi="Arial" w:cs="Arial"/>
          <w:b/>
          <w:bCs/>
        </w:rPr>
      </w:pPr>
      <w:r w:rsidRPr="00167C37">
        <w:rPr>
          <w:rFonts w:ascii="Arial" w:hAnsi="Arial" w:cs="Arial"/>
          <w:b/>
          <w:bCs/>
        </w:rPr>
        <w:lastRenderedPageBreak/>
        <w:t>Part B : Foreign Trade Capacity</w:t>
      </w: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Pr="00167C37" w:rsidRDefault="003C4814" w:rsidP="003C4814">
      <w:pPr>
        <w:jc w:val="center"/>
        <w:rPr>
          <w:rFonts w:ascii="Arial" w:hAnsi="Arial" w:cs="Arial"/>
          <w:b/>
          <w:bCs/>
        </w:rPr>
      </w:pPr>
    </w:p>
    <w:p w:rsidR="003C4814" w:rsidRPr="00BC7036" w:rsidRDefault="003C4814" w:rsidP="003C4814">
      <w:pPr>
        <w:rPr>
          <w:rFonts w:ascii="Arial" w:hAnsi="Arial" w:cs="Arial"/>
          <w:b/>
          <w:bCs/>
        </w:rPr>
      </w:pPr>
      <w:r w:rsidRPr="00BC7036">
        <w:rPr>
          <w:rFonts w:ascii="Arial" w:hAnsi="Arial" w:cs="Arial"/>
          <w:b/>
          <w:bCs/>
        </w:rPr>
        <w:t>Section 1 : Export Overall Situation</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7B2775">
            <w:pPr>
              <w:rPr>
                <w:rFonts w:ascii="Arial" w:hAnsi="Arial" w:cs="Arial"/>
                <w:b/>
                <w:bCs/>
              </w:rPr>
            </w:pPr>
            <w:r w:rsidRPr="00D350B9">
              <w:rPr>
                <w:rFonts w:ascii="Arial" w:hAnsi="Arial" w:cs="Arial"/>
                <w:b/>
                <w:bCs/>
              </w:rPr>
              <w:t xml:space="preserve">1.1 Export Overall Situation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a valid export license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r w:rsidRPr="00D350B9">
              <w:rPr>
                <w:rFonts w:ascii="Arial" w:hAnsi="Arial" w:cs="Arial"/>
              </w:rPr>
              <w:t xml:space="preserve">      Yes              No</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Export license registration </w:t>
            </w:r>
          </w:p>
          <w:p w:rsidR="003C4814" w:rsidRPr="00D350B9" w:rsidRDefault="003C4814" w:rsidP="007B2775">
            <w:pPr>
              <w:rPr>
                <w:rFonts w:ascii="Arial" w:hAnsi="Arial" w:cs="Arial"/>
              </w:rPr>
            </w:pPr>
            <w:r w:rsidRPr="00D350B9">
              <w:rPr>
                <w:rFonts w:ascii="Arial" w:hAnsi="Arial" w:cs="Arial"/>
              </w:rPr>
              <w:t>Number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number of foreign trading staff with relevant trading experience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 2-05 years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 Over 10 years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Staff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language freely used by foreign trade staff</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Annual revenue of previous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Estimated export revenue for this</w:t>
            </w:r>
          </w:p>
          <w:p w:rsidR="003C4814" w:rsidRPr="00D350B9" w:rsidRDefault="003C4814" w:rsidP="007B2775">
            <w:pPr>
              <w:rPr>
                <w:rFonts w:ascii="Arial" w:hAnsi="Arial" w:cs="Arial"/>
              </w:rPr>
            </w:pPr>
            <w:r w:rsidRPr="00D350B9">
              <w:rPr>
                <w:rFonts w:ascii="Arial" w:hAnsi="Arial" w:cs="Arial"/>
              </w:rPr>
              <w:t xml:space="preserve">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Oversea agent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Nearest port</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quotation</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FOB</w:t>
            </w:r>
            <w:r w:rsidRPr="00D350B9">
              <w:rPr>
                <w:rFonts w:ascii="Arial" w:hAnsi="Arial" w:cs="Arial"/>
              </w:rPr>
              <w:tab/>
              <w:t>CIF</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payment type</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LC</w:t>
            </w:r>
            <w:r w:rsidRPr="00D350B9">
              <w:rPr>
                <w:rFonts w:ascii="Arial" w:hAnsi="Arial" w:cs="Arial"/>
              </w:rPr>
              <w:tab/>
              <w:t>T/T</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What is the company’s projected </w:t>
            </w:r>
          </w:p>
          <w:p w:rsidR="003C4814" w:rsidRPr="00D350B9" w:rsidRDefault="003C4814" w:rsidP="007B2775">
            <w:pPr>
              <w:rPr>
                <w:rFonts w:ascii="Arial" w:hAnsi="Arial" w:cs="Arial"/>
              </w:rPr>
            </w:pPr>
            <w:r w:rsidRPr="00D350B9">
              <w:rPr>
                <w:rFonts w:ascii="Arial" w:hAnsi="Arial" w:cs="Arial"/>
              </w:rPr>
              <w:t xml:space="preserve">average lead time from </w:t>
            </w:r>
            <w:smartTag w:uri="urn:schemas-microsoft-com:office:smarttags" w:element="place">
              <w:r w:rsidRPr="00D350B9">
                <w:rPr>
                  <w:rFonts w:ascii="Arial" w:hAnsi="Arial" w:cs="Arial"/>
                </w:rPr>
                <w:t>PO</w:t>
              </w:r>
            </w:smartTag>
            <w:r w:rsidRPr="00D350B9">
              <w:rPr>
                <w:rFonts w:ascii="Arial" w:hAnsi="Arial" w:cs="Arial"/>
              </w:rPr>
              <w:t xml:space="preserve"> </w:t>
            </w:r>
          </w:p>
          <w:p w:rsidR="003C4814" w:rsidRPr="00D350B9" w:rsidRDefault="003C4814" w:rsidP="007B2775">
            <w:pPr>
              <w:rPr>
                <w:rFonts w:ascii="Arial" w:hAnsi="Arial" w:cs="Arial"/>
              </w:rPr>
            </w:pPr>
            <w:r w:rsidRPr="00D350B9">
              <w:rPr>
                <w:rFonts w:ascii="Arial" w:hAnsi="Arial" w:cs="Arial"/>
              </w:rPr>
              <w:t>confirmation to production EX works</w:t>
            </w:r>
          </w:p>
          <w:p w:rsidR="003C4814" w:rsidRPr="00D350B9" w:rsidRDefault="003C4814" w:rsidP="007B2775">
            <w:pPr>
              <w:rPr>
                <w:rFonts w:ascii="Arial" w:hAnsi="Arial" w:cs="Arial"/>
              </w:rPr>
            </w:pPr>
            <w:r w:rsidRPr="00D350B9">
              <w:rPr>
                <w:rFonts w:ascii="Arial" w:hAnsi="Arial" w:cs="Arial"/>
              </w:rPr>
              <w:t>delivery ?</w:t>
            </w:r>
          </w:p>
        </w:tc>
        <w:tc>
          <w:tcPr>
            <w:tcW w:w="4263"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42724C" w:rsidRDefault="0042724C"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Pr="00BC7036" w:rsidRDefault="003C4814" w:rsidP="003C4814">
      <w:pPr>
        <w:rPr>
          <w:rFonts w:ascii="Arial" w:hAnsi="Arial" w:cs="Arial"/>
          <w:b/>
          <w:bCs/>
        </w:rPr>
      </w:pPr>
      <w:r w:rsidRPr="00BC7036">
        <w:rPr>
          <w:rFonts w:ascii="Arial" w:hAnsi="Arial" w:cs="Arial"/>
          <w:b/>
          <w:bCs/>
        </w:rPr>
        <w:lastRenderedPageBreak/>
        <w:t>Section 2 : Export Business Capacity</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2.1 Market Distribution</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Market</w:t>
            </w:r>
          </w:p>
        </w:tc>
        <w:tc>
          <w:tcPr>
            <w:tcW w:w="2842" w:type="dxa"/>
          </w:tcPr>
          <w:p w:rsidR="003C4814" w:rsidRPr="00D350B9" w:rsidRDefault="003C4814" w:rsidP="007B2775">
            <w:pPr>
              <w:rPr>
                <w:rFonts w:ascii="Arial" w:hAnsi="Arial" w:cs="Arial"/>
                <w:b/>
                <w:bCs/>
              </w:rPr>
            </w:pPr>
            <w:r w:rsidRPr="00D350B9">
              <w:rPr>
                <w:rFonts w:ascii="Arial" w:hAnsi="Arial" w:cs="Arial"/>
                <w:b/>
                <w:bCs/>
              </w:rPr>
              <w:t>Main Project</w:t>
            </w:r>
          </w:p>
        </w:tc>
        <w:tc>
          <w:tcPr>
            <w:tcW w:w="2842" w:type="dxa"/>
          </w:tcPr>
          <w:p w:rsidR="003C4814" w:rsidRPr="00D350B9" w:rsidRDefault="003C4814" w:rsidP="007B2775">
            <w:pPr>
              <w:rPr>
                <w:rFonts w:ascii="Arial" w:hAnsi="Arial" w:cs="Arial"/>
                <w:b/>
                <w:bCs/>
              </w:rPr>
            </w:pPr>
            <w:r w:rsidRPr="00D350B9">
              <w:rPr>
                <w:rFonts w:ascii="Arial" w:hAnsi="Arial" w:cs="Arial"/>
                <w:b/>
                <w:bCs/>
              </w:rPr>
              <w:t xml:space="preserve">% of total Business Volume </w:t>
            </w:r>
          </w:p>
          <w:p w:rsidR="003C4814" w:rsidRPr="00D350B9" w:rsidRDefault="003C4814" w:rsidP="007B2775">
            <w:pPr>
              <w:rPr>
                <w:rFonts w:ascii="Arial" w:hAnsi="Arial" w:cs="Arial"/>
                <w:b/>
                <w:bCs/>
              </w:rPr>
            </w:pPr>
            <w:r w:rsidRPr="00D350B9">
              <w:rPr>
                <w:rFonts w:ascii="Arial" w:hAnsi="Arial" w:cs="Arial"/>
                <w:b/>
                <w:bCs/>
              </w:rPr>
              <w:t>(last year)</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Pr="00BC7036" w:rsidRDefault="003C4814" w:rsidP="003C4814">
      <w:pPr>
        <w:rPr>
          <w:rFonts w:ascii="Arial" w:hAnsi="Arial" w:cs="Arial"/>
          <w:b/>
          <w:bCs/>
        </w:rPr>
      </w:pPr>
      <w:r w:rsidRPr="00BC7036">
        <w:rPr>
          <w:rFonts w:ascii="Arial" w:hAnsi="Arial" w:cs="Arial"/>
          <w:b/>
          <w:bCs/>
        </w:rPr>
        <w:t>Remark : Above information of business volume was claimed by company representative</w:t>
      </w:r>
      <w:r>
        <w:rPr>
          <w:rFonts w:ascii="Arial" w:hAnsi="Arial" w:cs="Arial"/>
          <w:b/>
          <w:bCs/>
        </w:rPr>
        <w:t xml:space="preserve">. </w:t>
      </w:r>
      <w:r w:rsidRPr="00BC7036">
        <w:rPr>
          <w:rFonts w:ascii="Arial" w:hAnsi="Arial" w:cs="Arial"/>
          <w:b/>
          <w:bCs/>
        </w:rPr>
        <w:t xml:space="preserve">Include data for all exports to </w:t>
      </w:r>
      <w:smartTag w:uri="urn:schemas-microsoft-com:office:smarttags" w:element="place">
        <w:r w:rsidRPr="00BC7036">
          <w:rPr>
            <w:rFonts w:ascii="Arial" w:hAnsi="Arial" w:cs="Arial"/>
            <w:b/>
            <w:bCs/>
          </w:rPr>
          <w:t>Europe</w:t>
        </w:r>
      </w:smartTag>
      <w:r w:rsidRPr="00BC7036">
        <w:rPr>
          <w:rFonts w:ascii="Arial" w:hAnsi="Arial" w:cs="Arial"/>
          <w:b/>
          <w:bCs/>
        </w:rPr>
        <w:t xml:space="preserve">, </w:t>
      </w:r>
      <w:smartTag w:uri="urn:schemas-microsoft-com:office:smarttags" w:element="place">
        <w:r w:rsidRPr="00BC7036">
          <w:rPr>
            <w:rFonts w:ascii="Arial" w:hAnsi="Arial" w:cs="Arial"/>
            <w:b/>
            <w:bCs/>
          </w:rPr>
          <w:t>North America</w:t>
        </w:r>
      </w:smartTag>
      <w:r w:rsidRPr="00BC7036">
        <w:rPr>
          <w:rFonts w:ascii="Arial" w:hAnsi="Arial" w:cs="Arial"/>
          <w:b/>
          <w:bCs/>
        </w:rPr>
        <w:t xml:space="preserve"> and </w:t>
      </w:r>
      <w:smartTag w:uri="urn:schemas-microsoft-com:office:smarttags" w:element="country-region">
        <w:smartTag w:uri="urn:schemas-microsoft-com:office:smarttags" w:element="place">
          <w:r w:rsidRPr="00BC7036">
            <w:rPr>
              <w:rFonts w:ascii="Arial" w:hAnsi="Arial" w:cs="Arial"/>
              <w:b/>
              <w:bCs/>
            </w:rPr>
            <w:t>Japan</w:t>
          </w:r>
        </w:smartTag>
      </w:smartTag>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Section 3 : Supplier Management </w:t>
      </w:r>
    </w:p>
    <w:p w:rsidR="003C4814" w:rsidRPr="008419D1" w:rsidRDefault="003C4814" w:rsidP="003C481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5177"/>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Supplier Management</w:t>
            </w:r>
          </w:p>
          <w:p w:rsidR="003C4814" w:rsidRPr="00D350B9" w:rsidRDefault="003C4814" w:rsidP="007B2775">
            <w:pPr>
              <w:rPr>
                <w:rFonts w:ascii="Arial" w:hAnsi="Arial" w:cs="Arial"/>
                <w:b/>
                <w:bCs/>
              </w:rPr>
            </w:pPr>
            <w:r w:rsidRPr="00D350B9">
              <w:rPr>
                <w:rFonts w:ascii="Arial" w:hAnsi="Arial" w:cs="Arial"/>
                <w:b/>
                <w:bCs/>
              </w:rPr>
              <w:t xml:space="preserve"> </w:t>
            </w: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tc>
        <w:tc>
          <w:tcPr>
            <w:tcW w:w="2700" w:type="dxa"/>
          </w:tcPr>
          <w:p w:rsidR="003C4814" w:rsidRPr="00D350B9" w:rsidRDefault="003C4814" w:rsidP="007B2775">
            <w:pPr>
              <w:rPr>
                <w:rFonts w:ascii="Arial" w:hAnsi="Arial" w:cs="Arial"/>
                <w:b/>
                <w:bCs/>
              </w:rPr>
            </w:pPr>
            <w:r w:rsidRPr="00D350B9">
              <w:rPr>
                <w:rFonts w:ascii="Arial" w:hAnsi="Arial" w:cs="Arial"/>
                <w:b/>
                <w:bCs/>
              </w:rPr>
              <w:t>Content</w:t>
            </w:r>
          </w:p>
        </w:tc>
        <w:tc>
          <w:tcPr>
            <w:tcW w:w="5177" w:type="dxa"/>
          </w:tcPr>
          <w:p w:rsidR="003C4814" w:rsidRPr="00D350B9" w:rsidRDefault="003C4814" w:rsidP="007B2775">
            <w:pPr>
              <w:rPr>
                <w:rFonts w:ascii="Arial" w:hAnsi="Arial" w:cs="Arial"/>
                <w:b/>
                <w:bCs/>
              </w:rPr>
            </w:pPr>
            <w:r w:rsidRPr="00D350B9">
              <w:rPr>
                <w:rFonts w:ascii="Arial" w:hAnsi="Arial" w:cs="Arial"/>
                <w:b/>
                <w:bCs/>
              </w:rPr>
              <w:t>Observation/Comments</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w:t>
            </w:r>
          </w:p>
          <w:p w:rsidR="003C4814" w:rsidRPr="00D350B9" w:rsidRDefault="003C4814" w:rsidP="007B2775">
            <w:pPr>
              <w:rPr>
                <w:rFonts w:ascii="Arial" w:hAnsi="Arial" w:cs="Arial"/>
              </w:rPr>
            </w:pPr>
            <w:r w:rsidRPr="00D350B9">
              <w:rPr>
                <w:rFonts w:ascii="Arial" w:hAnsi="Arial" w:cs="Arial"/>
              </w:rPr>
              <w:t>established and implement</w:t>
            </w:r>
          </w:p>
          <w:p w:rsidR="003C4814" w:rsidRPr="00D350B9" w:rsidRDefault="003C4814" w:rsidP="007B2775">
            <w:pPr>
              <w:rPr>
                <w:rFonts w:ascii="Arial" w:hAnsi="Arial" w:cs="Arial"/>
              </w:rPr>
            </w:pPr>
            <w:r w:rsidRPr="00D350B9">
              <w:rPr>
                <w:rFonts w:ascii="Arial" w:hAnsi="Arial" w:cs="Arial"/>
              </w:rPr>
              <w:t>an effectives suppliers’</w:t>
            </w:r>
          </w:p>
          <w:p w:rsidR="003C4814" w:rsidRPr="00D350B9" w:rsidRDefault="003C4814" w:rsidP="007B2775">
            <w:pPr>
              <w:rPr>
                <w:rFonts w:ascii="Arial" w:hAnsi="Arial" w:cs="Arial"/>
              </w:rPr>
            </w:pPr>
            <w:r w:rsidRPr="00D350B9">
              <w:rPr>
                <w:rFonts w:ascii="Arial" w:hAnsi="Arial" w:cs="Arial"/>
              </w:rPr>
              <w:t xml:space="preserve">assessment procedure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Have the written procedures and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written procedures but no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relevant records without written procedure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no written procedures or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 xml:space="preserve">2 </w:t>
            </w: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have </w:t>
            </w:r>
          </w:p>
          <w:p w:rsidR="003C4814" w:rsidRPr="00D350B9" w:rsidRDefault="003C4814" w:rsidP="007B2775">
            <w:pPr>
              <w:rPr>
                <w:rFonts w:ascii="Arial" w:hAnsi="Arial" w:cs="Arial"/>
              </w:rPr>
            </w:pPr>
            <w:r w:rsidRPr="00D350B9">
              <w:rPr>
                <w:rFonts w:ascii="Arial" w:hAnsi="Arial" w:cs="Arial"/>
              </w:rPr>
              <w:t xml:space="preserve">An updated list of approved suppliers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The approved Suppliers list was updated in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Have the written suppliers without approved signature or date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Provide the some suppliers names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approved suppliers list </w:t>
            </w:r>
          </w:p>
          <w:p w:rsidR="003C4814" w:rsidRPr="00D350B9" w:rsidRDefault="003C4814" w:rsidP="007B2775">
            <w:pPr>
              <w:rPr>
                <w:rFonts w:ascii="Arial" w:hAnsi="Arial" w:cs="Arial"/>
              </w:rPr>
            </w:pPr>
          </w:p>
        </w:tc>
      </w:tr>
    </w:tbl>
    <w:p w:rsidR="003C4814" w:rsidRDefault="003C4814" w:rsidP="0042724C">
      <w:pPr>
        <w:jc w:val="center"/>
      </w:pPr>
    </w:p>
    <w:p w:rsidR="0042724C" w:rsidRDefault="0042724C">
      <w:pPr>
        <w:rPr>
          <w:b/>
          <w:bCs/>
        </w:rPr>
      </w:pPr>
      <w:r>
        <w:rPr>
          <w:b/>
          <w:bCs/>
        </w:rPr>
        <w:br w:type="page"/>
      </w:r>
    </w:p>
    <w:p w:rsidR="003C4814" w:rsidRDefault="003C4814">
      <w:pPr>
        <w:rPr>
          <w:b/>
          <w:bCs/>
        </w:rPr>
      </w:pPr>
    </w:p>
    <w:p w:rsidR="003C4814" w:rsidRPr="00BC7036" w:rsidRDefault="003C4814" w:rsidP="003C4814">
      <w:pPr>
        <w:rPr>
          <w:rFonts w:ascii="Arial" w:hAnsi="Arial" w:cs="Arial"/>
          <w:b/>
          <w:bCs/>
        </w:rPr>
      </w:pPr>
      <w:r w:rsidRPr="00BC7036">
        <w:rPr>
          <w:rFonts w:ascii="Arial" w:hAnsi="Arial" w:cs="Arial"/>
          <w:b/>
          <w:bCs/>
        </w:rPr>
        <w:t>Section 4 :</w:t>
      </w:r>
      <w:r>
        <w:rPr>
          <w:rFonts w:ascii="Arial" w:hAnsi="Arial" w:cs="Arial"/>
          <w:b/>
          <w:bCs/>
        </w:rPr>
        <w:t xml:space="preserve"> </w:t>
      </w:r>
      <w:r w:rsidRPr="00BC7036">
        <w:rPr>
          <w:rFonts w:ascii="Arial" w:hAnsi="Arial" w:cs="Arial"/>
          <w:b/>
          <w:bCs/>
        </w:rPr>
        <w:t>After Sale Service Capacity</w:t>
      </w:r>
    </w:p>
    <w:p w:rsidR="003C4814" w:rsidRDefault="003C4814" w:rsidP="003C4814">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3C4814" w:rsidRPr="00D350B9" w:rsidTr="007B2775">
        <w:tc>
          <w:tcPr>
            <w:tcW w:w="8928" w:type="dxa"/>
            <w:gridSpan w:val="3"/>
          </w:tcPr>
          <w:p w:rsidR="003C4814" w:rsidRPr="00D350B9" w:rsidRDefault="003C4814" w:rsidP="007B2775">
            <w:pPr>
              <w:rPr>
                <w:rFonts w:ascii="Arial" w:hAnsi="Arial" w:cs="Arial"/>
                <w:b/>
                <w:bCs/>
              </w:rPr>
            </w:pPr>
            <w:r w:rsidRPr="00D350B9">
              <w:rPr>
                <w:rFonts w:ascii="Arial" w:hAnsi="Arial" w:cs="Arial"/>
                <w:b/>
                <w:bCs/>
              </w:rPr>
              <w:t>4.1  After Service capacity</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p w:rsidR="003C4814" w:rsidRPr="00D350B9" w:rsidRDefault="003C4814" w:rsidP="007B2775">
            <w:pPr>
              <w:rPr>
                <w:rFonts w:ascii="Arial" w:hAnsi="Arial" w:cs="Arial"/>
                <w:b/>
                <w:bCs/>
              </w:rPr>
            </w:pPr>
          </w:p>
        </w:tc>
        <w:tc>
          <w:tcPr>
            <w:tcW w:w="4140" w:type="dxa"/>
          </w:tcPr>
          <w:p w:rsidR="003C4814" w:rsidRPr="00D350B9" w:rsidRDefault="003C4814" w:rsidP="007B2775">
            <w:pPr>
              <w:rPr>
                <w:rFonts w:ascii="Arial" w:hAnsi="Arial" w:cs="Arial"/>
                <w:b/>
                <w:bCs/>
              </w:rPr>
            </w:pPr>
            <w:r w:rsidRPr="00D350B9">
              <w:rPr>
                <w:rFonts w:ascii="Arial" w:hAnsi="Arial" w:cs="Arial"/>
                <w:b/>
                <w:bCs/>
              </w:rPr>
              <w:t xml:space="preserve">Content </w:t>
            </w:r>
          </w:p>
        </w:tc>
        <w:tc>
          <w:tcPr>
            <w:tcW w:w="4140" w:type="dxa"/>
          </w:tcPr>
          <w:p w:rsidR="003C4814" w:rsidRPr="00D350B9" w:rsidRDefault="003C4814" w:rsidP="007B2775">
            <w:pPr>
              <w:rPr>
                <w:rFonts w:ascii="Arial" w:hAnsi="Arial" w:cs="Arial"/>
                <w:b/>
                <w:bCs/>
              </w:rPr>
            </w:pPr>
            <w:r w:rsidRPr="00D350B9">
              <w:rPr>
                <w:rFonts w:ascii="Arial" w:hAnsi="Arial" w:cs="Arial"/>
                <w:b/>
                <w:bCs/>
              </w:rPr>
              <w:t>Observation/ comments</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procedure to conduct random </w:t>
            </w:r>
          </w:p>
          <w:p w:rsidR="003C4814" w:rsidRPr="00D350B9" w:rsidRDefault="003C4814" w:rsidP="007B2775">
            <w:pPr>
              <w:rPr>
                <w:rFonts w:ascii="Arial" w:hAnsi="Arial" w:cs="Arial"/>
              </w:rPr>
            </w:pPr>
            <w:r w:rsidRPr="00D350B9">
              <w:rPr>
                <w:rFonts w:ascii="Arial" w:hAnsi="Arial" w:cs="Arial"/>
              </w:rPr>
              <w:t xml:space="preserve">Product inspection after final packaging in </w:t>
            </w:r>
          </w:p>
          <w:p w:rsidR="003C4814" w:rsidRPr="00D350B9" w:rsidRDefault="003C4814" w:rsidP="007B2775">
            <w:pPr>
              <w:rPr>
                <w:rFonts w:ascii="Arial" w:hAnsi="Arial" w:cs="Arial"/>
              </w:rPr>
            </w:pPr>
            <w:r w:rsidRPr="00D350B9">
              <w:rPr>
                <w:rFonts w:ascii="Arial" w:hAnsi="Arial" w:cs="Arial"/>
              </w:rPr>
              <w:t xml:space="preserve">Place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clear standards and written inspection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standards but had inspection </w:t>
            </w:r>
          </w:p>
          <w:p w:rsidR="003C4814" w:rsidRPr="00D350B9" w:rsidRDefault="003C4814" w:rsidP="007B2775">
            <w:pPr>
              <w:rPr>
                <w:rFonts w:ascii="Arial" w:hAnsi="Arial" w:cs="Arial"/>
              </w:rPr>
            </w:pPr>
            <w:r w:rsidRPr="00D350B9">
              <w:rPr>
                <w:rFonts w:ascii="Arial" w:hAnsi="Arial" w:cs="Arial"/>
              </w:rPr>
              <w:t>Reports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procedures but no inspection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It’s not necessary to carry out the inspection</w:t>
            </w:r>
          </w:p>
          <w:p w:rsidR="003C4814" w:rsidRPr="00D350B9" w:rsidRDefault="003C4814" w:rsidP="007B2775">
            <w:pPr>
              <w:rPr>
                <w:rFonts w:ascii="Arial" w:hAnsi="Arial" w:cs="Arial"/>
              </w:rPr>
            </w:pPr>
            <w:r w:rsidRPr="00D350B9">
              <w:rPr>
                <w:rFonts w:ascii="Arial" w:hAnsi="Arial" w:cs="Arial"/>
              </w:rPr>
              <w:t xml:space="preserv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2</w:t>
            </w: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clear procedure for handing </w:t>
            </w:r>
          </w:p>
          <w:p w:rsidR="003C4814" w:rsidRPr="00D350B9" w:rsidRDefault="003C4814" w:rsidP="007B2775">
            <w:pPr>
              <w:rPr>
                <w:rFonts w:ascii="Arial" w:hAnsi="Arial" w:cs="Arial"/>
              </w:rPr>
            </w:pPr>
            <w:r w:rsidRPr="00D350B9">
              <w:rPr>
                <w:rFonts w:ascii="Arial" w:hAnsi="Arial" w:cs="Arial"/>
              </w:rPr>
              <w:t>Customer complaints ?</w:t>
            </w: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 written procedures or records</w:t>
            </w:r>
          </w:p>
          <w:p w:rsidR="003C4814" w:rsidRPr="00D350B9" w:rsidRDefault="003C4814" w:rsidP="007B2775">
            <w:pPr>
              <w:rPr>
                <w:rFonts w:ascii="Arial" w:hAnsi="Arial" w:cs="Arial"/>
              </w:rPr>
            </w:pPr>
            <w:r w:rsidRPr="00D350B9">
              <w:rPr>
                <w:rFonts w:ascii="Arial" w:hAnsi="Arial" w:cs="Arial"/>
              </w:rPr>
              <w:t xml:space="preserve"> </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3</w:t>
            </w:r>
          </w:p>
        </w:tc>
        <w:tc>
          <w:tcPr>
            <w:tcW w:w="4140" w:type="dxa"/>
          </w:tcPr>
          <w:p w:rsidR="003C4814" w:rsidRPr="00D350B9" w:rsidRDefault="003C4814" w:rsidP="007B2775">
            <w:pPr>
              <w:rPr>
                <w:rFonts w:ascii="Arial" w:hAnsi="Arial" w:cs="Arial"/>
              </w:rPr>
            </w:pPr>
            <w:r w:rsidRPr="00D350B9">
              <w:rPr>
                <w:rFonts w:ascii="Arial" w:hAnsi="Arial" w:cs="Arial"/>
              </w:rPr>
              <w:t xml:space="preserve">Can the finished / packaged product be </w:t>
            </w:r>
          </w:p>
          <w:p w:rsidR="003C4814" w:rsidRPr="00D350B9" w:rsidRDefault="003C4814" w:rsidP="007B2775">
            <w:pPr>
              <w:rPr>
                <w:rFonts w:ascii="Arial" w:hAnsi="Arial" w:cs="Arial"/>
              </w:rPr>
            </w:pPr>
            <w:r w:rsidRPr="00D350B9">
              <w:rPr>
                <w:rFonts w:ascii="Arial" w:hAnsi="Arial" w:cs="Arial"/>
              </w:rPr>
              <w:t xml:space="preserve">Traced by lot identification to the </w:t>
            </w:r>
          </w:p>
          <w:p w:rsidR="003C4814" w:rsidRPr="00D350B9" w:rsidRDefault="003C4814" w:rsidP="007B2775">
            <w:pPr>
              <w:rPr>
                <w:rFonts w:ascii="Arial" w:hAnsi="Arial" w:cs="Arial"/>
              </w:rPr>
            </w:pPr>
            <w:r w:rsidRPr="00D350B9">
              <w:rPr>
                <w:rFonts w:ascii="Arial" w:hAnsi="Arial" w:cs="Arial"/>
              </w:rPr>
              <w:t xml:space="preserve">Appropriate raw materials test reports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the procedure to trace the raw </w:t>
            </w:r>
          </w:p>
          <w:p w:rsidR="003C4814" w:rsidRPr="00D350B9" w:rsidRDefault="003C4814" w:rsidP="007B2775">
            <w:pPr>
              <w:rPr>
                <w:rFonts w:ascii="Arial" w:hAnsi="Arial" w:cs="Arial"/>
              </w:rPr>
            </w:pPr>
            <w:r w:rsidRPr="00D350B9">
              <w:rPr>
                <w:rFonts w:ascii="Arial" w:hAnsi="Arial" w:cs="Arial"/>
              </w:rPr>
              <w:t>Materials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main materials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production data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Can’t trace products </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corrective &amp; preventive actions </w:t>
            </w:r>
          </w:p>
          <w:p w:rsidR="003C4814" w:rsidRPr="00D350B9" w:rsidRDefault="003C4814" w:rsidP="007B2775">
            <w:pPr>
              <w:rPr>
                <w:rFonts w:ascii="Arial" w:hAnsi="Arial" w:cs="Arial"/>
              </w:rPr>
            </w:pPr>
            <w:r w:rsidRPr="00D350B9">
              <w:rPr>
                <w:rFonts w:ascii="Arial" w:hAnsi="Arial" w:cs="Arial"/>
              </w:rPr>
              <w:t xml:space="preserve">Mechanism established and implemented </w:t>
            </w:r>
          </w:p>
          <w:p w:rsidR="003C4814" w:rsidRPr="00D350B9" w:rsidRDefault="003C4814" w:rsidP="007B2775">
            <w:pPr>
              <w:rPr>
                <w:rFonts w:ascii="Arial" w:hAnsi="Arial" w:cs="Arial"/>
              </w:rPr>
            </w:pPr>
            <w:r w:rsidRPr="00D350B9">
              <w:rPr>
                <w:rFonts w:ascii="Arial" w:hAnsi="Arial" w:cs="Arial"/>
              </w:rPr>
              <w:t>Effectively (including the suppliers /sub-</w:t>
            </w:r>
          </w:p>
          <w:p w:rsidR="003C4814" w:rsidRPr="00D350B9" w:rsidRDefault="003C4814" w:rsidP="007B2775">
            <w:pPr>
              <w:rPr>
                <w:rFonts w:ascii="Arial" w:hAnsi="Arial" w:cs="Arial"/>
              </w:rPr>
            </w:pPr>
            <w:r w:rsidRPr="00D350B9">
              <w:rPr>
                <w:rFonts w:ascii="Arial" w:hAnsi="Arial" w:cs="Arial"/>
              </w:rPr>
              <w:t xml:space="preserve">Contractors control, incoming inspection, process control, final inspections and </w:t>
            </w:r>
          </w:p>
          <w:p w:rsidR="003C4814" w:rsidRPr="00D350B9" w:rsidRDefault="003C4814" w:rsidP="007B2775">
            <w:pPr>
              <w:rPr>
                <w:rFonts w:ascii="Arial" w:hAnsi="Arial" w:cs="Arial"/>
              </w:rPr>
            </w:pPr>
            <w:r w:rsidRPr="00D350B9">
              <w:rPr>
                <w:rFonts w:ascii="Arial" w:hAnsi="Arial" w:cs="Arial"/>
              </w:rPr>
              <w:t>Customer complaint ) ?</w:t>
            </w: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procedures or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pPr>
        <w:rPr>
          <w:b/>
          <w:bCs/>
        </w:rPr>
      </w:pPr>
    </w:p>
    <w:p w:rsidR="00DA1829" w:rsidRDefault="00DA1829">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rsidP="003C4814">
      <w:pPr>
        <w:jc w:val="center"/>
        <w:rPr>
          <w:rFonts w:ascii="Arial" w:hAnsi="Arial" w:cs="Arial"/>
          <w:b/>
          <w:bCs/>
        </w:rPr>
      </w:pPr>
      <w:r>
        <w:rPr>
          <w:rFonts w:ascii="Arial" w:hAnsi="Arial" w:cs="Arial"/>
          <w:b/>
          <w:bCs/>
        </w:rPr>
        <w:lastRenderedPageBreak/>
        <w:t xml:space="preserve">Part C : Product report &amp; </w:t>
      </w:r>
      <w:r w:rsidRPr="00A97D7C">
        <w:rPr>
          <w:rFonts w:ascii="Arial" w:hAnsi="Arial" w:cs="Arial"/>
          <w:b/>
          <w:bCs/>
        </w:rPr>
        <w:t xml:space="preserve"> Development Capacity</w:t>
      </w:r>
    </w:p>
    <w:p w:rsidR="003C4814" w:rsidRDefault="003C4814" w:rsidP="003C4814">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294736">
            <w:pPr>
              <w:numPr>
                <w:ilvl w:val="1"/>
                <w:numId w:val="17"/>
              </w:numPr>
              <w:rPr>
                <w:rFonts w:ascii="Arial" w:hAnsi="Arial" w:cs="Arial"/>
                <w:b/>
                <w:bCs/>
              </w:rPr>
            </w:pPr>
            <w:r w:rsidRPr="00D350B9">
              <w:rPr>
                <w:rFonts w:ascii="Arial" w:hAnsi="Arial" w:cs="Arial"/>
                <w:b/>
                <w:bCs/>
              </w:rPr>
              <w:t xml:space="preserve">Product Research and Development capacity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amount of R&amp;D and relevant working </w:t>
            </w:r>
          </w:p>
          <w:p w:rsidR="003C4814" w:rsidRPr="00D350B9" w:rsidRDefault="003C4814" w:rsidP="007B2775">
            <w:pPr>
              <w:rPr>
                <w:rFonts w:ascii="Arial" w:hAnsi="Arial" w:cs="Arial"/>
              </w:rPr>
            </w:pPr>
            <w:r w:rsidRPr="00D350B9">
              <w:rPr>
                <w:rFonts w:ascii="Arial" w:hAnsi="Arial" w:cs="Arial"/>
              </w:rPr>
              <w:t>Experience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staff   ….   2 – 5 years staff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Staff ….      Over 10 years staff</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engineers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What is the main job responsibility for R&amp;D engineers ?</w:t>
            </w:r>
          </w:p>
        </w:tc>
        <w:tc>
          <w:tcPr>
            <w:tcW w:w="4263" w:type="dxa"/>
          </w:tcPr>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its own brand for the company, or ODM , OEM, others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Is there any relevant design input, output, </w:t>
            </w:r>
          </w:p>
          <w:p w:rsidR="003C4814" w:rsidRPr="00D350B9" w:rsidRDefault="003C4814" w:rsidP="007B2775">
            <w:pPr>
              <w:rPr>
                <w:rFonts w:ascii="Arial" w:hAnsi="Arial" w:cs="Arial"/>
              </w:rPr>
            </w:pPr>
            <w:r w:rsidRPr="00D350B9">
              <w:rPr>
                <w:rFonts w:ascii="Arial" w:hAnsi="Arial" w:cs="Arial"/>
              </w:rPr>
              <w:t xml:space="preserve">Review, verification and validation </w:t>
            </w:r>
          </w:p>
          <w:p w:rsidR="003C4814" w:rsidRPr="00D350B9" w:rsidRDefault="003C4814" w:rsidP="007B2775">
            <w:pPr>
              <w:rPr>
                <w:rFonts w:ascii="Arial" w:hAnsi="Arial" w:cs="Arial"/>
              </w:rPr>
            </w:pPr>
            <w:r w:rsidRPr="00D350B9">
              <w:rPr>
                <w:rFonts w:ascii="Arial" w:hAnsi="Arial" w:cs="Arial"/>
              </w:rPr>
              <w:t>Documentation available to the auditor for review?</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R&amp;D staff normally have any special </w:t>
            </w:r>
          </w:p>
          <w:p w:rsidR="003C4814" w:rsidRPr="00D350B9" w:rsidRDefault="003C4814" w:rsidP="007B2775">
            <w:pPr>
              <w:rPr>
                <w:rFonts w:ascii="Arial" w:hAnsi="Arial" w:cs="Arial"/>
              </w:rPr>
            </w:pPr>
            <w:r w:rsidRPr="00D350B9">
              <w:rPr>
                <w:rFonts w:ascii="Arial" w:hAnsi="Arial" w:cs="Arial"/>
              </w:rPr>
              <w:t>Software to design new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If yes , please list the main software.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an effective design </w:t>
            </w:r>
          </w:p>
          <w:p w:rsidR="003C4814" w:rsidRPr="00D350B9" w:rsidRDefault="003C4814" w:rsidP="007B2775">
            <w:pPr>
              <w:rPr>
                <w:rFonts w:ascii="Arial" w:hAnsi="Arial" w:cs="Arial"/>
              </w:rPr>
            </w:pPr>
            <w:r w:rsidRPr="00D350B9">
              <w:rPr>
                <w:rFonts w:ascii="Arial" w:hAnsi="Arial" w:cs="Arial"/>
              </w:rPr>
              <w:t>Change control procedure in place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Please list the patent certifications and </w:t>
            </w:r>
          </w:p>
          <w:p w:rsidR="003C4814" w:rsidRPr="00D350B9" w:rsidRDefault="003C4814" w:rsidP="007B2775">
            <w:pPr>
              <w:rPr>
                <w:rFonts w:ascii="Arial" w:hAnsi="Arial" w:cs="Arial"/>
              </w:rPr>
            </w:pPr>
            <w:r w:rsidRPr="00D350B9">
              <w:rPr>
                <w:rFonts w:ascii="Arial" w:hAnsi="Arial" w:cs="Arial"/>
              </w:rPr>
              <w:t>Qualifications license.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bl>
    <w:p w:rsidR="003C4814" w:rsidRPr="00A97D7C" w:rsidRDefault="003C4814" w:rsidP="003C4814">
      <w:pPr>
        <w:rPr>
          <w:rFonts w:ascii="Arial" w:hAnsi="Arial" w:cs="Arial"/>
          <w:b/>
          <w:bCs/>
        </w:rPr>
      </w:pPr>
    </w:p>
    <w:p w:rsidR="003C4814" w:rsidRPr="0065501B" w:rsidRDefault="003C4814" w:rsidP="003C4814">
      <w:pPr>
        <w:rPr>
          <w:rFonts w:ascii="Arial" w:hAnsi="Arial" w:cs="Arial"/>
        </w:rPr>
      </w:pPr>
    </w:p>
    <w:p w:rsidR="003C4814" w:rsidRDefault="003C4814" w:rsidP="003C4814">
      <w:pPr>
        <w:tabs>
          <w:tab w:val="left" w:pos="1410"/>
        </w:tabs>
        <w:rPr>
          <w:rFonts w:ascii="Arial" w:hAnsi="Arial" w:cs="Arial"/>
          <w:b/>
          <w:bCs/>
        </w:rPr>
      </w:pPr>
      <w:r>
        <w:rPr>
          <w:rFonts w:ascii="Arial" w:hAnsi="Arial" w:cs="Arial"/>
        </w:rPr>
        <w:tab/>
      </w:r>
      <w:r>
        <w:rPr>
          <w:rFonts w:ascii="Arial" w:hAnsi="Arial" w:cs="Arial"/>
          <w:b/>
          <w:bCs/>
        </w:rPr>
        <w:t>Part D : Quality Management System and P</w:t>
      </w:r>
      <w:r w:rsidRPr="005E0FE0">
        <w:rPr>
          <w:rFonts w:ascii="Arial" w:hAnsi="Arial" w:cs="Arial"/>
          <w:b/>
          <w:bCs/>
        </w:rPr>
        <w:t>roduct Certification</w:t>
      </w:r>
    </w:p>
    <w:p w:rsidR="003C4814" w:rsidRDefault="003C4814" w:rsidP="003C4814">
      <w:pPr>
        <w:tabs>
          <w:tab w:val="left" w:pos="1410"/>
        </w:tabs>
        <w:rPr>
          <w:rFonts w:ascii="Arial" w:hAnsi="Arial" w:cs="Arial"/>
          <w:b/>
          <w:bCs/>
        </w:rPr>
      </w:pPr>
    </w:p>
    <w:p w:rsidR="003C4814"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3C4814" w:rsidRPr="00D350B9" w:rsidTr="007B2775">
        <w:tc>
          <w:tcPr>
            <w:tcW w:w="8525" w:type="dxa"/>
            <w:gridSpan w:val="2"/>
          </w:tcPr>
          <w:p w:rsidR="003C4814" w:rsidRPr="00D350B9" w:rsidRDefault="003C4814" w:rsidP="00294736">
            <w:pPr>
              <w:numPr>
                <w:ilvl w:val="1"/>
                <w:numId w:val="18"/>
              </w:numPr>
              <w:tabs>
                <w:tab w:val="left" w:pos="1410"/>
              </w:tabs>
              <w:rPr>
                <w:rFonts w:ascii="Arial" w:hAnsi="Arial" w:cs="Arial"/>
                <w:b/>
                <w:bCs/>
              </w:rPr>
            </w:pPr>
            <w:r w:rsidRPr="00D350B9">
              <w:rPr>
                <w:rFonts w:ascii="Arial" w:hAnsi="Arial" w:cs="Arial"/>
                <w:b/>
                <w:bCs/>
              </w:rPr>
              <w:t>Quality Management System and Product Certification</w:t>
            </w:r>
          </w:p>
          <w:p w:rsidR="003C4814" w:rsidRPr="00D350B9" w:rsidRDefault="003C4814" w:rsidP="007B2775">
            <w:pPr>
              <w:tabs>
                <w:tab w:val="left" w:pos="1410"/>
              </w:tabs>
              <w:rPr>
                <w:rFonts w:ascii="Arial" w:hAnsi="Arial" w:cs="Arial"/>
                <w:b/>
                <w:bCs/>
              </w:rPr>
            </w:pPr>
          </w:p>
        </w:tc>
      </w:tr>
      <w:tr w:rsidR="003C4814" w:rsidRPr="00D350B9" w:rsidTr="007B2775">
        <w:tc>
          <w:tcPr>
            <w:tcW w:w="4608" w:type="dxa"/>
            <w:tcBorders>
              <w:top w:val="nil"/>
            </w:tcBorders>
          </w:tcPr>
          <w:p w:rsidR="003C4814" w:rsidRPr="00D350B9" w:rsidRDefault="003C4814" w:rsidP="007B2775">
            <w:pPr>
              <w:tabs>
                <w:tab w:val="left" w:pos="1410"/>
              </w:tabs>
              <w:rPr>
                <w:rFonts w:ascii="Arial" w:hAnsi="Arial" w:cs="Arial"/>
              </w:rPr>
            </w:pPr>
            <w:r w:rsidRPr="00D350B9">
              <w:rPr>
                <w:rFonts w:ascii="Arial" w:hAnsi="Arial" w:cs="Arial"/>
              </w:rPr>
              <w:t>Has the company obtained a valid certification for their quality management system ? such as ISO9001</w:t>
            </w:r>
            <w:r>
              <w:rPr>
                <w:rFonts w:ascii="Arial" w:hAnsi="Arial" w:cs="Arial"/>
              </w:rPr>
              <w:t xml:space="preserve"> :2008/2015</w:t>
            </w:r>
            <w:r w:rsidRPr="00D350B9">
              <w:rPr>
                <w:rFonts w:ascii="Arial" w:hAnsi="Arial" w:cs="Arial"/>
              </w:rPr>
              <w:t xml:space="preserve"> , QC80000 and etc.</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 </w:t>
            </w:r>
          </w:p>
        </w:tc>
        <w:tc>
          <w:tcPr>
            <w:tcW w:w="3917" w:type="dxa"/>
            <w:tcBorders>
              <w:top w:val="nil"/>
            </w:tcBorders>
          </w:tcPr>
          <w:p w:rsidR="003C4814" w:rsidRPr="00D350B9" w:rsidRDefault="003C4814" w:rsidP="007B2775">
            <w:pPr>
              <w:tabs>
                <w:tab w:val="left" w:pos="1410"/>
              </w:tabs>
              <w:rPr>
                <w:rFonts w:ascii="Arial" w:hAnsi="Arial" w:cs="Arial"/>
                <w:b/>
                <w:bCs/>
              </w:rPr>
            </w:pPr>
          </w:p>
        </w:tc>
      </w:tr>
      <w:tr w:rsidR="003C4814" w:rsidRPr="00D350B9" w:rsidTr="007B2775">
        <w:tc>
          <w:tcPr>
            <w:tcW w:w="4608" w:type="dxa"/>
          </w:tcPr>
          <w:p w:rsidR="003C4814" w:rsidRPr="00D350B9" w:rsidRDefault="003C4814" w:rsidP="007B2775">
            <w:pPr>
              <w:tabs>
                <w:tab w:val="left" w:pos="1410"/>
              </w:tabs>
              <w:rPr>
                <w:rFonts w:ascii="Arial" w:hAnsi="Arial" w:cs="Arial"/>
              </w:rPr>
            </w:pPr>
            <w:r w:rsidRPr="00D350B9">
              <w:rPr>
                <w:rFonts w:ascii="Arial" w:hAnsi="Arial" w:cs="Arial"/>
                <w:b/>
                <w:bCs/>
              </w:rPr>
              <w:t>I</w:t>
            </w:r>
            <w:r w:rsidRPr="00D350B9">
              <w:rPr>
                <w:rFonts w:ascii="Arial" w:hAnsi="Arial" w:cs="Arial"/>
              </w:rPr>
              <w:t>s product certification done  in terms of selling</w:t>
            </w:r>
          </w:p>
          <w:p w:rsidR="003C4814" w:rsidRPr="00D350B9" w:rsidRDefault="003C4814" w:rsidP="007B2775">
            <w:pPr>
              <w:tabs>
                <w:tab w:val="left" w:pos="1410"/>
              </w:tabs>
              <w:rPr>
                <w:rFonts w:ascii="Arial" w:hAnsi="Arial" w:cs="Arial"/>
              </w:rPr>
            </w:pPr>
            <w:r w:rsidRPr="00D350B9">
              <w:rPr>
                <w:rFonts w:ascii="Arial" w:hAnsi="Arial" w:cs="Arial"/>
              </w:rPr>
              <w:t xml:space="preserve">Designation (UL for US,CCC for china, CE for </w:t>
            </w:r>
          </w:p>
          <w:p w:rsidR="003C4814" w:rsidRPr="00D350B9" w:rsidRDefault="003C4814" w:rsidP="007B2775">
            <w:pPr>
              <w:tabs>
                <w:tab w:val="left" w:pos="1410"/>
              </w:tabs>
              <w:rPr>
                <w:rFonts w:ascii="Arial" w:hAnsi="Arial" w:cs="Arial"/>
              </w:rPr>
            </w:pPr>
            <w:smartTag w:uri="urn:schemas-microsoft-com:office:smarttags" w:element="place">
              <w:r w:rsidRPr="00D350B9">
                <w:rPr>
                  <w:rFonts w:ascii="Arial" w:hAnsi="Arial" w:cs="Arial"/>
                </w:rPr>
                <w:t>Europe</w:t>
              </w:r>
            </w:smartTag>
            <w:r w:rsidRPr="00D350B9">
              <w:rPr>
                <w:rFonts w:ascii="Arial" w:hAnsi="Arial" w:cs="Arial"/>
              </w:rPr>
              <w:t>…..) at the company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product certification list ? if has</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 xml:space="preserve">sample of product certification , if has (at             least one key products) ?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Copy of product certification sample (01 – 05 key products , if has ) ?</w:t>
            </w:r>
          </w:p>
          <w:p w:rsidR="003C4814" w:rsidRPr="00D350B9" w:rsidRDefault="003C4814" w:rsidP="007B2775">
            <w:pPr>
              <w:tabs>
                <w:tab w:val="left" w:pos="1410"/>
              </w:tabs>
              <w:rPr>
                <w:rFonts w:ascii="Arial" w:hAnsi="Arial" w:cs="Arial"/>
                <w:b/>
                <w:bCs/>
              </w:rPr>
            </w:pPr>
          </w:p>
          <w:p w:rsidR="003C4814" w:rsidRPr="00D350B9" w:rsidRDefault="003C4814" w:rsidP="007B2775">
            <w:pPr>
              <w:tabs>
                <w:tab w:val="left" w:pos="1410"/>
              </w:tabs>
              <w:ind w:left="360"/>
              <w:rPr>
                <w:rFonts w:ascii="Arial" w:hAnsi="Arial" w:cs="Arial"/>
                <w:b/>
                <w:bCs/>
              </w:rPr>
            </w:pPr>
          </w:p>
        </w:tc>
        <w:tc>
          <w:tcPr>
            <w:tcW w:w="3917" w:type="dxa"/>
          </w:tcPr>
          <w:p w:rsidR="003C4814" w:rsidRPr="00D350B9" w:rsidRDefault="003C4814" w:rsidP="007B2775">
            <w:pPr>
              <w:tabs>
                <w:tab w:val="left" w:pos="1410"/>
              </w:tabs>
              <w:rPr>
                <w:rFonts w:ascii="Arial" w:hAnsi="Arial" w:cs="Arial"/>
                <w:b/>
                <w:bCs/>
              </w:rPr>
            </w:pPr>
          </w:p>
        </w:tc>
      </w:tr>
    </w:tbl>
    <w:p w:rsidR="003C4814" w:rsidRDefault="003C4814">
      <w:pPr>
        <w:rPr>
          <w:b/>
          <w:bCs/>
        </w:rPr>
      </w:pPr>
    </w:p>
    <w:p w:rsidR="003C4814" w:rsidRDefault="003C4814">
      <w:pPr>
        <w:rPr>
          <w:b/>
          <w:bCs/>
        </w:rPr>
      </w:pPr>
    </w:p>
    <w:p w:rsidR="003C4814" w:rsidRDefault="003C4814">
      <w:pPr>
        <w:rPr>
          <w:b/>
          <w:bCs/>
        </w:rPr>
      </w:pPr>
    </w:p>
    <w:p w:rsidR="003C4814" w:rsidRDefault="003C4814" w:rsidP="003C4814">
      <w:pPr>
        <w:tabs>
          <w:tab w:val="left" w:pos="1410"/>
        </w:tabs>
        <w:jc w:val="center"/>
        <w:rPr>
          <w:rFonts w:ascii="Arial" w:hAnsi="Arial" w:cs="Arial"/>
        </w:rPr>
      </w:pPr>
      <w:r>
        <w:rPr>
          <w:rFonts w:ascii="Arial" w:hAnsi="Arial" w:cs="Arial"/>
          <w:b/>
          <w:bCs/>
        </w:rPr>
        <w:lastRenderedPageBreak/>
        <w:t>Part E : Production Capacity &amp; control</w:t>
      </w:r>
    </w:p>
    <w:p w:rsidR="003C4814" w:rsidRDefault="003C4814" w:rsidP="003C4814">
      <w:pPr>
        <w:tabs>
          <w:tab w:val="left" w:pos="1410"/>
        </w:tabs>
        <w:jc w:val="center"/>
        <w:rPr>
          <w:rFonts w:ascii="Arial" w:hAnsi="Arial" w:cs="Arial"/>
        </w:rPr>
      </w:pPr>
    </w:p>
    <w:p w:rsidR="003C4814" w:rsidRDefault="003C4814" w:rsidP="003C4814">
      <w:pPr>
        <w:tabs>
          <w:tab w:val="left" w:pos="1410"/>
        </w:tabs>
        <w:jc w:val="center"/>
        <w:rPr>
          <w:rFonts w:ascii="Arial" w:hAnsi="Arial" w:cs="Arial"/>
        </w:rPr>
      </w:pPr>
    </w:p>
    <w:p w:rsidR="003C4814" w:rsidRDefault="003C4814" w:rsidP="003C4814">
      <w:pPr>
        <w:tabs>
          <w:tab w:val="left" w:pos="1410"/>
        </w:tabs>
        <w:rPr>
          <w:rFonts w:ascii="Arial" w:hAnsi="Arial" w:cs="Arial"/>
        </w:rPr>
      </w:pPr>
    </w:p>
    <w:p w:rsidR="003C4814" w:rsidRPr="00BC7036" w:rsidRDefault="003C4814" w:rsidP="003C4814">
      <w:pPr>
        <w:tabs>
          <w:tab w:val="left" w:pos="1410"/>
        </w:tabs>
        <w:rPr>
          <w:rFonts w:ascii="Arial" w:hAnsi="Arial" w:cs="Arial"/>
          <w:b/>
          <w:bCs/>
        </w:rPr>
      </w:pPr>
      <w:r w:rsidRPr="00BC7036">
        <w:rPr>
          <w:rFonts w:ascii="Arial" w:hAnsi="Arial" w:cs="Arial"/>
          <w:b/>
          <w:bCs/>
        </w:rPr>
        <w:t xml:space="preserve">Section 1 : Production Capacity </w:t>
      </w:r>
    </w:p>
    <w:p w:rsidR="003C4814" w:rsidRDefault="003C4814" w:rsidP="003C4814">
      <w:pPr>
        <w:tabs>
          <w:tab w:val="left" w:pos="141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3C4814" w:rsidRPr="00D350B9" w:rsidTr="007B2775">
        <w:tc>
          <w:tcPr>
            <w:tcW w:w="8525" w:type="dxa"/>
            <w:gridSpan w:val="4"/>
            <w:tcBorders>
              <w:bottom w:val="nil"/>
            </w:tcBorders>
          </w:tcPr>
          <w:p w:rsidR="003C4814" w:rsidRPr="00D350B9" w:rsidRDefault="003C4814" w:rsidP="007B2775">
            <w:pPr>
              <w:tabs>
                <w:tab w:val="left" w:pos="1410"/>
              </w:tabs>
              <w:rPr>
                <w:rFonts w:ascii="Arial" w:hAnsi="Arial" w:cs="Arial"/>
                <w:b/>
                <w:bCs/>
              </w:rPr>
            </w:pPr>
            <w:r w:rsidRPr="00D350B9">
              <w:rPr>
                <w:rFonts w:ascii="Arial" w:hAnsi="Arial" w:cs="Arial"/>
                <w:b/>
                <w:bCs/>
              </w:rPr>
              <w:t>1.1 Production Situation (Top three Product Categories)</w:t>
            </w:r>
          </w:p>
        </w:tc>
      </w:tr>
      <w:tr w:rsidR="003C4814" w:rsidRPr="00D350B9" w:rsidTr="007B2775">
        <w:tc>
          <w:tcPr>
            <w:tcW w:w="2131"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Product Category</w:t>
            </w:r>
          </w:p>
          <w:p w:rsidR="003C4814" w:rsidRPr="00D350B9" w:rsidRDefault="003C4814" w:rsidP="007B2775">
            <w:pPr>
              <w:tabs>
                <w:tab w:val="left" w:pos="1410"/>
              </w:tabs>
              <w:jc w:val="center"/>
              <w:rPr>
                <w:rFonts w:ascii="Arial" w:hAnsi="Arial" w:cs="Arial"/>
                <w:b/>
                <w:bCs/>
              </w:rPr>
            </w:pPr>
          </w:p>
        </w:tc>
        <w:tc>
          <w:tcPr>
            <w:tcW w:w="2297" w:type="dxa"/>
            <w:tcBorders>
              <w:top w:val="nil"/>
            </w:tcBorders>
          </w:tcPr>
          <w:p w:rsidR="003C4814" w:rsidRPr="00D350B9" w:rsidRDefault="003C4814" w:rsidP="007B2775">
            <w:pPr>
              <w:tabs>
                <w:tab w:val="left" w:pos="1410"/>
              </w:tabs>
              <w:jc w:val="center"/>
              <w:rPr>
                <w:rFonts w:ascii="Arial" w:hAnsi="Arial" w:cs="Arial"/>
                <w:b/>
                <w:bCs/>
              </w:rPr>
            </w:pPr>
            <w:r w:rsidRPr="00D350B9">
              <w:rPr>
                <w:rFonts w:ascii="Arial" w:hAnsi="Arial" w:cs="Arial"/>
                <w:b/>
                <w:bCs/>
              </w:rPr>
              <w:t>Capacity on top month</w:t>
            </w:r>
          </w:p>
        </w:tc>
        <w:tc>
          <w:tcPr>
            <w:tcW w:w="1965"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Average Capacity</w:t>
            </w:r>
          </w:p>
        </w:tc>
        <w:tc>
          <w:tcPr>
            <w:tcW w:w="2132"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Total in 2011</w:t>
            </w: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bl>
    <w:p w:rsidR="003C4814" w:rsidRPr="00481611" w:rsidRDefault="003C4814" w:rsidP="003C4814">
      <w:pPr>
        <w:tabs>
          <w:tab w:val="left" w:pos="1410"/>
        </w:tabs>
        <w:rPr>
          <w:rFonts w:ascii="Arial" w:hAnsi="Arial" w:cs="Arial"/>
        </w:rPr>
      </w:pPr>
    </w:p>
    <w:p w:rsidR="003C4814" w:rsidRDefault="003C4814" w:rsidP="003C4814">
      <w:pPr>
        <w:tabs>
          <w:tab w:val="left" w:pos="1410"/>
        </w:tabs>
        <w:jc w:val="center"/>
        <w:rPr>
          <w:rFonts w:ascii="Arial" w:hAnsi="Arial" w:cs="Arial"/>
          <w:b/>
          <w:bCs/>
        </w:rPr>
      </w:pPr>
    </w:p>
    <w:p w:rsidR="003C4814" w:rsidRPr="00BC7036" w:rsidRDefault="003C4814" w:rsidP="003C4814">
      <w:pPr>
        <w:tabs>
          <w:tab w:val="left" w:pos="1410"/>
        </w:tabs>
        <w:rPr>
          <w:rFonts w:ascii="Arial" w:hAnsi="Arial" w:cs="Arial"/>
          <w:b/>
          <w:bCs/>
        </w:rPr>
      </w:pPr>
      <w:r w:rsidRPr="00BC7036">
        <w:rPr>
          <w:rFonts w:ascii="Arial" w:hAnsi="Arial" w:cs="Arial"/>
          <w:b/>
          <w:bCs/>
        </w:rPr>
        <w:t>Section 2 : Production process Control</w:t>
      </w:r>
    </w:p>
    <w:p w:rsidR="003C4814" w:rsidRPr="00BC7036"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3737"/>
      </w:tblGrid>
      <w:tr w:rsidR="003C4814" w:rsidRPr="00D350B9" w:rsidTr="007B2775">
        <w:tc>
          <w:tcPr>
            <w:tcW w:w="8525" w:type="dxa"/>
            <w:gridSpan w:val="3"/>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2.1 Production Process Control </w:t>
            </w:r>
          </w:p>
          <w:p w:rsidR="003C4814" w:rsidRPr="00D350B9" w:rsidRDefault="003C4814" w:rsidP="007B2775">
            <w:pPr>
              <w:tabs>
                <w:tab w:val="left" w:pos="1410"/>
              </w:tabs>
              <w:rPr>
                <w:rFonts w:ascii="Arial" w:hAnsi="Arial" w:cs="Arial"/>
                <w:b/>
                <w:bCs/>
              </w:rPr>
            </w:pPr>
          </w:p>
        </w:tc>
      </w:tr>
      <w:tr w:rsidR="003C4814" w:rsidRPr="00D350B9" w:rsidTr="007B2775">
        <w:tc>
          <w:tcPr>
            <w:tcW w:w="648"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Item </w:t>
            </w:r>
          </w:p>
        </w:tc>
        <w:tc>
          <w:tcPr>
            <w:tcW w:w="4140"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Content </w:t>
            </w:r>
          </w:p>
        </w:tc>
        <w:tc>
          <w:tcPr>
            <w:tcW w:w="3737" w:type="dxa"/>
          </w:tcPr>
          <w:p w:rsidR="003C4814" w:rsidRPr="00D350B9" w:rsidRDefault="003C4814" w:rsidP="007B2775">
            <w:pPr>
              <w:tabs>
                <w:tab w:val="left" w:pos="1410"/>
              </w:tabs>
              <w:rPr>
                <w:rFonts w:ascii="Arial" w:hAnsi="Arial" w:cs="Arial"/>
                <w:b/>
                <w:bCs/>
              </w:rPr>
            </w:pPr>
            <w:r w:rsidRPr="00D350B9">
              <w:rPr>
                <w:rFonts w:ascii="Arial" w:hAnsi="Arial" w:cs="Arial"/>
                <w:b/>
                <w:bCs/>
              </w:rPr>
              <w:t>Observations/ Comments</w:t>
            </w: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1</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Environmental Conditions, Such as </w:t>
            </w:r>
          </w:p>
          <w:p w:rsidR="003C4814" w:rsidRPr="00D350B9" w:rsidRDefault="003C4814" w:rsidP="007B2775">
            <w:pPr>
              <w:tabs>
                <w:tab w:val="left" w:pos="1410"/>
              </w:tabs>
              <w:rPr>
                <w:rFonts w:ascii="Arial" w:hAnsi="Arial" w:cs="Arial"/>
              </w:rPr>
            </w:pPr>
            <w:r w:rsidRPr="00D350B9">
              <w:rPr>
                <w:rFonts w:ascii="Arial" w:hAnsi="Arial" w:cs="Arial"/>
              </w:rPr>
              <w:t>Tidiness and cleanliness being controlled and</w:t>
            </w:r>
          </w:p>
          <w:p w:rsidR="003C4814" w:rsidRPr="00D350B9" w:rsidRDefault="003C4814" w:rsidP="007B2775">
            <w:pPr>
              <w:tabs>
                <w:tab w:val="left" w:pos="1410"/>
              </w:tabs>
              <w:rPr>
                <w:rFonts w:ascii="Arial" w:hAnsi="Arial" w:cs="Arial"/>
              </w:rPr>
            </w:pPr>
            <w:r w:rsidRPr="00D350B9">
              <w:rPr>
                <w:rFonts w:ascii="Arial" w:hAnsi="Arial" w:cs="Arial"/>
              </w:rPr>
              <w:t>Suitable for the operation performed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Very tidy</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smartTag w:uri="urn:schemas-microsoft-com:office:smarttags" w:element="City">
              <w:smartTag w:uri="urn:schemas-microsoft-com:office:smarttags" w:element="place">
                <w:r w:rsidRPr="00D350B9">
                  <w:rPr>
                    <w:rFonts w:ascii="Arial" w:hAnsi="Arial" w:cs="Arial"/>
                  </w:rPr>
                  <w:t>Normal</w:t>
                </w:r>
              </w:smartTag>
            </w:smartTag>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Need to improve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Very poor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2</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following items / documents provided </w:t>
            </w:r>
          </w:p>
          <w:p w:rsidR="003C4814" w:rsidRPr="00D350B9" w:rsidRDefault="003C4814" w:rsidP="007B2775">
            <w:pPr>
              <w:tabs>
                <w:tab w:val="left" w:pos="1410"/>
              </w:tabs>
              <w:rPr>
                <w:rFonts w:ascii="Arial" w:hAnsi="Arial" w:cs="Arial"/>
              </w:rPr>
            </w:pPr>
            <w:r w:rsidRPr="00D350B9">
              <w:rPr>
                <w:rFonts w:ascii="Arial" w:hAnsi="Arial" w:cs="Arial"/>
              </w:rPr>
              <w:t>At appropriate location and under control</w:t>
            </w:r>
          </w:p>
          <w:p w:rsidR="003C4814" w:rsidRPr="00D350B9" w:rsidRDefault="003C4814" w:rsidP="007B2775">
            <w:pPr>
              <w:tabs>
                <w:tab w:val="left" w:pos="1410"/>
              </w:tabs>
              <w:rPr>
                <w:rFonts w:ascii="Arial" w:hAnsi="Arial" w:cs="Arial"/>
              </w:rPr>
            </w:pPr>
            <w:r w:rsidRPr="00D350B9">
              <w:rPr>
                <w:rFonts w:ascii="Arial" w:hAnsi="Arial" w:cs="Arial"/>
              </w:rPr>
              <w:t>When necessary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Work instructions/procedures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Workmanship standard/acceptance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Golden sample /Approval sample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Product picture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Verbal by workshop director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3</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Are written instructions available for incoming materials inspections/testing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Is the relevant record maintained ?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Has instructions and uniformly followed</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Has instructions but no written  records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b/>
                <w:bCs/>
              </w:rPr>
            </w:pPr>
            <w:r w:rsidRPr="00D350B9">
              <w:rPr>
                <w:rFonts w:ascii="Arial" w:hAnsi="Arial" w:cs="Arial"/>
              </w:rPr>
              <w:t>Check the products by packing staff</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written inspections/ testing instructions </w:t>
            </w:r>
          </w:p>
          <w:p w:rsidR="003C4814" w:rsidRPr="00D350B9" w:rsidRDefault="003C4814" w:rsidP="007B2775">
            <w:pPr>
              <w:rPr>
                <w:rFonts w:ascii="Arial" w:hAnsi="Arial" w:cs="Arial"/>
              </w:rPr>
            </w:pPr>
            <w:r w:rsidRPr="00D350B9">
              <w:rPr>
                <w:rFonts w:ascii="Arial" w:hAnsi="Arial" w:cs="Arial"/>
              </w:rPr>
              <w:t>Available for finished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Is the relevant record maintained ?</w:t>
            </w: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Have instructions and uniformly followed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instructions but no written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Check the products by packing staff</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5</w:t>
            </w:r>
          </w:p>
        </w:tc>
        <w:tc>
          <w:tcPr>
            <w:tcW w:w="4140" w:type="dxa"/>
          </w:tcPr>
          <w:p w:rsidR="003C4814" w:rsidRPr="00D350B9" w:rsidRDefault="003C4814" w:rsidP="007B2775">
            <w:pPr>
              <w:rPr>
                <w:rFonts w:ascii="Arial" w:hAnsi="Arial" w:cs="Arial"/>
              </w:rPr>
            </w:pPr>
            <w:r w:rsidRPr="00D350B9">
              <w:rPr>
                <w:rFonts w:ascii="Arial" w:hAnsi="Arial" w:cs="Arial"/>
              </w:rPr>
              <w:t xml:space="preserve">What type of inspections is used for finished </w:t>
            </w:r>
          </w:p>
          <w:p w:rsidR="003C4814" w:rsidRPr="00D350B9" w:rsidRDefault="003C4814" w:rsidP="007B2775">
            <w:pPr>
              <w:rPr>
                <w:rFonts w:ascii="Arial" w:hAnsi="Arial" w:cs="Arial"/>
              </w:rPr>
            </w:pPr>
            <w:r w:rsidRPr="00D350B9">
              <w:rPr>
                <w:rFonts w:ascii="Arial" w:hAnsi="Arial" w:cs="Arial"/>
              </w:rPr>
              <w:t>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 xml:space="preserve">Random inspections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100%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visual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function inspection</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lastRenderedPageBreak/>
              <w:t>6</w:t>
            </w:r>
          </w:p>
        </w:tc>
        <w:tc>
          <w:tcPr>
            <w:tcW w:w="4140" w:type="dxa"/>
          </w:tcPr>
          <w:p w:rsidR="003C4814" w:rsidRPr="00D350B9" w:rsidRDefault="003C4814" w:rsidP="007B2775">
            <w:pPr>
              <w:rPr>
                <w:rFonts w:ascii="Arial" w:hAnsi="Arial" w:cs="Arial"/>
              </w:rPr>
            </w:pPr>
            <w:r w:rsidRPr="00D350B9">
              <w:rPr>
                <w:rFonts w:ascii="Arial" w:hAnsi="Arial" w:cs="Arial"/>
              </w:rPr>
              <w:t xml:space="preserve">Are non- conforming units clearly marked/segregated to prevent accidental dispatch? </w:t>
            </w:r>
          </w:p>
        </w:tc>
        <w:tc>
          <w:tcPr>
            <w:tcW w:w="3737" w:type="dxa"/>
          </w:tcPr>
          <w:p w:rsidR="003C4814" w:rsidRPr="00D350B9" w:rsidRDefault="003C4814" w:rsidP="007B2775">
            <w:pPr>
              <w:rPr>
                <w:rFonts w:ascii="Arial" w:hAnsi="Arial" w:cs="Arial"/>
              </w:rPr>
            </w:pPr>
            <w:r w:rsidRPr="00D350B9">
              <w:rPr>
                <w:rFonts w:ascii="Arial" w:hAnsi="Arial" w:cs="Arial"/>
              </w:rPr>
              <w:t>Marked and segregated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Segregated but not marked clearly</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Not found in site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7</w:t>
            </w:r>
          </w:p>
        </w:tc>
        <w:tc>
          <w:tcPr>
            <w:tcW w:w="4140" w:type="dxa"/>
          </w:tcPr>
          <w:p w:rsidR="003C4814" w:rsidRPr="00D350B9" w:rsidRDefault="003C4814" w:rsidP="007B2775">
            <w:pPr>
              <w:rPr>
                <w:rFonts w:ascii="Arial" w:hAnsi="Arial" w:cs="Arial"/>
              </w:rPr>
            </w:pPr>
            <w:r w:rsidRPr="00D350B9">
              <w:rPr>
                <w:rFonts w:ascii="Arial" w:hAnsi="Arial" w:cs="Arial"/>
              </w:rPr>
              <w:t xml:space="preserve">How are the non – conforming units handled ? </w:t>
            </w:r>
          </w:p>
        </w:tc>
        <w:tc>
          <w:tcPr>
            <w:tcW w:w="3737" w:type="dxa"/>
          </w:tcPr>
          <w:p w:rsidR="003C4814" w:rsidRPr="00D350B9" w:rsidRDefault="003C4814" w:rsidP="007B2775">
            <w:pPr>
              <w:rPr>
                <w:rFonts w:ascii="Arial" w:hAnsi="Arial" w:cs="Arial"/>
              </w:rPr>
            </w:pPr>
            <w:r w:rsidRPr="00D350B9">
              <w:rPr>
                <w:rFonts w:ascii="Arial" w:hAnsi="Arial" w:cs="Arial"/>
              </w:rPr>
              <w:t>Repaired and re-inspection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Picked out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Used under control</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Others</w:t>
            </w:r>
          </w:p>
          <w:p w:rsidR="003C4814" w:rsidRPr="00D350B9" w:rsidRDefault="003C4814" w:rsidP="007B2775">
            <w:pPr>
              <w:rPr>
                <w:rFonts w:ascii="Arial" w:hAnsi="Arial" w:cs="Arial"/>
              </w:rPr>
            </w:pPr>
          </w:p>
        </w:tc>
      </w:tr>
    </w:tbl>
    <w:p w:rsidR="003C4814" w:rsidRPr="00810C8F" w:rsidRDefault="003C4814" w:rsidP="003C4814">
      <w:pPr>
        <w:rPr>
          <w:rFonts w:ascii="Arial" w:hAnsi="Arial" w:cs="Arial"/>
        </w:rPr>
      </w:pPr>
    </w:p>
    <w:p w:rsidR="003C4814" w:rsidRPr="007C4972" w:rsidRDefault="003C4814" w:rsidP="003C4814">
      <w:pPr>
        <w:rPr>
          <w:rFonts w:ascii="Arial" w:hAnsi="Arial" w:cs="Arial"/>
        </w:rPr>
      </w:pPr>
    </w:p>
    <w:p w:rsidR="003C4814" w:rsidRPr="007C4972"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Section 3 : Company Development/ Expansion Plans</w:t>
      </w: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Company Development/Expansion Plans</w:t>
            </w:r>
          </w:p>
          <w:p w:rsidR="003C4814" w:rsidRPr="00D350B9" w:rsidRDefault="003C4814" w:rsidP="007B2775">
            <w:pPr>
              <w:rPr>
                <w:rFonts w:ascii="Arial" w:hAnsi="Arial" w:cs="Arial"/>
                <w:b/>
                <w:bCs/>
              </w:rPr>
            </w:pPr>
          </w:p>
        </w:tc>
      </w:tr>
      <w:tr w:rsidR="003C4814" w:rsidRPr="00D350B9" w:rsidTr="007B2775">
        <w:tc>
          <w:tcPr>
            <w:tcW w:w="828" w:type="dxa"/>
          </w:tcPr>
          <w:p w:rsidR="003C4814" w:rsidRPr="00D350B9" w:rsidRDefault="003C4814" w:rsidP="007B2775">
            <w:pPr>
              <w:rPr>
                <w:rFonts w:ascii="Arial" w:hAnsi="Arial" w:cs="Arial"/>
                <w:b/>
                <w:bCs/>
              </w:rPr>
            </w:pPr>
            <w:r w:rsidRPr="00D350B9">
              <w:rPr>
                <w:rFonts w:ascii="Arial" w:hAnsi="Arial" w:cs="Arial"/>
                <w:b/>
                <w:bCs/>
              </w:rPr>
              <w:t>Item</w:t>
            </w:r>
          </w:p>
        </w:tc>
        <w:tc>
          <w:tcPr>
            <w:tcW w:w="4855" w:type="dxa"/>
          </w:tcPr>
          <w:p w:rsidR="003C4814" w:rsidRPr="00D350B9" w:rsidRDefault="003C4814" w:rsidP="007B2775">
            <w:pPr>
              <w:rPr>
                <w:rFonts w:ascii="Arial" w:hAnsi="Arial" w:cs="Arial"/>
                <w:b/>
                <w:bCs/>
              </w:rPr>
            </w:pPr>
            <w:r w:rsidRPr="00D350B9">
              <w:rPr>
                <w:rFonts w:ascii="Arial" w:hAnsi="Arial" w:cs="Arial"/>
                <w:b/>
                <w:bCs/>
              </w:rPr>
              <w:t>Company Development Action(s)</w:t>
            </w:r>
          </w:p>
          <w:p w:rsidR="003C4814" w:rsidRPr="00D350B9" w:rsidRDefault="003C4814" w:rsidP="007B2775">
            <w:pPr>
              <w:rPr>
                <w:rFonts w:ascii="Arial" w:hAnsi="Arial" w:cs="Arial"/>
                <w:b/>
                <w:bCs/>
              </w:rPr>
            </w:pPr>
          </w:p>
        </w:tc>
        <w:tc>
          <w:tcPr>
            <w:tcW w:w="2842" w:type="dxa"/>
          </w:tcPr>
          <w:p w:rsidR="003C4814" w:rsidRPr="00D350B9" w:rsidRDefault="003C4814" w:rsidP="007B2775">
            <w:pPr>
              <w:rPr>
                <w:rFonts w:ascii="Arial" w:hAnsi="Arial" w:cs="Arial"/>
                <w:b/>
                <w:bCs/>
              </w:rPr>
            </w:pPr>
            <w:r w:rsidRPr="00D350B9">
              <w:rPr>
                <w:rFonts w:ascii="Arial" w:hAnsi="Arial" w:cs="Arial"/>
                <w:b/>
                <w:bCs/>
              </w:rPr>
              <w:t>Timeframe</w:t>
            </w: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Default="003C4814" w:rsidP="003C4814">
      <w:pPr>
        <w:rPr>
          <w:rFonts w:ascii="Arial" w:hAnsi="Arial" w:cs="Arial"/>
        </w:rPr>
      </w:pPr>
    </w:p>
    <w:p w:rsidR="003C4814" w:rsidRPr="007C4972" w:rsidRDefault="003C4814" w:rsidP="003C4814">
      <w:pPr>
        <w:rPr>
          <w:rFonts w:ascii="Arial" w:hAnsi="Arial" w:cs="Arial"/>
        </w:rPr>
      </w:pPr>
    </w:p>
    <w:p w:rsidR="003C4814" w:rsidRPr="0056086B" w:rsidRDefault="003C4814" w:rsidP="003C4814">
      <w:pPr>
        <w:rPr>
          <w:rFonts w:ascii="Arial" w:hAnsi="Arial" w:cs="Arial"/>
          <w:b/>
          <w:bCs/>
        </w:rPr>
      </w:pPr>
    </w:p>
    <w:p w:rsidR="003C4814" w:rsidRDefault="003C4814" w:rsidP="003C4814">
      <w:pPr>
        <w:tabs>
          <w:tab w:val="left" w:pos="3480"/>
        </w:tabs>
        <w:rPr>
          <w:rFonts w:ascii="Arial" w:hAnsi="Arial" w:cs="Arial"/>
          <w:b/>
          <w:bCs/>
        </w:rPr>
      </w:pPr>
      <w:r>
        <w:rPr>
          <w:rFonts w:ascii="Arial" w:hAnsi="Arial" w:cs="Arial"/>
          <w:b/>
          <w:bCs/>
        </w:rPr>
        <w:tab/>
        <w:t>Part H</w:t>
      </w:r>
      <w:r w:rsidRPr="0056086B">
        <w:rPr>
          <w:rFonts w:ascii="Arial" w:hAnsi="Arial" w:cs="Arial"/>
          <w:b/>
          <w:bCs/>
        </w:rPr>
        <w:t xml:space="preserve"> : Photos of documents</w:t>
      </w: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Pr="0056086B"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Section 1 : photo of documents</w:t>
      </w:r>
    </w:p>
    <w:p w:rsidR="003C4814" w:rsidRPr="00BC7036" w:rsidRDefault="003C4814" w:rsidP="003C4814">
      <w:pPr>
        <w:tabs>
          <w:tab w:val="left" w:pos="3480"/>
        </w:tabs>
        <w:rPr>
          <w:rFonts w:ascii="Arial" w:hAnsi="Arial" w:cs="Arial"/>
          <w:b/>
          <w:bCs/>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Business License</w:t>
      </w: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Lease Agreement</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E733AE" w:rsidRDefault="00DA6D21">
      <w:pPr>
        <w:rPr>
          <w:b/>
          <w:bCs/>
        </w:rPr>
      </w:pPr>
      <w:r>
        <w:rPr>
          <w:b/>
          <w:bCs/>
        </w:rPr>
        <w:t xml:space="preserve"> </w:t>
      </w:r>
    </w:p>
    <w:p w:rsidR="003C4814" w:rsidRDefault="003C4814">
      <w:pPr>
        <w:rPr>
          <w:b/>
          <w:bCs/>
        </w:rPr>
      </w:pPr>
    </w:p>
    <w:p w:rsidR="003C4814" w:rsidRDefault="003C4814">
      <w:pPr>
        <w:rPr>
          <w:b/>
          <w:bCs/>
        </w:rPr>
      </w:pPr>
    </w:p>
    <w:p w:rsidR="003C4814" w:rsidRPr="00BC7036" w:rsidRDefault="003C4814" w:rsidP="003C4814">
      <w:pPr>
        <w:tabs>
          <w:tab w:val="left" w:pos="3480"/>
        </w:tabs>
        <w:rPr>
          <w:rFonts w:ascii="Arial" w:hAnsi="Arial" w:cs="Arial"/>
          <w:b/>
          <w:bCs/>
        </w:rPr>
      </w:pPr>
      <w:r w:rsidRPr="00BC7036">
        <w:rPr>
          <w:rFonts w:ascii="Arial" w:hAnsi="Arial" w:cs="Arial"/>
          <w:b/>
          <w:bCs/>
        </w:rPr>
        <w:lastRenderedPageBreak/>
        <w:t>Description : Patent Certificate</w:t>
      </w:r>
    </w:p>
    <w:p w:rsidR="003C4814" w:rsidRPr="0056086B" w:rsidRDefault="003C4814" w:rsidP="003C4814">
      <w:pPr>
        <w:tabs>
          <w:tab w:val="left" w:pos="3480"/>
        </w:tabs>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Section 2 : Photos of Company </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2.1 Photos of Company and product sample</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Description : Company Gate </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lastRenderedPageBreak/>
        <w:t>Description : Workshop</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Office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Warehouse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56086B" w:rsidRDefault="003C4814" w:rsidP="003C4814">
      <w:pPr>
        <w:tabs>
          <w:tab w:val="left" w:pos="3480"/>
        </w:tabs>
        <w:jc w:val="both"/>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Default="003C4814">
      <w:pPr>
        <w:rPr>
          <w:b/>
          <w:bCs/>
        </w:rPr>
      </w:pPr>
    </w:p>
    <w:p w:rsidR="003C4814" w:rsidRDefault="003C4814">
      <w:pPr>
        <w:rPr>
          <w:b/>
          <w:bCs/>
        </w:rPr>
      </w:pPr>
    </w:p>
    <w:p w:rsidR="003C4814" w:rsidRDefault="003C4814">
      <w:pPr>
        <w:rPr>
          <w:b/>
          <w:bCs/>
        </w:rPr>
      </w:pPr>
    </w:p>
    <w:p w:rsidR="0042724C" w:rsidRDefault="0042724C" w:rsidP="003C4814"/>
    <w:p w:rsidR="0042724C" w:rsidRDefault="0042724C" w:rsidP="0042724C">
      <w:pPr>
        <w:jc w:val="right"/>
      </w:pPr>
    </w:p>
    <w:p w:rsidR="0042724C" w:rsidRDefault="0042724C" w:rsidP="0042724C">
      <w:pPr>
        <w:jc w:val="right"/>
      </w:pPr>
    </w:p>
    <w:p w:rsidR="0042724C" w:rsidRDefault="0042724C"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42724C" w:rsidRDefault="0042724C" w:rsidP="0042724C">
      <w:pPr>
        <w:jc w:val="right"/>
      </w:pPr>
    </w:p>
    <w:p w:rsidR="003C4814" w:rsidRPr="00BC7036" w:rsidRDefault="0042724C" w:rsidP="003C4814">
      <w:pPr>
        <w:tabs>
          <w:tab w:val="left" w:pos="3480"/>
        </w:tabs>
        <w:jc w:val="both"/>
        <w:rPr>
          <w:rFonts w:ascii="Arial" w:hAnsi="Arial" w:cs="Arial"/>
          <w:b/>
          <w:bCs/>
        </w:rPr>
      </w:pPr>
      <w:r>
        <w:rPr>
          <w:b/>
          <w:bCs/>
          <w:caps/>
          <w:sz w:val="24"/>
          <w:szCs w:val="24"/>
        </w:rPr>
        <w:br w:type="page"/>
      </w:r>
      <w:r w:rsidR="003C4814" w:rsidRPr="00BC7036">
        <w:rPr>
          <w:rFonts w:ascii="Arial" w:hAnsi="Arial" w:cs="Arial"/>
          <w:b/>
          <w:bCs/>
        </w:rPr>
        <w:lastRenderedPageBreak/>
        <w:t>Description : Showroom</w:t>
      </w:r>
    </w:p>
    <w:p w:rsidR="003C4814" w:rsidRDefault="003C4814" w:rsidP="003C4814">
      <w:pPr>
        <w:tabs>
          <w:tab w:val="left" w:pos="3480"/>
        </w:tabs>
        <w:jc w:val="both"/>
        <w:rPr>
          <w:rFonts w:ascii="Arial" w:hAnsi="Arial" w:cs="Arial"/>
        </w:rPr>
      </w:pPr>
    </w:p>
    <w:p w:rsidR="003C4814" w:rsidRDefault="003C4814" w:rsidP="003C4814">
      <w:pPr>
        <w:rPr>
          <w:b/>
          <w:bCs/>
          <w:caps/>
          <w:sz w:val="24"/>
          <w:szCs w:val="24"/>
        </w:rPr>
      </w:pPr>
    </w:p>
    <w:p w:rsidR="005E432D" w:rsidRDefault="003C4814" w:rsidP="003C4814">
      <w:pPr>
        <w:rPr>
          <w:b/>
          <w:bCs/>
          <w:caps/>
          <w:sz w:val="24"/>
          <w:szCs w:val="24"/>
        </w:rPr>
      </w:pPr>
      <w:r>
        <w:rPr>
          <w:b/>
          <w:bCs/>
          <w:caps/>
          <w:sz w:val="24"/>
          <w:szCs w:val="24"/>
        </w:rPr>
        <w:br w:type="page"/>
      </w:r>
    </w:p>
    <w:p w:rsidR="007B2775" w:rsidRDefault="007B2775" w:rsidP="007B2775">
      <w:pPr>
        <w:rPr>
          <w:b/>
          <w:bCs/>
          <w:caps/>
          <w:sz w:val="24"/>
          <w:szCs w:val="24"/>
        </w:rPr>
      </w:pPr>
      <w:r>
        <w:rPr>
          <w:b/>
          <w:bCs/>
          <w:caps/>
          <w:sz w:val="24"/>
          <w:szCs w:val="24"/>
        </w:rPr>
        <w:lastRenderedPageBreak/>
        <w:t xml:space="preserve">Appendix (B) – In process inspection certificate (during </w:t>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t>production inspection)</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3480"/>
        </w:tabs>
        <w:jc w:val="both"/>
        <w:rPr>
          <w:rFonts w:ascii="Arial" w:hAnsi="Arial" w:cs="Arial"/>
        </w:rPr>
      </w:pPr>
      <w:r w:rsidRPr="000A5830">
        <w:rPr>
          <w:rFonts w:ascii="Arial" w:hAnsi="Arial" w:cs="Arial"/>
          <w:b/>
          <w:bCs/>
          <w:u w:val="single"/>
        </w:rPr>
        <w:t>In Proce</w:t>
      </w:r>
      <w:r>
        <w:rPr>
          <w:rFonts w:ascii="Arial" w:hAnsi="Arial" w:cs="Arial"/>
          <w:b/>
          <w:bCs/>
          <w:u w:val="single"/>
        </w:rPr>
        <w:t>ss Inspection Certificate(During</w:t>
      </w:r>
      <w:r w:rsidRPr="000A5830">
        <w:rPr>
          <w:rFonts w:ascii="Arial" w:hAnsi="Arial" w:cs="Arial"/>
          <w:b/>
          <w:bCs/>
          <w:u w:val="single"/>
        </w:rPr>
        <w:t xml:space="preserve"> Production Inspection</w:t>
      </w:r>
      <w:r>
        <w:rPr>
          <w:rFonts w:ascii="Arial" w:hAnsi="Arial" w:cs="Arial"/>
        </w:rPr>
        <w:t>)</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Inspection agency shall carry out the inspections when 20% of the order quantity has</w:t>
      </w:r>
    </w:p>
    <w:p w:rsidR="007B2775" w:rsidRDefault="007B2775" w:rsidP="007B2775">
      <w:pPr>
        <w:tabs>
          <w:tab w:val="left" w:pos="3480"/>
        </w:tabs>
        <w:jc w:val="both"/>
        <w:rPr>
          <w:rFonts w:ascii="Arial" w:hAnsi="Arial" w:cs="Arial"/>
        </w:rPr>
      </w:pPr>
      <w:r>
        <w:rPr>
          <w:rFonts w:ascii="Arial" w:hAnsi="Arial" w:cs="Arial"/>
        </w:rPr>
        <w:t>been produced so as to ensure that the contractual obligations regarding product specifications and other requirements have fulfilled and complied with.</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Pr="00BC7036" w:rsidRDefault="007B2775" w:rsidP="007B2775">
      <w:pPr>
        <w:tabs>
          <w:tab w:val="left" w:pos="3480"/>
        </w:tabs>
        <w:jc w:val="both"/>
        <w:rPr>
          <w:rFonts w:ascii="Arial" w:hAnsi="Arial" w:cs="Arial"/>
          <w:b/>
          <w:bCs/>
          <w:u w:val="single"/>
        </w:rPr>
      </w:pPr>
      <w:r w:rsidRPr="00BC7036">
        <w:rPr>
          <w:rFonts w:ascii="Arial" w:hAnsi="Arial" w:cs="Arial"/>
          <w:b/>
          <w:bCs/>
          <w:u w:val="single"/>
        </w:rPr>
        <w:t xml:space="preserve">Scope and Procedure </w:t>
      </w:r>
    </w:p>
    <w:p w:rsidR="007B2775" w:rsidRDefault="007B2775" w:rsidP="007B2775">
      <w:pPr>
        <w:tabs>
          <w:tab w:val="left" w:pos="3480"/>
        </w:tabs>
        <w:jc w:val="both"/>
        <w:rPr>
          <w:rFonts w:ascii="Arial" w:hAnsi="Arial" w:cs="Arial"/>
          <w:u w:val="single"/>
        </w:rPr>
      </w:pPr>
    </w:p>
    <w:p w:rsidR="007B2775" w:rsidRDefault="007B2775" w:rsidP="007B2775">
      <w:pPr>
        <w:tabs>
          <w:tab w:val="left" w:pos="3480"/>
        </w:tabs>
        <w:jc w:val="both"/>
        <w:rPr>
          <w:rFonts w:ascii="Arial" w:hAnsi="Arial" w:cs="Arial"/>
        </w:rPr>
      </w:pPr>
    </w:p>
    <w:p w:rsidR="007B2775" w:rsidRPr="000A5830" w:rsidRDefault="007B2775" w:rsidP="007B2775">
      <w:pPr>
        <w:tabs>
          <w:tab w:val="left" w:pos="3480"/>
        </w:tabs>
        <w:jc w:val="both"/>
        <w:rPr>
          <w:rFonts w:ascii="Arial" w:hAnsi="Arial" w:cs="Arial"/>
        </w:rPr>
      </w:pPr>
      <w:r>
        <w:rPr>
          <w:rFonts w:ascii="Arial" w:hAnsi="Arial" w:cs="Arial"/>
        </w:rPr>
        <w:t>Sample size selection from the lot</w:t>
      </w:r>
    </w:p>
    <w:p w:rsidR="007B2775" w:rsidRPr="000A5830"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sidRPr="000A5830">
        <w:rPr>
          <w:rFonts w:ascii="Arial" w:hAnsi="Arial" w:cs="Arial"/>
        </w:rPr>
        <w:t xml:space="preserve">Sample </w:t>
      </w:r>
      <w:r>
        <w:rPr>
          <w:rFonts w:ascii="Arial" w:hAnsi="Arial" w:cs="Arial"/>
        </w:rPr>
        <w:t>size code letter shall be selected from table 1 – sample size code Letters in appendix C depending on the Lot size and General Inspection Level 1.</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Then the table 2 – A – Single Sampling Plans for normal inspections (Master Table) in Appendix D shall be employed for sample size determination and allowable failure percentage.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Following are the inspection levels to be used:</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 xml:space="preserve">Accepting Quality Limit – 2.5 </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Single Sample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Normal inspection</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From the above, Sample size shall be obtained from table 2- A in Appendix D. Subsequently a sample of the above size is selected from lot using standard Random Tables.</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Each ferrule in the sample shall be subjected to the following parameters &amp; features.</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3480"/>
        </w:tabs>
        <w:jc w:val="both"/>
        <w:rPr>
          <w:rFonts w:ascii="Arial" w:hAnsi="Arial" w:cs="Arial"/>
        </w:rPr>
      </w:pPr>
      <w:r>
        <w:rPr>
          <w:rFonts w:ascii="Arial" w:hAnsi="Arial" w:cs="Arial"/>
        </w:rPr>
        <w:t>Full dimensional test for compliance with the attached dimensional drawing of the Ferrule.</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 xml:space="preserve">Compliance with the type specified, construction features shown in the drawing. </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open/ top plug closed, for compliance with the specified body pressure.</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closed/ top plug closed, for compliance with the specified body pressure.</w:t>
      </w:r>
    </w:p>
    <w:p w:rsidR="007B2775" w:rsidRDefault="007B2775" w:rsidP="007B2775">
      <w:pPr>
        <w:pStyle w:val="ListParagrap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Any ferrule failing in any of the above eight tests shall be considered to have failed totally.</w:t>
      </w:r>
    </w:p>
    <w:p w:rsidR="007B2775" w:rsidRDefault="007B2775" w:rsidP="007B2775">
      <w:pPr>
        <w:pStyle w:val="ListParagrap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In addition material composition of 03 random samples shall be tested by the Independent Agency for compliance with the specified material composition. Reports shall be submitted to the NWSDB.</w:t>
      </w:r>
    </w:p>
    <w:p w:rsidR="003C4814" w:rsidRDefault="003C4814"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111DBB" w:rsidRDefault="00111DBB" w:rsidP="003C4814">
      <w:pPr>
        <w:rPr>
          <w:b/>
          <w:bCs/>
          <w:caps/>
          <w:sz w:val="24"/>
          <w:szCs w:val="24"/>
        </w:rPr>
      </w:pPr>
    </w:p>
    <w:p w:rsidR="007B2775" w:rsidRDefault="007B2775" w:rsidP="003C4814">
      <w:pPr>
        <w:rPr>
          <w:b/>
          <w:bCs/>
          <w:caps/>
          <w:sz w:val="24"/>
          <w:szCs w:val="24"/>
        </w:rPr>
      </w:pPr>
    </w:p>
    <w:p w:rsidR="007B2775" w:rsidRDefault="007B2775" w:rsidP="007B2775">
      <w:pPr>
        <w:tabs>
          <w:tab w:val="left" w:pos="540"/>
          <w:tab w:val="left" w:pos="3480"/>
        </w:tabs>
        <w:jc w:val="both"/>
        <w:rPr>
          <w:rFonts w:ascii="Arial" w:hAnsi="Arial" w:cs="Arial"/>
          <w:b/>
          <w:bCs/>
          <w:u w:val="single"/>
        </w:rPr>
      </w:pPr>
      <w:r w:rsidRPr="00123A92">
        <w:rPr>
          <w:rFonts w:ascii="Arial" w:hAnsi="Arial" w:cs="Arial"/>
          <w:b/>
          <w:bCs/>
          <w:u w:val="single"/>
        </w:rPr>
        <w:lastRenderedPageBreak/>
        <w:t xml:space="preserve">Visual Inspections  </w:t>
      </w:r>
    </w:p>
    <w:p w:rsidR="007B2775" w:rsidRDefault="007B2775" w:rsidP="007B2775">
      <w:pPr>
        <w:tabs>
          <w:tab w:val="left" w:pos="540"/>
          <w:tab w:val="left" w:pos="3480"/>
        </w:tabs>
        <w:jc w:val="both"/>
        <w:rPr>
          <w:rFonts w:ascii="Arial" w:hAnsi="Arial" w:cs="Arial"/>
          <w:b/>
          <w:bCs/>
          <w:u w:val="single"/>
        </w:rPr>
      </w:pPr>
    </w:p>
    <w:p w:rsidR="007B2775" w:rsidRPr="00123A92"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sidRPr="00123A92">
        <w:rPr>
          <w:rFonts w:ascii="Arial" w:hAnsi="Arial" w:cs="Arial"/>
        </w:rPr>
        <w:t>All</w:t>
      </w:r>
      <w:r>
        <w:rPr>
          <w:rFonts w:ascii="Arial" w:hAnsi="Arial" w:cs="Arial"/>
        </w:rPr>
        <w:t xml:space="preserve">  components parts being used in the manufacture of the ferrules to be supplied under this</w:t>
      </w:r>
    </w:p>
    <w:p w:rsidR="007B2775" w:rsidRDefault="007B2775" w:rsidP="007B2775">
      <w:pPr>
        <w:tabs>
          <w:tab w:val="left" w:pos="540"/>
          <w:tab w:val="left" w:pos="3480"/>
        </w:tabs>
        <w:jc w:val="both"/>
        <w:rPr>
          <w:rFonts w:ascii="Arial" w:hAnsi="Arial" w:cs="Arial"/>
        </w:rPr>
      </w:pPr>
      <w:r>
        <w:rPr>
          <w:rFonts w:ascii="Arial" w:hAnsi="Arial" w:cs="Arial"/>
        </w:rPr>
        <w:t>Contract shall be carefully inspected for their quality.</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ab/>
        <w:t>i.e.     precision of machining, casting, surface finish etc.</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r>
      <w:r>
        <w:rPr>
          <w:rFonts w:ascii="Arial" w:hAnsi="Arial" w:cs="Arial"/>
        </w:rPr>
        <w:tab/>
        <w:t xml:space="preserve">alignments, tolerances between matching parts, positioning of parts in the </w:t>
      </w:r>
      <w:r>
        <w:rPr>
          <w:rFonts w:ascii="Arial" w:hAnsi="Arial" w:cs="Arial"/>
        </w:rPr>
        <w:tab/>
      </w:r>
      <w:r>
        <w:rPr>
          <w:rFonts w:ascii="Arial" w:hAnsi="Arial" w:cs="Arial"/>
        </w:rPr>
        <w:tab/>
      </w:r>
      <w:r>
        <w:rPr>
          <w:rFonts w:ascii="Arial" w:hAnsi="Arial" w:cs="Arial"/>
        </w:rPr>
        <w:tab/>
      </w:r>
      <w:r>
        <w:rPr>
          <w:rFonts w:ascii="Arial" w:hAnsi="Arial" w:cs="Arial"/>
        </w:rPr>
        <w:tab/>
        <w:t>subassemblies and overall assembly etc.</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DB2CE8" w:rsidRDefault="00DB2CE8"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lastRenderedPageBreak/>
        <w:t>apeendix (C) – Pre Production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sidRPr="00654E21">
        <w:rPr>
          <w:rFonts w:ascii="Arial" w:hAnsi="Arial" w:cs="Arial"/>
          <w:b/>
          <w:bCs/>
          <w:u w:val="single"/>
        </w:rPr>
        <w:t xml:space="preserve">Pre Product Certificate          </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Pr="00654E21"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sidRPr="00654E21">
        <w:rPr>
          <w:rFonts w:ascii="Arial" w:hAnsi="Arial" w:cs="Arial"/>
        </w:rPr>
        <w:t xml:space="preserve">Inspection Agency shall inspect all individual </w:t>
      </w:r>
      <w:r>
        <w:rPr>
          <w:rFonts w:ascii="Arial" w:hAnsi="Arial" w:cs="Arial"/>
        </w:rPr>
        <w:t>components to be used in the manufacturing and assembly process of the meters to be supplied under this contract.</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Inspections to be carried out,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Visual</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Measurements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Fits &amp; tolerances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 xml:space="preserve">Mating of parts (proper fit, alignment </w:t>
      </w:r>
      <w:proofErr w:type="spellStart"/>
      <w:r>
        <w:rPr>
          <w:rFonts w:ascii="Arial" w:hAnsi="Arial" w:cs="Arial"/>
        </w:rPr>
        <w:t>etc</w:t>
      </w:r>
      <w:proofErr w:type="spellEnd"/>
      <w:r>
        <w:rPr>
          <w:rFonts w:ascii="Arial" w:hAnsi="Arial" w:cs="Arial"/>
        </w:rPr>
        <w: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Machined surfaces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Parts to be subjected to these tests,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Ferrule body </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cap</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Stem</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Inner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Banjo washers</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 Top cap washer</w:t>
      </w: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t>appendix (D) – Qulaity control/assurance system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Pr>
          <w:rFonts w:ascii="Arial" w:hAnsi="Arial" w:cs="Arial"/>
          <w:b/>
          <w:bCs/>
          <w:u w:val="single"/>
        </w:rPr>
        <w:t>Quality Control / Assurance system Certificate</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rPr>
      </w:pPr>
      <w:r w:rsidRPr="004E3BEB">
        <w:rPr>
          <w:rFonts w:ascii="Arial" w:hAnsi="Arial" w:cs="Arial"/>
        </w:rPr>
        <w:t>Ver</w:t>
      </w:r>
      <w:r>
        <w:rPr>
          <w:rFonts w:ascii="Arial" w:hAnsi="Arial" w:cs="Arial"/>
        </w:rPr>
        <w:t>i</w:t>
      </w:r>
      <w:r w:rsidRPr="004E3BEB">
        <w:rPr>
          <w:rFonts w:ascii="Arial" w:hAnsi="Arial" w:cs="Arial"/>
        </w:rPr>
        <w:t xml:space="preserve">fication </w:t>
      </w:r>
      <w:r>
        <w:rPr>
          <w:rFonts w:ascii="Arial" w:hAnsi="Arial" w:cs="Arial"/>
        </w:rPr>
        <w:t>and certifications whether the manufacturer has a documentary Quality(control) plan for the materials, manufactured and sub – contracted parts in the production process.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Quality plan formats shall generally include,</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Part number &amp; Description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Default="007B2775" w:rsidP="007B2775">
      <w:pPr>
        <w:tabs>
          <w:tab w:val="left" w:pos="540"/>
          <w:tab w:val="left" w:pos="1080"/>
          <w:tab w:val="left" w:pos="1110"/>
        </w:tabs>
        <w:jc w:val="both"/>
        <w:rPr>
          <w:rFonts w:ascii="Arial" w:hAnsi="Arial" w:cs="Arial"/>
        </w:rPr>
      </w:pPr>
      <w:r>
        <w:rPr>
          <w:rFonts w:ascii="Arial" w:hAnsi="Arial" w:cs="Arial"/>
        </w:rPr>
        <w:tab/>
        <w:t xml:space="preserve">Measurements Method </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Quantity to be checked</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Frequency</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Specification limits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Deviation/Defects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Actions on Deviations/Defects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Responsible division/person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Pr="004E3BEB" w:rsidRDefault="007B2775" w:rsidP="007B2775">
      <w:pPr>
        <w:tabs>
          <w:tab w:val="left" w:pos="540"/>
          <w:tab w:val="left" w:pos="1080"/>
          <w:tab w:val="left" w:pos="1110"/>
        </w:tabs>
        <w:jc w:val="both"/>
        <w:rPr>
          <w:rFonts w:ascii="Arial" w:hAnsi="Arial" w:cs="Arial"/>
        </w:rPr>
      </w:pPr>
      <w:r>
        <w:rPr>
          <w:rFonts w:ascii="Arial" w:hAnsi="Arial" w:cs="Arial"/>
        </w:rPr>
        <w:tab/>
        <w:t>Description of the Sampling Procedure, Standards used for Sampling.</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EC7B13" w:rsidRPr="00074BEB" w:rsidRDefault="00EC7B13" w:rsidP="00EC7B13">
      <w:pPr>
        <w:jc w:val="center"/>
        <w:rPr>
          <w:b/>
          <w:bCs/>
          <w:caps/>
          <w:sz w:val="24"/>
          <w:szCs w:val="24"/>
          <w:lang w:val="ro-RO"/>
        </w:rPr>
      </w:pPr>
      <w:r w:rsidRPr="00074BEB">
        <w:rPr>
          <w:b/>
          <w:bCs/>
          <w:caps/>
          <w:sz w:val="24"/>
          <w:szCs w:val="24"/>
          <w:lang w:val="ro-RO"/>
        </w:rPr>
        <w:t>Appendix 1</w:t>
      </w:r>
      <w:r w:rsidR="007B2775">
        <w:rPr>
          <w:b/>
          <w:bCs/>
          <w:caps/>
          <w:sz w:val="24"/>
          <w:szCs w:val="24"/>
          <w:lang w:val="ro-RO"/>
        </w:rPr>
        <w:t>2</w:t>
      </w:r>
      <w:r>
        <w:rPr>
          <w:b/>
          <w:bCs/>
          <w:caps/>
          <w:sz w:val="24"/>
          <w:szCs w:val="24"/>
          <w:lang w:val="ro-RO"/>
        </w:rPr>
        <w:t xml:space="preserve"> </w:t>
      </w:r>
      <w:r w:rsidRPr="00074BEB">
        <w:rPr>
          <w:b/>
          <w:bCs/>
          <w:caps/>
          <w:sz w:val="24"/>
          <w:szCs w:val="24"/>
          <w:lang w:val="ro-RO"/>
        </w:rPr>
        <w:t>- Confirmation of Supplying Goods Manufactured</w:t>
      </w:r>
      <w:r w:rsidR="00DB2CE8">
        <w:rPr>
          <w:b/>
          <w:bCs/>
          <w:caps/>
          <w:sz w:val="24"/>
          <w:szCs w:val="24"/>
          <w:lang w:val="ro-RO"/>
        </w:rPr>
        <w:t xml:space="preserve"> </w:t>
      </w:r>
      <w:r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E96A65">
        <w:rPr>
          <w:sz w:val="24"/>
          <w:szCs w:val="24"/>
          <w:lang w:val="ro-RO"/>
        </w:rPr>
        <w:t xml:space="preserve"> Procurement Committee,</w:t>
      </w:r>
    </w:p>
    <w:p w:rsidR="00EC7B13" w:rsidRPr="00074BEB" w:rsidRDefault="00E96A65" w:rsidP="00EC7B13">
      <w:pPr>
        <w:rPr>
          <w:sz w:val="24"/>
          <w:szCs w:val="24"/>
        </w:rPr>
      </w:pPr>
      <w:r>
        <w:rPr>
          <w:sz w:val="24"/>
          <w:szCs w:val="24"/>
        </w:rPr>
        <w:t>……………………………………..</w:t>
      </w:r>
      <w:r w:rsidR="00EC7B13" w:rsidRPr="00074BEB">
        <w:rPr>
          <w:sz w:val="24"/>
          <w:szCs w:val="24"/>
        </w:rPr>
        <w:t xml:space="preserve">, </w:t>
      </w:r>
    </w:p>
    <w:p w:rsidR="00EC7B13" w:rsidRPr="00074BEB" w:rsidRDefault="00E96A65"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B079E7" w:rsidRDefault="00B079E7" w:rsidP="00EC7B13">
      <w:pPr>
        <w:rPr>
          <w:b/>
          <w:bCs/>
          <w:sz w:val="24"/>
          <w:szCs w:val="24"/>
        </w:rPr>
      </w:pPr>
    </w:p>
    <w:p w:rsidR="00EC7B13" w:rsidRDefault="00DE1710" w:rsidP="00EC7B13">
      <w:pPr>
        <w:rPr>
          <w:b/>
          <w:color w:val="000000"/>
          <w:kern w:val="16"/>
          <w:sz w:val="23"/>
          <w:szCs w:val="23"/>
        </w:rPr>
      </w:pPr>
      <w:r w:rsidRPr="00823D5C">
        <w:rPr>
          <w:b/>
          <w:bCs/>
          <w:sz w:val="24"/>
          <w:szCs w:val="24"/>
        </w:rPr>
        <w:t xml:space="preserve">SUPPLY &amp; DELIVERY </w:t>
      </w:r>
      <w:r w:rsidR="00B079E7" w:rsidRPr="00823D5C">
        <w:rPr>
          <w:b/>
          <w:bCs/>
          <w:sz w:val="24"/>
          <w:szCs w:val="24"/>
        </w:rPr>
        <w:t>OF GUNMETAL</w:t>
      </w:r>
      <w:r w:rsidR="007B2775">
        <w:rPr>
          <w:b/>
          <w:bCs/>
          <w:sz w:val="24"/>
          <w:szCs w:val="24"/>
        </w:rPr>
        <w:t xml:space="preserve"> FERRULES</w:t>
      </w: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B079E7" w:rsidRDefault="00B079E7" w:rsidP="00B079E7">
      <w:pPr>
        <w:jc w:val="both"/>
        <w:rPr>
          <w:sz w:val="24"/>
          <w:szCs w:val="24"/>
        </w:rPr>
      </w:pPr>
    </w:p>
    <w:p w:rsidR="00EC7B13" w:rsidRDefault="00EC7B13" w:rsidP="00B079E7">
      <w:pPr>
        <w:jc w:val="both"/>
        <w:rPr>
          <w:sz w:val="24"/>
          <w:szCs w:val="24"/>
        </w:rPr>
      </w:pPr>
      <w:r w:rsidRPr="00074BEB">
        <w:rPr>
          <w:sz w:val="24"/>
          <w:szCs w:val="24"/>
        </w:rPr>
        <w:t>We ………………………………………………………………………………………</w:t>
      </w:r>
      <w:r w:rsidRPr="00074BEB">
        <w:rPr>
          <w:i/>
          <w:iCs/>
          <w:sz w:val="24"/>
          <w:szCs w:val="24"/>
        </w:rPr>
        <w:t xml:space="preserve">(Name &amp; Address of the </w:t>
      </w:r>
      <w:r w:rsidR="007B2775">
        <w:rPr>
          <w:i/>
          <w:iCs/>
          <w:sz w:val="24"/>
          <w:szCs w:val="24"/>
        </w:rPr>
        <w:t>Gunmetal Ferrule</w:t>
      </w:r>
      <w:r>
        <w:rPr>
          <w:i/>
          <w:iCs/>
          <w:sz w:val="24"/>
          <w:szCs w:val="24"/>
        </w:rPr>
        <w:t xml:space="preserve"> </w:t>
      </w:r>
      <w:r w:rsidRPr="00074BEB">
        <w:rPr>
          <w:i/>
          <w:iCs/>
          <w:sz w:val="24"/>
          <w:szCs w:val="24"/>
        </w:rPr>
        <w:t xml:space="preserve"> manufacturer)</w:t>
      </w:r>
      <w:r w:rsidRPr="00074BEB">
        <w:rPr>
          <w:sz w:val="24"/>
          <w:szCs w:val="24"/>
        </w:rPr>
        <w:t xml:space="preserve"> hereby guarantee that, </w:t>
      </w:r>
      <w:r w:rsidR="00B079E7">
        <w:rPr>
          <w:sz w:val="24"/>
          <w:szCs w:val="24"/>
        </w:rPr>
        <w:t>t</w:t>
      </w:r>
      <w:r w:rsidRPr="00E72770">
        <w:rPr>
          <w:sz w:val="24"/>
          <w:szCs w:val="24"/>
        </w:rPr>
        <w:t xml:space="preserve">he </w:t>
      </w:r>
      <w:r w:rsidR="007B2775">
        <w:rPr>
          <w:sz w:val="24"/>
          <w:szCs w:val="24"/>
        </w:rPr>
        <w:t xml:space="preserve">Gunmetal Ferrules </w:t>
      </w:r>
      <w:r w:rsidRPr="00E72770">
        <w:rPr>
          <w:sz w:val="24"/>
          <w:szCs w:val="24"/>
        </w:rPr>
        <w:t xml:space="preserve">for the above contract </w:t>
      </w:r>
      <w:r w:rsidR="00570EDC">
        <w:rPr>
          <w:sz w:val="24"/>
          <w:szCs w:val="24"/>
        </w:rPr>
        <w:t>were</w:t>
      </w:r>
      <w:r w:rsidRPr="00E72770">
        <w:rPr>
          <w:sz w:val="24"/>
          <w:szCs w:val="24"/>
        </w:rPr>
        <w:t xml:space="preserve"> ma</w:t>
      </w:r>
      <w:r w:rsidR="00570EDC">
        <w:rPr>
          <w:sz w:val="24"/>
          <w:szCs w:val="24"/>
        </w:rPr>
        <w:t xml:space="preserve">nufactured at the manufacturing factory </w:t>
      </w:r>
      <w:r w:rsidRPr="00E72770">
        <w:rPr>
          <w:sz w:val="24"/>
          <w:szCs w:val="24"/>
        </w:rPr>
        <w:t>at</w:t>
      </w:r>
      <w:r w:rsidR="00B53063">
        <w:rPr>
          <w:sz w:val="24"/>
          <w:szCs w:val="24"/>
        </w:rPr>
        <w:t>……………………………………………</w:t>
      </w:r>
      <w:r w:rsidR="00570EDC">
        <w:rPr>
          <w:sz w:val="24"/>
          <w:szCs w:val="24"/>
        </w:rPr>
        <w:t>……</w:t>
      </w:r>
      <w:r w:rsidRPr="00E72770">
        <w:rPr>
          <w:sz w:val="24"/>
          <w:szCs w:val="24"/>
        </w:rPr>
        <w:t>………………………………</w:t>
      </w:r>
      <w:r w:rsidR="00DE1710">
        <w:rPr>
          <w:sz w:val="24"/>
          <w:szCs w:val="24"/>
        </w:rPr>
        <w:t>…</w:t>
      </w:r>
      <w:r w:rsidR="00570EDC">
        <w:rPr>
          <w:sz w:val="24"/>
          <w:szCs w:val="24"/>
        </w:rPr>
        <w:t xml:space="preserve"> </w:t>
      </w:r>
      <w:r w:rsidR="00DE1710">
        <w:rPr>
          <w:sz w:val="24"/>
          <w:szCs w:val="24"/>
        </w:rPr>
        <w:t>…………………………</w:t>
      </w:r>
      <w:r w:rsidR="00B53063">
        <w:rPr>
          <w:sz w:val="24"/>
          <w:szCs w:val="24"/>
        </w:rPr>
        <w:t>……</w:t>
      </w:r>
      <w:r w:rsidRPr="00E72770">
        <w:rPr>
          <w:sz w:val="24"/>
          <w:szCs w:val="24"/>
        </w:rPr>
        <w:t>………………………………………………</w:t>
      </w:r>
      <w:r w:rsidR="00B079E7">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201A75" w:rsidP="00EC7B13">
      <w:pPr>
        <w:spacing w:line="360" w:lineRule="auto"/>
        <w:rPr>
          <w:sz w:val="24"/>
          <w:szCs w:val="24"/>
        </w:rPr>
        <w:sectPr w:rsidR="00EC7B13" w:rsidSect="00454D3B">
          <w:footerReference w:type="first" r:id="rId69"/>
          <w:pgSz w:w="11907" w:h="16840" w:code="9"/>
          <w:pgMar w:top="1260" w:right="927" w:bottom="1440" w:left="1530" w:header="709" w:footer="709" w:gutter="0"/>
          <w:cols w:space="708"/>
          <w:docGrid w:linePitch="360"/>
        </w:sectPr>
      </w:pPr>
      <w:r>
        <w:rPr>
          <w:noProof/>
        </w:rPr>
        <mc:AlternateContent>
          <mc:Choice Requires="wps">
            <w:drawing>
              <wp:anchor distT="0" distB="0" distL="114300" distR="114300" simplePos="0" relativeHeight="251792896" behindDoc="0" locked="0" layoutInCell="1" allowOverlap="1">
                <wp:simplePos x="0" y="0"/>
                <wp:positionH relativeFrom="column">
                  <wp:posOffset>4150995</wp:posOffset>
                </wp:positionH>
                <wp:positionV relativeFrom="paragraph">
                  <wp:posOffset>1601470</wp:posOffset>
                </wp:positionV>
                <wp:extent cx="1600835" cy="237490"/>
                <wp:effectExtent l="0" t="1905" r="1270" b="0"/>
                <wp:wrapNone/>
                <wp:docPr id="6"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0" o:spid="_x0000_s1078" type="#_x0000_t202" style="position:absolute;margin-left:326.85pt;margin-top:126.1pt;width:126.05pt;height:18.7pt;z-index:251792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7iAIAABk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" stroked="f">
                <v:textbox style="mso-fit-shape-to-text:t">
                  <w:txbxContent>
                    <w:p w:rsidR="00655FCF" w:rsidRDefault="00655FCF">
                      <w:r>
                        <w:t>Revised on 13-06-2019</w:t>
                      </w:r>
                    </w:p>
                  </w:txbxContent>
                </v:textbox>
              </v:shape>
            </w:pict>
          </mc:Fallback>
        </mc:AlternateContent>
      </w:r>
      <w:r w:rsidR="00EC7B13" w:rsidRPr="00074BEB">
        <w:rPr>
          <w:sz w:val="24"/>
          <w:szCs w:val="24"/>
        </w:rPr>
        <w:t>Address : ………………………………</w:t>
      </w:r>
    </w:p>
    <w:p w:rsidR="00EB6CF9" w:rsidRPr="00D459C5" w:rsidRDefault="00D459C5" w:rsidP="00D459C5">
      <w:pPr>
        <w:ind w:left="2160" w:hanging="2160"/>
        <w:rPr>
          <w:b/>
          <w:caps/>
          <w:sz w:val="24"/>
          <w:szCs w:val="24"/>
        </w:rPr>
      </w:pPr>
      <w:r w:rsidRPr="00D459C5">
        <w:rPr>
          <w:b/>
          <w:sz w:val="24"/>
          <w:szCs w:val="24"/>
        </w:rPr>
        <w:lastRenderedPageBreak/>
        <w:t>APPENDIX 1</w:t>
      </w:r>
      <w:r w:rsidR="00AD196E">
        <w:rPr>
          <w:b/>
          <w:sz w:val="24"/>
          <w:szCs w:val="24"/>
        </w:rPr>
        <w:t>3</w:t>
      </w:r>
      <w:r>
        <w:rPr>
          <w:b/>
          <w:sz w:val="24"/>
          <w:szCs w:val="24"/>
        </w:rPr>
        <w:t xml:space="preserve"> -</w:t>
      </w:r>
      <w:r>
        <w:rPr>
          <w:b/>
          <w:caps/>
          <w:sz w:val="24"/>
          <w:szCs w:val="24"/>
        </w:rPr>
        <w:tab/>
      </w:r>
      <w:r w:rsidRPr="00D459C5">
        <w:rPr>
          <w:b/>
          <w:sz w:val="24"/>
          <w:szCs w:val="24"/>
        </w:rPr>
        <w:t xml:space="preserve">LETTER FOR CONFORMATION OF ISSUING CERTIFICATE ACCREDITED LAB/ INDEPENDENT INSPECTION AGENCY ON PROPER FUNCTIONING OF THE </w:t>
      </w:r>
      <w:r w:rsidR="00DB2CE8">
        <w:rPr>
          <w:b/>
          <w:sz w:val="24"/>
          <w:szCs w:val="24"/>
        </w:rPr>
        <w:t>GUNMETAL FERRULES</w:t>
      </w:r>
      <w:r w:rsidRPr="00D459C5">
        <w:rPr>
          <w:b/>
          <w:sz w:val="24"/>
          <w:szCs w:val="24"/>
        </w:rPr>
        <w:t>.</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3B5651" w:rsidRDefault="003B5651" w:rsidP="003B5651">
      <w:pPr>
        <w:spacing w:line="276" w:lineRule="auto"/>
        <w:rPr>
          <w:bCs/>
          <w:sz w:val="24"/>
          <w:szCs w:val="24"/>
        </w:rPr>
      </w:pPr>
    </w:p>
    <w:p w:rsidR="00CF527C" w:rsidRPr="003B5651" w:rsidRDefault="00CF527C" w:rsidP="003B5651">
      <w:pPr>
        <w:spacing w:line="276" w:lineRule="auto"/>
        <w:rPr>
          <w:bCs/>
          <w:sz w:val="24"/>
          <w:szCs w:val="24"/>
        </w:rPr>
      </w:pPr>
      <w:r w:rsidRPr="003B5651">
        <w:rPr>
          <w:bCs/>
          <w:sz w:val="24"/>
          <w:szCs w:val="24"/>
        </w:rPr>
        <w:t>Chairman,</w:t>
      </w:r>
      <w:r w:rsidR="00BA1799">
        <w:rPr>
          <w:bCs/>
          <w:sz w:val="24"/>
          <w:szCs w:val="24"/>
        </w:rPr>
        <w:t xml:space="preserve"> Procurement Committee,</w:t>
      </w:r>
    </w:p>
    <w:p w:rsidR="00CF527C" w:rsidRPr="003B5651" w:rsidRDefault="00BA1799" w:rsidP="003B5651">
      <w:pPr>
        <w:pStyle w:val="Title"/>
        <w:spacing w:line="276" w:lineRule="auto"/>
        <w:jc w:val="both"/>
        <w:rPr>
          <w:b w:val="0"/>
          <w:bCs/>
          <w:sz w:val="24"/>
          <w:szCs w:val="24"/>
          <w:u w:val="none"/>
        </w:rPr>
      </w:pPr>
      <w:r>
        <w:rPr>
          <w:b w:val="0"/>
          <w:bCs/>
          <w:sz w:val="24"/>
          <w:szCs w:val="24"/>
          <w:u w:val="none"/>
        </w:rPr>
        <w:t>……………………………………</w:t>
      </w:r>
      <w:r w:rsidR="00CF527C" w:rsidRPr="003B5651">
        <w:rPr>
          <w:b w:val="0"/>
          <w:bCs/>
          <w:sz w:val="24"/>
          <w:szCs w:val="24"/>
          <w:u w:val="none"/>
        </w:rPr>
        <w:t>,</w:t>
      </w:r>
    </w:p>
    <w:p w:rsidR="00CF527C" w:rsidRPr="003B5651" w:rsidRDefault="00BA1799" w:rsidP="003B5651">
      <w:pPr>
        <w:spacing w:line="276" w:lineRule="auto"/>
        <w:rPr>
          <w:bCs/>
          <w:sz w:val="24"/>
          <w:szCs w:val="24"/>
        </w:rPr>
      </w:pPr>
      <w:r>
        <w:rPr>
          <w:bCs/>
          <w:sz w:val="24"/>
          <w:szCs w:val="24"/>
        </w:rPr>
        <w:t>……………………………………..</w:t>
      </w:r>
      <w:r w:rsidR="00CF527C" w:rsidRPr="003B5651">
        <w:rPr>
          <w:bCs/>
          <w:sz w:val="24"/>
          <w:szCs w:val="24"/>
        </w:rPr>
        <w:t>,</w:t>
      </w:r>
    </w:p>
    <w:p w:rsidR="00D81AC1" w:rsidRPr="003B5651" w:rsidRDefault="00D81AC1" w:rsidP="00B56DB2">
      <w:pPr>
        <w:rPr>
          <w:bCs/>
          <w:caps/>
          <w:sz w:val="24"/>
          <w:szCs w:val="24"/>
        </w:rPr>
      </w:pPr>
    </w:p>
    <w:p w:rsidR="003B5651" w:rsidRDefault="003B5651" w:rsidP="00DB2CE8">
      <w:pPr>
        <w:rPr>
          <w:b/>
          <w:bCs/>
          <w:sz w:val="24"/>
          <w:szCs w:val="24"/>
        </w:rPr>
      </w:pPr>
    </w:p>
    <w:p w:rsidR="00DB2CE8" w:rsidRDefault="00DB2CE8" w:rsidP="00DB2CE8">
      <w:pPr>
        <w:rPr>
          <w:b/>
          <w:color w:val="000000"/>
          <w:kern w:val="16"/>
          <w:sz w:val="23"/>
          <w:szCs w:val="23"/>
        </w:rPr>
      </w:pPr>
      <w:r w:rsidRPr="00823D5C">
        <w:rPr>
          <w:b/>
          <w:bCs/>
          <w:sz w:val="24"/>
          <w:szCs w:val="24"/>
        </w:rPr>
        <w:t xml:space="preserve">SUPPLY &amp; DELIVERY OF  </w:t>
      </w:r>
      <w:r>
        <w:rPr>
          <w:b/>
          <w:bCs/>
          <w:sz w:val="24"/>
          <w:szCs w:val="24"/>
        </w:rPr>
        <w:t xml:space="preserve">GUNMETAL FERRULES </w:t>
      </w:r>
      <w:r w:rsidRPr="001C5E16">
        <w:rPr>
          <w:b/>
          <w:color w:val="000000"/>
          <w:kern w:val="16"/>
          <w:sz w:val="23"/>
          <w:szCs w:val="23"/>
        </w:rPr>
        <w:t xml:space="preserve"> </w:t>
      </w:r>
    </w:p>
    <w:p w:rsidR="00DB2CE8" w:rsidRDefault="00DB2CE8" w:rsidP="00DB2CE8">
      <w:pPr>
        <w:rPr>
          <w:b/>
          <w:color w:val="000000"/>
          <w:kern w:val="16"/>
          <w:sz w:val="23"/>
          <w:szCs w:val="23"/>
        </w:rPr>
      </w:pPr>
    </w:p>
    <w:p w:rsidR="002C4B61" w:rsidRPr="00D459C5" w:rsidRDefault="00DE1710"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3B5651" w:rsidRDefault="003B5651" w:rsidP="00B079E7">
      <w:pPr>
        <w:spacing w:line="276" w:lineRule="auto"/>
        <w:jc w:val="both"/>
        <w:rPr>
          <w:bCs/>
          <w:sz w:val="24"/>
          <w:szCs w:val="24"/>
        </w:rPr>
      </w:pPr>
    </w:p>
    <w:p w:rsidR="00726AE4" w:rsidRDefault="00ED4683" w:rsidP="00714420">
      <w:pPr>
        <w:spacing w:line="276" w:lineRule="auto"/>
        <w:jc w:val="both"/>
        <w:rPr>
          <w:bCs/>
          <w:caps/>
          <w:sz w:val="24"/>
          <w:szCs w:val="24"/>
        </w:rPr>
      </w:pPr>
      <w:r>
        <w:rPr>
          <w:bCs/>
          <w:sz w:val="24"/>
          <w:szCs w:val="24"/>
        </w:rPr>
        <w:t>We …………</w:t>
      </w:r>
      <w:r w:rsidR="00D459C5">
        <w:rPr>
          <w:bCs/>
          <w:sz w:val="24"/>
          <w:szCs w:val="24"/>
        </w:rPr>
        <w:t>…………………………..</w:t>
      </w:r>
      <w:r>
        <w:rPr>
          <w:bCs/>
          <w:sz w:val="24"/>
          <w:szCs w:val="24"/>
        </w:rPr>
        <w:t>………………………</w:t>
      </w:r>
      <w:r w:rsidR="00B079E7">
        <w:rPr>
          <w:bCs/>
          <w:sz w:val="24"/>
          <w:szCs w:val="24"/>
        </w:rPr>
        <w:t>(</w:t>
      </w:r>
      <w:r w:rsidR="00B079E7" w:rsidRPr="00B079E7">
        <w:rPr>
          <w:bCs/>
          <w:i/>
          <w:iCs/>
          <w:sz w:val="24"/>
          <w:szCs w:val="24"/>
        </w:rPr>
        <w:t>name of the Bidder</w:t>
      </w:r>
      <w:r w:rsidR="00B079E7">
        <w:rPr>
          <w:bCs/>
          <w:sz w:val="24"/>
          <w:szCs w:val="24"/>
        </w:rPr>
        <w:t xml:space="preserve">) </w:t>
      </w:r>
      <w:r w:rsidR="00D459C5">
        <w:rPr>
          <w:bCs/>
          <w:sz w:val="24"/>
          <w:szCs w:val="24"/>
        </w:rPr>
        <w:t>o</w:t>
      </w:r>
      <w:r>
        <w:rPr>
          <w:bCs/>
          <w:sz w:val="24"/>
          <w:szCs w:val="24"/>
        </w:rPr>
        <w:t xml:space="preserve">f ………………………………………………………………………………………………….. (Address </w:t>
      </w:r>
      <w:proofErr w:type="gramStart"/>
      <w:r>
        <w:rPr>
          <w:bCs/>
          <w:sz w:val="24"/>
          <w:szCs w:val="24"/>
        </w:rPr>
        <w:t>Of</w:t>
      </w:r>
      <w:proofErr w:type="gramEnd"/>
      <w:r>
        <w:rPr>
          <w:bCs/>
          <w:sz w:val="24"/>
          <w:szCs w:val="24"/>
        </w:rPr>
        <w:t xml:space="preserve"> Bidder) </w:t>
      </w:r>
      <w:r w:rsidR="00B079E7">
        <w:rPr>
          <w:bCs/>
          <w:sz w:val="24"/>
          <w:szCs w:val="24"/>
        </w:rPr>
        <w:t>certify that we Unconditionally undertake that Accredited Laboratory</w:t>
      </w:r>
      <w:r w:rsidR="00655FCF">
        <w:rPr>
          <w:bCs/>
          <w:sz w:val="24"/>
          <w:szCs w:val="24"/>
        </w:rPr>
        <w:t>/ independent Inspection Agency………………………………………………………………. ………………………………………</w:t>
      </w:r>
      <w:proofErr w:type="gramStart"/>
      <w:r w:rsidR="00655FCF">
        <w:rPr>
          <w:bCs/>
          <w:sz w:val="24"/>
          <w:szCs w:val="24"/>
        </w:rPr>
        <w:t>…(</w:t>
      </w:r>
      <w:proofErr w:type="gramEnd"/>
      <w:r w:rsidR="00655FCF">
        <w:rPr>
          <w:bCs/>
          <w:sz w:val="24"/>
          <w:szCs w:val="24"/>
        </w:rPr>
        <w:t xml:space="preserve">Name &amp; Address of the Accredited Laboratory/ independent Inspection Agency) </w:t>
      </w:r>
      <w:r w:rsidR="00B079E7">
        <w:rPr>
          <w:bCs/>
          <w:sz w:val="24"/>
          <w:szCs w:val="24"/>
        </w:rPr>
        <w:t xml:space="preserve">issue a certificate to ensuring the </w:t>
      </w:r>
      <w:r w:rsidR="00B079E7" w:rsidRPr="00B079E7">
        <w:rPr>
          <w:b/>
          <w:sz w:val="24"/>
          <w:szCs w:val="24"/>
        </w:rPr>
        <w:t>Gunmetal Ferrules</w:t>
      </w:r>
      <w:r w:rsidR="00B079E7">
        <w:rPr>
          <w:bCs/>
          <w:sz w:val="24"/>
          <w:szCs w:val="24"/>
        </w:rPr>
        <w:t xml:space="preserve"> shall functioning properly and adequately.</w:t>
      </w:r>
    </w:p>
    <w:p w:rsidR="00714420" w:rsidRDefault="00714420" w:rsidP="00714420">
      <w:pPr>
        <w:spacing w:line="276" w:lineRule="auto"/>
        <w:jc w:val="both"/>
        <w:rPr>
          <w:bCs/>
          <w:caps/>
          <w:sz w:val="24"/>
          <w:szCs w:val="24"/>
        </w:rPr>
      </w:pPr>
    </w:p>
    <w:p w:rsidR="00714420" w:rsidRDefault="00714420" w:rsidP="00714420">
      <w:pPr>
        <w:spacing w:line="276" w:lineRule="auto"/>
        <w:jc w:val="both"/>
        <w:rPr>
          <w:bCs/>
          <w:caps/>
          <w:sz w:val="24"/>
          <w:szCs w:val="24"/>
        </w:rPr>
      </w:pPr>
      <w:r>
        <w:rPr>
          <w:bCs/>
          <w:sz w:val="24"/>
          <w:szCs w:val="24"/>
        </w:rPr>
        <w:t>The certificate issuing Agency/Laboratory shall have authority and qualify to issue such certificates</w:t>
      </w:r>
      <w:r>
        <w:rPr>
          <w:bCs/>
          <w:caps/>
          <w:sz w:val="24"/>
          <w:szCs w:val="24"/>
        </w:rPr>
        <w:t>.</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3B5651"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sidR="00ED4683">
        <w:rPr>
          <w:bCs/>
          <w:sz w:val="24"/>
          <w:szCs w:val="24"/>
        </w:rPr>
        <w:t>…………………………</w:t>
      </w:r>
    </w:p>
    <w:p w:rsidR="00726AE4" w:rsidRDefault="00ED4683" w:rsidP="002C4B61">
      <w:pPr>
        <w:jc w:val="both"/>
        <w:rPr>
          <w:bCs/>
          <w:sz w:val="24"/>
          <w:szCs w:val="24"/>
        </w:rPr>
      </w:pPr>
      <w:r>
        <w:rPr>
          <w:bCs/>
          <w:sz w:val="24"/>
          <w:szCs w:val="24"/>
        </w:rPr>
        <w:t xml:space="preserve">Authorized Signature </w:t>
      </w:r>
      <w:proofErr w:type="gramStart"/>
      <w:r>
        <w:rPr>
          <w:bCs/>
          <w:sz w:val="24"/>
          <w:szCs w:val="24"/>
        </w:rPr>
        <w:t>Of</w:t>
      </w:r>
      <w:proofErr w:type="gramEnd"/>
      <w:r>
        <w:rPr>
          <w:bCs/>
          <w:sz w:val="24"/>
          <w:szCs w:val="24"/>
        </w:rPr>
        <w:t xml:space="preserve">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436A5D" w:rsidRDefault="00C87213" w:rsidP="002C4B61">
      <w:pPr>
        <w:jc w:val="both"/>
        <w:rPr>
          <w:bCs/>
          <w:caps/>
          <w:sz w:val="24"/>
          <w:szCs w:val="24"/>
        </w:rPr>
      </w:pPr>
      <w:r>
        <w:rPr>
          <w:noProof/>
        </w:rPr>
        <mc:AlternateContent>
          <mc:Choice Requires="wps">
            <w:drawing>
              <wp:anchor distT="0" distB="0" distL="114300" distR="114300" simplePos="0" relativeHeight="251790848" behindDoc="0" locked="0" layoutInCell="1" allowOverlap="1" wp14:anchorId="08AC32AA" wp14:editId="512056B5">
                <wp:simplePos x="0" y="0"/>
                <wp:positionH relativeFrom="margin">
                  <wp:posOffset>4077970</wp:posOffset>
                </wp:positionH>
                <wp:positionV relativeFrom="paragraph">
                  <wp:posOffset>276860</wp:posOffset>
                </wp:positionV>
                <wp:extent cx="1663700" cy="237490"/>
                <wp:effectExtent l="0" t="0" r="0" b="0"/>
                <wp:wrapNone/>
                <wp:docPr id="5"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
                              <w:t>R</w:t>
                            </w:r>
                            <w:r w:rsidR="00C87213">
                              <w:t>evised on 22</w:t>
                            </w:r>
                            <w:r>
                              <w:t>-0</w:t>
                            </w:r>
                            <w:r w:rsidR="00C87213">
                              <w:t>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AC32AA" id="Text Box 319" o:spid="_x0000_s1079" type="#_x0000_t202" style="position:absolute;left:0;text-align:left;margin-left:321.1pt;margin-top:21.8pt;width:131pt;height:18.7pt;z-index:2517908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ZAhQIAABk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" stroked="f">
                <v:textbox style="mso-fit-shape-to-text:t">
                  <w:txbxContent>
                    <w:p w:rsidR="00655FCF" w:rsidRDefault="00655FCF">
                      <w:r>
                        <w:t>R</w:t>
                      </w:r>
                      <w:r w:rsidR="00C87213">
                        <w:t>evised on 22</w:t>
                      </w:r>
                      <w:r>
                        <w:t>-0</w:t>
                      </w:r>
                      <w:r w:rsidR="00C87213">
                        <w:t>2-2023</w:t>
                      </w:r>
                    </w:p>
                  </w:txbxContent>
                </v:textbox>
                <w10:wrap anchorx="margin"/>
              </v:shape>
            </w:pict>
          </mc:Fallback>
        </mc:AlternateContent>
      </w:r>
    </w:p>
    <w:p w:rsidR="00436A5D" w:rsidRDefault="00436A5D" w:rsidP="002C4B61">
      <w:pPr>
        <w:jc w:val="both"/>
        <w:rPr>
          <w:bCs/>
          <w:caps/>
          <w:sz w:val="24"/>
          <w:szCs w:val="24"/>
        </w:rPr>
      </w:pPr>
    </w:p>
    <w:p w:rsidR="00AD196E" w:rsidRDefault="00ED4683" w:rsidP="00655FCF">
      <w:pPr>
        <w:jc w:val="both"/>
        <w:rPr>
          <w:b/>
          <w:sz w:val="24"/>
          <w:szCs w:val="24"/>
        </w:rPr>
      </w:pPr>
      <w:r>
        <w:rPr>
          <w:bCs/>
          <w:sz w:val="24"/>
          <w:szCs w:val="24"/>
        </w:rPr>
        <w:t xml:space="preserve"> </w:t>
      </w:r>
    </w:p>
    <w:p w:rsidR="007B2775" w:rsidRDefault="00201A75" w:rsidP="00EC7B13">
      <w:pPr>
        <w:rPr>
          <w:bCs/>
          <w:caps/>
          <w:sz w:val="24"/>
          <w:szCs w:val="24"/>
        </w:rPr>
      </w:pPr>
      <w:r>
        <w:rPr>
          <w:bCs/>
          <w:caps/>
          <w:noProof/>
          <w:sz w:val="24"/>
          <w:szCs w:val="24"/>
        </w:rPr>
        <mc:AlternateContent>
          <mc:Choice Requires="wps">
            <w:drawing>
              <wp:anchor distT="0" distB="0" distL="114300" distR="114300" simplePos="0" relativeHeight="251732480" behindDoc="0" locked="0" layoutInCell="1" allowOverlap="1">
                <wp:simplePos x="0" y="0"/>
                <wp:positionH relativeFrom="column">
                  <wp:posOffset>273685</wp:posOffset>
                </wp:positionH>
                <wp:positionV relativeFrom="paragraph">
                  <wp:posOffset>-356235</wp:posOffset>
                </wp:positionV>
                <wp:extent cx="5393690" cy="441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373973">
                            <w:pPr>
                              <w:rPr>
                                <w:b/>
                                <w:bCs/>
                                <w:sz w:val="24"/>
                                <w:szCs w:val="24"/>
                              </w:rPr>
                            </w:pPr>
                            <w:r w:rsidRPr="00112369">
                              <w:rPr>
                                <w:b/>
                                <w:bCs/>
                                <w:sz w:val="24"/>
                                <w:szCs w:val="24"/>
                              </w:rPr>
                              <w:t xml:space="preserve">APPENDIX  </w:t>
                            </w:r>
                            <w:proofErr w:type="gramStart"/>
                            <w:r>
                              <w:rPr>
                                <w:b/>
                                <w:bCs/>
                                <w:sz w:val="24"/>
                                <w:szCs w:val="24"/>
                              </w:rPr>
                              <w:t>14</w:t>
                            </w:r>
                            <w:r w:rsidRPr="00112369">
                              <w:rPr>
                                <w:b/>
                                <w:bCs/>
                                <w:sz w:val="24"/>
                                <w:szCs w:val="24"/>
                              </w:rPr>
                              <w:t xml:space="preserve">  -</w:t>
                            </w:r>
                            <w:proofErr w:type="gramEnd"/>
                            <w:r w:rsidRPr="00112369">
                              <w:rPr>
                                <w:b/>
                                <w:bCs/>
                                <w:sz w:val="24"/>
                                <w:szCs w:val="24"/>
                              </w:rPr>
                              <w:t xml:space="preserve">  ENTITLE</w:t>
                            </w:r>
                            <w:r>
                              <w:rPr>
                                <w:b/>
                                <w:bCs/>
                                <w:sz w:val="24"/>
                                <w:szCs w:val="24"/>
                              </w:rPr>
                              <w:t>D</w:t>
                            </w:r>
                            <w:r w:rsidRPr="00112369">
                              <w:rPr>
                                <w:b/>
                                <w:bCs/>
                                <w:sz w:val="24"/>
                                <w:szCs w:val="24"/>
                              </w:rPr>
                              <w:t xml:space="preserve"> ALLOWANCES ON FOREIGN TRAVELS &amp;</w:t>
                            </w:r>
                          </w:p>
                          <w:p w:rsidR="00655FCF" w:rsidRPr="00112369" w:rsidRDefault="00655FCF" w:rsidP="00373973">
                            <w:pPr>
                              <w:rPr>
                                <w:b/>
                                <w:bCs/>
                                <w:sz w:val="24"/>
                                <w:szCs w:val="24"/>
                              </w:rPr>
                            </w:pPr>
                            <w:r>
                              <w:rPr>
                                <w:b/>
                                <w:bCs/>
                                <w:sz w:val="24"/>
                                <w:szCs w:val="24"/>
                              </w:rPr>
                              <w:tab/>
                            </w:r>
                            <w:r>
                              <w:rPr>
                                <w:b/>
                                <w:bCs/>
                                <w:sz w:val="24"/>
                                <w:szCs w:val="24"/>
                              </w:rPr>
                              <w:tab/>
                              <w:t xml:space="preserve">        </w:t>
                            </w: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0" type="#_x0000_t202" style="position:absolute;margin-left:21.55pt;margin-top:-28.05pt;width:424.7pt;height:34.8pt;z-index:251732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" stroked="f">
                <v:textbox style="mso-fit-shape-to-text:t">
                  <w:txbxContent>
                    <w:p w:rsidR="00655FCF" w:rsidRDefault="00655FCF" w:rsidP="00373973">
                      <w:pPr>
                        <w:rPr>
                          <w:b/>
                          <w:bCs/>
                          <w:sz w:val="24"/>
                          <w:szCs w:val="24"/>
                        </w:rPr>
                      </w:pPr>
                      <w:r w:rsidRPr="00112369">
                        <w:rPr>
                          <w:b/>
                          <w:bCs/>
                          <w:sz w:val="24"/>
                          <w:szCs w:val="24"/>
                        </w:rPr>
                        <w:t xml:space="preserve">APPENDIX  </w:t>
                      </w:r>
                      <w:proofErr w:type="gramStart"/>
                      <w:r>
                        <w:rPr>
                          <w:b/>
                          <w:bCs/>
                          <w:sz w:val="24"/>
                          <w:szCs w:val="24"/>
                        </w:rPr>
                        <w:t>14</w:t>
                      </w:r>
                      <w:r w:rsidRPr="00112369">
                        <w:rPr>
                          <w:b/>
                          <w:bCs/>
                          <w:sz w:val="24"/>
                          <w:szCs w:val="24"/>
                        </w:rPr>
                        <w:t xml:space="preserve">  -</w:t>
                      </w:r>
                      <w:proofErr w:type="gramEnd"/>
                      <w:r w:rsidRPr="00112369">
                        <w:rPr>
                          <w:b/>
                          <w:bCs/>
                          <w:sz w:val="24"/>
                          <w:szCs w:val="24"/>
                        </w:rPr>
                        <w:t xml:space="preserve">  ENTITLE</w:t>
                      </w:r>
                      <w:r>
                        <w:rPr>
                          <w:b/>
                          <w:bCs/>
                          <w:sz w:val="24"/>
                          <w:szCs w:val="24"/>
                        </w:rPr>
                        <w:t>D</w:t>
                      </w:r>
                      <w:r w:rsidRPr="00112369">
                        <w:rPr>
                          <w:b/>
                          <w:bCs/>
                          <w:sz w:val="24"/>
                          <w:szCs w:val="24"/>
                        </w:rPr>
                        <w:t xml:space="preserve"> ALLOWANCES ON FOREIGN TRAVELS &amp;</w:t>
                      </w:r>
                    </w:p>
                    <w:p w:rsidR="00655FCF" w:rsidRPr="00112369" w:rsidRDefault="00655FCF" w:rsidP="00373973">
                      <w:pPr>
                        <w:rPr>
                          <w:b/>
                          <w:bCs/>
                          <w:sz w:val="24"/>
                          <w:szCs w:val="24"/>
                        </w:rPr>
                      </w:pPr>
                      <w:r>
                        <w:rPr>
                          <w:b/>
                          <w:bCs/>
                          <w:sz w:val="24"/>
                          <w:szCs w:val="24"/>
                        </w:rPr>
                        <w:tab/>
                      </w:r>
                      <w:r>
                        <w:rPr>
                          <w:b/>
                          <w:bCs/>
                          <w:sz w:val="24"/>
                          <w:szCs w:val="24"/>
                        </w:rPr>
                        <w:tab/>
                        <w:t xml:space="preserve">        </w:t>
                      </w:r>
                      <w:r w:rsidRPr="00112369">
                        <w:rPr>
                          <w:b/>
                          <w:bCs/>
                          <w:sz w:val="24"/>
                          <w:szCs w:val="24"/>
                        </w:rPr>
                        <w:t xml:space="preserve">RELATED EXPENSES </w:t>
                      </w:r>
                    </w:p>
                  </w:txbxContent>
                </v:textbox>
              </v:shape>
            </w:pict>
          </mc:Fallback>
        </mc:AlternateContent>
      </w:r>
    </w:p>
    <w:p w:rsidR="007B2775" w:rsidRDefault="00373973" w:rsidP="00EC7B13">
      <w:pPr>
        <w:rPr>
          <w:bCs/>
          <w:caps/>
          <w:sz w:val="24"/>
          <w:szCs w:val="24"/>
        </w:rPr>
      </w:pPr>
      <w:r>
        <w:rPr>
          <w:bCs/>
          <w:caps/>
          <w:noProof/>
          <w:sz w:val="24"/>
          <w:szCs w:val="24"/>
        </w:rPr>
        <w:drawing>
          <wp:inline distT="0" distB="0" distL="0" distR="0" wp14:anchorId="2103E370" wp14:editId="2D390A9E">
            <wp:extent cx="5732145" cy="7331813"/>
            <wp:effectExtent l="0" t="0" r="0" b="0"/>
            <wp:docPr id="3" name="Picture 3"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2145" cy="7331813"/>
                    </a:xfrm>
                    <a:prstGeom prst="rect">
                      <a:avLst/>
                    </a:prstGeom>
                    <a:noFill/>
                    <a:ln>
                      <a:noFill/>
                    </a:ln>
                  </pic:spPr>
                </pic:pic>
              </a:graphicData>
            </a:graphic>
          </wp:inline>
        </w:drawing>
      </w: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373973" w:rsidRPr="0075430A" w:rsidRDefault="00373973" w:rsidP="00373973">
      <w:pPr>
        <w:jc w:val="center"/>
        <w:rPr>
          <w:sz w:val="24"/>
          <w:szCs w:val="24"/>
        </w:rPr>
      </w:pPr>
      <w:r w:rsidRPr="000D3BC5">
        <w:rPr>
          <w:b/>
          <w:bCs/>
          <w:caps/>
          <w:sz w:val="24"/>
          <w:szCs w:val="24"/>
        </w:rPr>
        <w:t xml:space="preserve">Appendix </w:t>
      </w:r>
      <w:r w:rsidR="00F97EB4">
        <w:rPr>
          <w:b/>
          <w:bCs/>
          <w:caps/>
          <w:sz w:val="24"/>
          <w:szCs w:val="24"/>
        </w:rPr>
        <w:t>15</w:t>
      </w:r>
      <w:r w:rsidRPr="000D3BC5">
        <w:rPr>
          <w:b/>
          <w:bCs/>
          <w:caps/>
          <w:sz w:val="24"/>
          <w:szCs w:val="24"/>
        </w:rPr>
        <w:t xml:space="preserve"> </w:t>
      </w:r>
      <w:r w:rsidR="00BE2C83" w:rsidRPr="000D3BC5">
        <w:rPr>
          <w:b/>
          <w:bCs/>
          <w:caps/>
          <w:sz w:val="24"/>
          <w:szCs w:val="24"/>
        </w:rPr>
        <w:t>–</w:t>
      </w:r>
      <w:r w:rsidR="00BE2C83">
        <w:rPr>
          <w:sz w:val="24"/>
          <w:szCs w:val="24"/>
        </w:rPr>
        <w:t xml:space="preserve"> </w:t>
      </w:r>
      <w:r w:rsidR="00BE2C83" w:rsidRPr="00BE2C83">
        <w:rPr>
          <w:b/>
          <w:bCs/>
          <w:sz w:val="24"/>
          <w:szCs w:val="24"/>
        </w:rPr>
        <w:t>AFFIDAVIT</w:t>
      </w:r>
      <w:r w:rsidRPr="0075430A">
        <w:rPr>
          <w:b/>
          <w:bCs/>
          <w:sz w:val="24"/>
          <w:szCs w:val="24"/>
        </w:rPr>
        <w:t xml:space="preserve"> BY THE BIDDER</w:t>
      </w:r>
    </w:p>
    <w:p w:rsidR="00373973" w:rsidRDefault="00373973" w:rsidP="00373973">
      <w:pPr>
        <w:spacing w:line="480" w:lineRule="auto"/>
        <w:jc w:val="center"/>
      </w:pPr>
    </w:p>
    <w:p w:rsidR="00373973" w:rsidRPr="00C362D7" w:rsidRDefault="00373973" w:rsidP="00373973">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201A75" w:rsidP="00373973">
      <w:pPr>
        <w:spacing w:line="312" w:lineRule="auto"/>
        <w:ind w:left="270"/>
        <w:jc w:val="both"/>
        <w:rPr>
          <w:sz w:val="24"/>
          <w:szCs w:val="24"/>
        </w:rPr>
      </w:pPr>
      <w:r>
        <w:rPr>
          <w:noProof/>
          <w:sz w:val="24"/>
          <w:szCs w:val="24"/>
        </w:rPr>
        <mc:AlternateContent>
          <mc:Choice Requires="wps">
            <w:drawing>
              <wp:anchor distT="0" distB="0" distL="114300" distR="114300" simplePos="0" relativeHeight="251734528" behindDoc="0" locked="0" layoutInCell="1" allowOverlap="1">
                <wp:simplePos x="0" y="0"/>
                <wp:positionH relativeFrom="column">
                  <wp:posOffset>2533650</wp:posOffset>
                </wp:positionH>
                <wp:positionV relativeFrom="paragraph">
                  <wp:posOffset>54610</wp:posOffset>
                </wp:positionV>
                <wp:extent cx="228600" cy="1714500"/>
                <wp:effectExtent l="9525" t="5080" r="9525" b="13970"/>
                <wp:wrapNone/>
                <wp:docPr id="2"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106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7" o:spid="_x0000_s1026" type="#_x0000_t88" style="position:absolute;margin-left:199.5pt;margin-top:4.3pt;width:18pt;height:1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dlU5&#10;VIECAAAwBQAADgAAAAAAAAAAAAAAAAAuAgAAZHJzL2Uyb0RvYy54bWxQSwECLQAUAAYACAAAACEA&#10;/NefGuAAAAAJAQAADwAAAAAAAAAAAAAAAADbBAAAZHJzL2Rvd25yZXYueG1sUEsFBgAAAAAEAAQA&#10;8wAAAOgFAAAAAA==&#10;"/>
            </w:pict>
          </mc:Fallback>
        </mc:AlternateContent>
      </w:r>
      <w:r w:rsidR="00373973" w:rsidRPr="00C362D7">
        <w:rPr>
          <w:sz w:val="24"/>
          <w:szCs w:val="24"/>
        </w:rPr>
        <w:t xml:space="preserve">The foregoing affidavit having been </w:t>
      </w:r>
    </w:p>
    <w:p w:rsidR="00373973" w:rsidRDefault="00373973" w:rsidP="00373973">
      <w:pPr>
        <w:spacing w:line="312" w:lineRule="auto"/>
        <w:ind w:left="270"/>
        <w:jc w:val="both"/>
        <w:rPr>
          <w:sz w:val="24"/>
          <w:szCs w:val="24"/>
        </w:rPr>
      </w:pPr>
      <w:r w:rsidRPr="00C362D7">
        <w:rPr>
          <w:sz w:val="24"/>
          <w:szCs w:val="24"/>
        </w:rPr>
        <w:t xml:space="preserve">read over and explained to the </w:t>
      </w:r>
    </w:p>
    <w:p w:rsidR="00373973" w:rsidRDefault="00373973" w:rsidP="00373973">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373973" w:rsidRPr="006F1359" w:rsidRDefault="00373973" w:rsidP="00373973">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373973" w:rsidRDefault="00373973" w:rsidP="00373973">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373973" w:rsidRDefault="00373973" w:rsidP="00373973">
      <w:pPr>
        <w:spacing w:line="312" w:lineRule="auto"/>
        <w:ind w:left="270"/>
        <w:jc w:val="both"/>
        <w:rPr>
          <w:sz w:val="24"/>
          <w:szCs w:val="24"/>
        </w:rPr>
      </w:pPr>
      <w:r w:rsidRPr="00C362D7">
        <w:rPr>
          <w:sz w:val="24"/>
          <w:szCs w:val="24"/>
        </w:rPr>
        <w:t xml:space="preserve">usual signature hereto in ……………...     </w:t>
      </w:r>
    </w:p>
    <w:p w:rsidR="00373973" w:rsidRDefault="00373973" w:rsidP="00373973">
      <w:pPr>
        <w:spacing w:line="312" w:lineRule="auto"/>
        <w:ind w:left="270"/>
        <w:jc w:val="both"/>
        <w:rPr>
          <w:sz w:val="24"/>
          <w:szCs w:val="24"/>
        </w:rPr>
      </w:pPr>
      <w:r w:rsidRPr="00C362D7">
        <w:rPr>
          <w:sz w:val="24"/>
          <w:szCs w:val="24"/>
        </w:rPr>
        <w:t xml:space="preserve">on this ………….……………… day </w:t>
      </w:r>
    </w:p>
    <w:p w:rsidR="00373973" w:rsidRDefault="00373973" w:rsidP="00373973">
      <w:pPr>
        <w:spacing w:line="312" w:lineRule="auto"/>
        <w:ind w:left="270"/>
        <w:jc w:val="both"/>
        <w:rPr>
          <w:sz w:val="24"/>
          <w:szCs w:val="24"/>
        </w:rPr>
      </w:pPr>
      <w:r w:rsidRPr="00C362D7">
        <w:rPr>
          <w:sz w:val="24"/>
          <w:szCs w:val="24"/>
        </w:rPr>
        <w:t>of …………….…….. 201</w:t>
      </w:r>
      <w:r>
        <w:rPr>
          <w:sz w:val="24"/>
          <w:szCs w:val="24"/>
        </w:rPr>
        <w:t>.</w:t>
      </w:r>
      <w:r w:rsidRPr="00C362D7">
        <w:rPr>
          <w:sz w:val="24"/>
          <w:szCs w:val="24"/>
        </w:rPr>
        <w:t>.</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Pr="006F1359" w:rsidRDefault="00373973" w:rsidP="00373973">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373973" w:rsidRPr="006F1359" w:rsidRDefault="00373973" w:rsidP="00373973">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373973" w:rsidRDefault="00373973" w:rsidP="00373973">
      <w:pPr>
        <w:spacing w:line="312" w:lineRule="auto"/>
        <w:ind w:left="720" w:hanging="720"/>
        <w:jc w:val="both"/>
        <w:rPr>
          <w:sz w:val="24"/>
          <w:szCs w:val="24"/>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C7B13" w:rsidRPr="00EB6CF9" w:rsidRDefault="00201A75" w:rsidP="00B56DB2">
      <w:pPr>
        <w:rPr>
          <w:bCs/>
          <w:caps/>
          <w:sz w:val="24"/>
          <w:szCs w:val="24"/>
        </w:rPr>
      </w:pPr>
      <w:r>
        <w:rPr>
          <w:bCs/>
          <w:caps/>
          <w:noProof/>
          <w:sz w:val="24"/>
          <w:szCs w:val="24"/>
        </w:rPr>
        <mc:AlternateContent>
          <mc:Choice Requires="wps">
            <w:drawing>
              <wp:anchor distT="0" distB="0" distL="114300" distR="114300" simplePos="0" relativeHeight="251689472" behindDoc="0" locked="0" layoutInCell="1" allowOverlap="1">
                <wp:simplePos x="0" y="0"/>
                <wp:positionH relativeFrom="column">
                  <wp:posOffset>4206240</wp:posOffset>
                </wp:positionH>
                <wp:positionV relativeFrom="paragraph">
                  <wp:posOffset>8954135</wp:posOffset>
                </wp:positionV>
                <wp:extent cx="1415415" cy="237490"/>
                <wp:effectExtent l="0" t="0" r="0" b="4445"/>
                <wp:wrapNone/>
                <wp:docPr id="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FCF" w:rsidRDefault="00655FCF" w:rsidP="007112DC">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81" type="#_x0000_t202" style="position:absolute;margin-left:331.2pt;margin-top:705.05pt;width:111.45pt;height:18.7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" stroked="f">
                <v:textbox style="mso-fit-shape-to-text:t">
                  <w:txbxContent>
                    <w:p w:rsidR="00655FCF" w:rsidRDefault="00655FCF" w:rsidP="007112DC">
                      <w:r>
                        <w:t>Revised on 24-10-2017</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4B" w:rsidRDefault="00AE304B">
      <w:r>
        <w:separator/>
      </w:r>
    </w:p>
  </w:endnote>
  <w:endnote w:type="continuationSeparator" w:id="0">
    <w:p w:rsidR="00AE304B" w:rsidRDefault="00AE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201A75" w:rsidRDefault="00655FCF" w:rsidP="00130E5E">
    <w:pPr>
      <w:pBdr>
        <w:top w:val="single" w:sz="4" w:space="0" w:color="auto"/>
      </w:pBdr>
      <w:tabs>
        <w:tab w:val="center" w:pos="4819"/>
        <w:tab w:val="right" w:pos="9071"/>
      </w:tabs>
      <w:ind w:right="360"/>
      <w:rPr>
        <w:noProof/>
        <w:sz w:val="16"/>
        <w:szCs w:val="16"/>
        <w14:shadow w14:blurRad="50800" w14:dist="38100" w14:dir="2700000" w14:sx="100000" w14:sy="100000" w14:kx="0" w14:ky="0" w14:algn="tl">
          <w14:srgbClr w14:val="000000">
            <w14:alpha w14:val="60000"/>
          </w14:srgbClr>
        </w14:shadow>
      </w:rPr>
    </w:pPr>
    <w:r w:rsidRPr="00201A75">
      <w:rPr>
        <w:noProof/>
        <w:sz w:val="16"/>
        <w:szCs w:val="16"/>
        <w14:shadow w14:blurRad="50800" w14:dist="38100" w14:dir="2700000" w14:sx="100000" w14:sy="100000" w14:kx="0" w14:ky="0" w14:algn="tl">
          <w14:srgbClr w14:val="000000">
            <w14:alpha w14:val="60000"/>
          </w14:srgbClr>
        </w14:shadow>
      </w:rPr>
      <w:t>NWSDB/SBD/SUP/ Gunmetal Ferrule  /FC : Table  of  Contents</w:t>
    </w:r>
    <w:r w:rsidRPr="00201A75">
      <w:rPr>
        <w:noProof/>
        <w:sz w:val="16"/>
        <w:szCs w:val="16"/>
        <w14:shadow w14:blurRad="50800" w14:dist="38100" w14:dir="2700000" w14:sx="100000" w14:sy="100000" w14:kx="0" w14:ky="0" w14:algn="tl">
          <w14:srgbClr w14:val="000000">
            <w14:alpha w14:val="60000"/>
          </w14:srgbClr>
        </w14:shadow>
      </w:rPr>
      <w:tab/>
    </w:r>
    <w:r w:rsidRPr="00201A75">
      <w:rPr>
        <w:noProof/>
        <w:sz w:val="16"/>
        <w:szCs w:val="16"/>
        <w14:shadow w14:blurRad="50800" w14:dist="38100" w14:dir="2700000" w14:sx="100000" w14:sy="100000" w14:kx="0" w14:ky="0" w14:algn="tl">
          <w14:srgbClr w14:val="000000">
            <w14:alpha w14:val="60000"/>
          </w14:srgbClr>
        </w14:shadow>
      </w:rPr>
      <w:tab/>
    </w:r>
  </w:p>
  <w:p w:rsidR="00655FCF" w:rsidRPr="00201A75" w:rsidRDefault="00655FCF" w:rsidP="00130E5E">
    <w:pPr>
      <w:framePr w:wrap="around" w:vAnchor="text" w:hAnchor="page" w:x="7261" w:y="1"/>
      <w:tabs>
        <w:tab w:val="center" w:pos="4819"/>
        <w:tab w:val="right" w:pos="9071"/>
      </w:tabs>
      <w:rPr>
        <w:rFonts w:ascii="Tms Rmn" w:hAnsi="Tms Rmn"/>
        <w:noProof/>
        <w14:shadow w14:blurRad="50800" w14:dist="38100" w14:dir="2700000" w14:sx="100000" w14:sy="100000" w14:kx="0" w14:ky="0" w14:algn="tl">
          <w14:srgbClr w14:val="000000">
            <w14:alpha w14:val="60000"/>
          </w14:srgbClr>
        </w14:shadow>
      </w:rPr>
    </w:pPr>
    <w:r w:rsidRPr="00201A75">
      <w:rPr>
        <w:rFonts w:ascii="Tms Rmn" w:hAnsi="Tms Rmn"/>
        <w:noProof/>
        <w14:shadow w14:blurRad="50800" w14:dist="38100" w14:dir="2700000" w14:sx="100000" w14:sy="100000" w14:kx="0" w14:ky="0" w14:algn="tl">
          <w14:srgbClr w14:val="000000">
            <w14:alpha w14:val="60000"/>
          </w14:srgbClr>
        </w14:shadow>
      </w:rPr>
      <w:fldChar w:fldCharType="begin"/>
    </w:r>
    <w:r w:rsidRPr="00201A75">
      <w:rPr>
        <w:rFonts w:ascii="Tms Rmn" w:hAnsi="Tms Rmn"/>
        <w:noProof/>
        <w14:shadow w14:blurRad="50800" w14:dist="38100" w14:dir="2700000" w14:sx="100000" w14:sy="100000" w14:kx="0" w14:ky="0" w14:algn="tl">
          <w14:srgbClr w14:val="000000">
            <w14:alpha w14:val="60000"/>
          </w14:srgbClr>
        </w14:shadow>
      </w:rPr>
      <w:instrText xml:space="preserve">PAGE  </w:instrText>
    </w:r>
    <w:r w:rsidRPr="00201A75">
      <w:rPr>
        <w:rFonts w:ascii="Tms Rmn" w:hAnsi="Tms Rmn"/>
        <w:noProof/>
        <w14:shadow w14:blurRad="50800" w14:dist="38100" w14:dir="2700000" w14:sx="100000" w14:sy="100000" w14:kx="0" w14:ky="0" w14:algn="tl">
          <w14:srgbClr w14:val="000000">
            <w14:alpha w14:val="60000"/>
          </w14:srgbClr>
        </w14:shadow>
      </w:rPr>
      <w:fldChar w:fldCharType="separate"/>
    </w:r>
    <w:r w:rsidR="00804975">
      <w:rPr>
        <w:rFonts w:ascii="Tms Rmn" w:hAnsi="Tms Rmn"/>
        <w:noProof/>
        <w14:shadow w14:blurRad="50800" w14:dist="38100" w14:dir="2700000" w14:sx="100000" w14:sy="100000" w14:kx="0" w14:ky="0" w14:algn="tl">
          <w14:srgbClr w14:val="000000">
            <w14:alpha w14:val="60000"/>
          </w14:srgbClr>
        </w14:shadow>
      </w:rPr>
      <w:t>ii</w:t>
    </w:r>
    <w:r w:rsidRPr="00201A75">
      <w:rPr>
        <w:rFonts w:ascii="Tms Rmn" w:hAnsi="Tms Rmn"/>
        <w:noProof/>
        <w14:shadow w14:blurRad="50800" w14:dist="38100" w14:dir="2700000" w14:sx="100000" w14:sy="100000" w14:kx="0" w14:ky="0" w14:algn="tl">
          <w14:srgbClr w14:val="000000">
            <w14:alpha w14:val="60000"/>
          </w14:srgbClr>
        </w14:shadow>
      </w:rPr>
      <w:fldChar w:fldCharType="end"/>
    </w:r>
  </w:p>
  <w:p w:rsidR="00655FCF" w:rsidRPr="00201A75" w:rsidRDefault="00655FCF" w:rsidP="00130E5E">
    <w:pPr>
      <w:tabs>
        <w:tab w:val="center" w:pos="4819"/>
        <w:tab w:val="right" w:pos="9071"/>
      </w:tabs>
      <w:rPr>
        <w:rFonts w:ascii="Tms Rmn" w:hAnsi="Tms Rmn"/>
        <w:noProof/>
        <w:sz w:val="16"/>
        <w:szCs w:val="16"/>
        <w14:shadow w14:blurRad="50800" w14:dist="38100" w14:dir="2700000" w14:sx="100000" w14:sy="100000" w14:kx="0" w14:ky="0" w14:algn="tl">
          <w14:srgbClr w14:val="000000">
            <w14:alpha w14:val="60000"/>
          </w14:srgbClr>
        </w14:shadow>
      </w:rPr>
    </w:pPr>
    <w:r w:rsidRPr="00201A75">
      <w:rPr>
        <w:noProof/>
        <w:sz w:val="16"/>
        <w:szCs w:val="16"/>
        <w14:shadow w14:blurRad="50800" w14:dist="38100" w14:dir="2700000" w14:sx="100000" w14:sy="100000" w14:kx="0" w14:ky="0" w14:algn="tl">
          <w14:srgbClr w14:val="000000">
            <w14:alpha w14:val="60000"/>
          </w14:srgbClr>
        </w14:shadow>
      </w:rPr>
      <w:t>CAPC:MPC:DPC  : April  2018 – Version 1</w:t>
    </w:r>
  </w:p>
  <w:p w:rsidR="00655FCF" w:rsidRDefault="00655FCF">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3E175A" w:rsidRDefault="00655FCF"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655FCF" w:rsidRPr="00D00B41" w:rsidRDefault="00655FCF" w:rsidP="00FF758F">
    <w:pPr>
      <w:pStyle w:val="Footer"/>
      <w:rPr>
        <w:sz w:val="16"/>
        <w:szCs w:val="16"/>
      </w:rPr>
    </w:pPr>
    <w:r>
      <w:rPr>
        <w:rStyle w:val="PageNumber"/>
        <w:sz w:val="16"/>
        <w:szCs w:val="16"/>
      </w:rPr>
      <w:t>CA</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5FCF" w:rsidRDefault="00655FCF">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3E175A" w:rsidRDefault="00655FCF"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655FCF" w:rsidRPr="00D00B41" w:rsidRDefault="00655FCF"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5FCF" w:rsidRDefault="00655FCF">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3E175A" w:rsidRDefault="00655FCF"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655FCF" w:rsidRPr="00D00B41" w:rsidRDefault="00655FCF" w:rsidP="00FF758F">
    <w:pPr>
      <w:pStyle w:val="Footer"/>
      <w:rPr>
        <w:sz w:val="16"/>
        <w:szCs w:val="16"/>
      </w:rPr>
    </w:pPr>
    <w:r>
      <w:rPr>
        <w:rStyle w:val="PageNumber"/>
        <w:sz w:val="16"/>
        <w:szCs w:val="16"/>
      </w:rPr>
      <w:t>D</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655FCF" w:rsidRDefault="00655FCF">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Footer"/>
      <w:rPr>
        <w:rStyle w:val="PageNumber"/>
      </w:rPr>
    </w:pPr>
  </w:p>
  <w:p w:rsidR="00655FCF" w:rsidRDefault="00655FCF">
    <w:pPr>
      <w:pStyle w:val="Footer"/>
      <w:jc w:val="center"/>
      <w:rPr>
        <w:sz w:val="19"/>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Footer"/>
      <w:rPr>
        <w:rStyle w:val="PageNumber"/>
      </w:rPr>
    </w:pPr>
  </w:p>
  <w:p w:rsidR="00655FCF" w:rsidRDefault="00655FCF">
    <w:pPr>
      <w:pStyle w:val="Footer"/>
      <w:jc w:val="center"/>
      <w:rPr>
        <w:sz w:val="19"/>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E36389">
    <w:pPr>
      <w:pStyle w:val="Footer"/>
    </w:pPr>
  </w:p>
  <w:p w:rsidR="00655FCF" w:rsidRDefault="00655FCF">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26679F" w:rsidRDefault="00655FCF">
    <w:pPr>
      <w:pStyle w:val="Footer"/>
      <w:pBdr>
        <w:top w:val="single" w:sz="4" w:space="1" w:color="auto"/>
      </w:pBd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9B16D1">
      <w:rPr>
        <w:rStyle w:val="PageNumber"/>
      </w:rPr>
      <w:t>2</w:t>
    </w:r>
    <w:r w:rsidRPr="0026679F">
      <w:rPr>
        <w:rStyle w:val="PageNumber"/>
      </w:rPr>
      <w:fldChar w:fldCharType="end"/>
    </w:r>
  </w:p>
  <w:p w:rsidR="00655FCF" w:rsidRPr="0026679F" w:rsidRDefault="00655FCF" w:rsidP="006B7D48">
    <w:pPr>
      <w:pStyle w:val="Footer"/>
      <w:rPr>
        <w:sz w:val="16"/>
        <w:szCs w:val="16"/>
      </w:rPr>
    </w:pPr>
    <w:r w:rsidRPr="0026679F">
      <w:rPr>
        <w:sz w:val="16"/>
        <w:szCs w:val="16"/>
      </w:rPr>
      <w:t xml:space="preserve">CAPC </w:t>
    </w:r>
    <w:r>
      <w:rPr>
        <w:sz w:val="16"/>
        <w:szCs w:val="16"/>
      </w:rPr>
      <w:t xml:space="preserve">– April </w:t>
    </w:r>
    <w:r>
      <w:rPr>
        <w:rFonts w:ascii="Times New Roman" w:hAnsi="Times New Roman"/>
        <w:sz w:val="16"/>
        <w:szCs w:val="16"/>
      </w:rPr>
      <w:t xml:space="preserve"> 2018 – Version 1</w:t>
    </w:r>
  </w:p>
  <w:p w:rsidR="00655FCF" w:rsidRDefault="00655FCF">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26679F" w:rsidRDefault="00655FCF" w:rsidP="000C304F">
    <w:pPr>
      <w:pStyle w:val="Footer"/>
      <w:pBdr>
        <w:top w:val="single" w:sz="4" w:space="1" w:color="auto"/>
      </w:pBdr>
      <w:ind w:right="360"/>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9B16D1">
      <w:rPr>
        <w:rStyle w:val="PageNumber"/>
      </w:rPr>
      <w:t>1</w:t>
    </w:r>
    <w:r w:rsidRPr="0026679F">
      <w:rPr>
        <w:rStyle w:val="PageNumber"/>
      </w:rPr>
      <w:fldChar w:fldCharType="end"/>
    </w:r>
  </w:p>
  <w:p w:rsidR="00655FCF" w:rsidRPr="0026679F" w:rsidRDefault="00655FCF" w:rsidP="006B7D48">
    <w:pPr>
      <w:pStyle w:val="Footer"/>
      <w:rPr>
        <w:sz w:val="16"/>
        <w:szCs w:val="16"/>
      </w:rPr>
    </w:pPr>
    <w:r w:rsidRPr="0026679F">
      <w:rPr>
        <w:sz w:val="16"/>
        <w:szCs w:val="16"/>
      </w:rPr>
      <w:t xml:space="preserve">CAPC </w:t>
    </w:r>
    <w:r>
      <w:rPr>
        <w:sz w:val="16"/>
        <w:szCs w:val="16"/>
      </w:rPr>
      <w:t>-April</w:t>
    </w:r>
    <w:r>
      <w:rPr>
        <w:rFonts w:ascii="Times New Roman" w:hAnsi="Times New Roman"/>
        <w:sz w:val="16"/>
        <w:szCs w:val="16"/>
      </w:rPr>
      <w:t xml:space="preserve">  2018 – Version 1</w:t>
    </w:r>
  </w:p>
  <w:p w:rsidR="00655FCF" w:rsidRDefault="00655FCF" w:rsidP="000C304F">
    <w:pPr>
      <w:pStyle w:val="Footer"/>
    </w:pPr>
  </w:p>
  <w:p w:rsidR="00655FCF" w:rsidRPr="000C304F" w:rsidRDefault="00655FCF"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655FCF" w:rsidRPr="00D00B41" w:rsidRDefault="00655FCF"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106E48" w:rsidRDefault="00106E48" w:rsidP="00106E48">
    <w:pPr>
      <w:pStyle w:val="Footer"/>
      <w:framePr w:wrap="around" w:vAnchor="text" w:hAnchor="page" w:x="6301" w:y="36"/>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9B16D1">
      <w:rPr>
        <w:rStyle w:val="PageNumber"/>
      </w:rPr>
      <w:t>2</w:t>
    </w:r>
    <w:r>
      <w:rPr>
        <w:rStyle w:val="PageNumber"/>
      </w:rPr>
      <w:fldChar w:fldCharType="end"/>
    </w:r>
  </w:p>
  <w:p w:rsidR="00655FCF" w:rsidRDefault="00655FCF">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106E48" w:rsidRDefault="00106E48" w:rsidP="00106E48">
    <w:pPr>
      <w:pStyle w:val="Footer"/>
      <w:framePr w:wrap="around" w:vAnchor="text" w:hAnchor="page" w:x="62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9B16D1">
      <w:rPr>
        <w:rStyle w:val="PageNumber"/>
      </w:rPr>
      <w:t>2</w:t>
    </w:r>
    <w:r>
      <w:rPr>
        <w:rStyle w:val="PageNumber"/>
      </w:rPr>
      <w:fldChar w:fldCharType="end"/>
    </w:r>
  </w:p>
  <w:p w:rsidR="00655FCF" w:rsidRPr="00D00B41" w:rsidRDefault="00655FCF" w:rsidP="00FF758F">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5FCF" w:rsidRDefault="00655F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364017">
    <w:pPr>
      <w:pStyle w:val="Footer"/>
      <w:ind w:right="360"/>
      <w:rPr>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106E48" w:rsidRDefault="00106E48" w:rsidP="00106E48">
    <w:pPr>
      <w:pStyle w:val="Footer"/>
      <w:framePr w:wrap="around" w:vAnchor="text" w:hAnchor="page" w:x="6226" w:y="3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9B16D1">
      <w:rPr>
        <w:rStyle w:val="PageNumber"/>
      </w:rPr>
      <w:t>3</w:t>
    </w:r>
    <w:r>
      <w:rPr>
        <w:rStyle w:val="PageNumber"/>
      </w:rPr>
      <w:fldChar w:fldCharType="end"/>
    </w:r>
  </w:p>
  <w:p w:rsidR="00655FCF" w:rsidRPr="00D00B41" w:rsidRDefault="00655FCF" w:rsidP="00FF758F">
    <w:pPr>
      <w:pStyle w:val="Footer"/>
      <w:rPr>
        <w:sz w:val="16"/>
        <w:szCs w:val="16"/>
      </w:rPr>
    </w:pPr>
    <w:r>
      <w:rPr>
        <w:sz w:val="16"/>
        <w:szCs w:val="16"/>
      </w:rPr>
      <w:t>CA</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655FCF" w:rsidRDefault="00655FC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655FCF" w:rsidRPr="00D00B41" w:rsidRDefault="00655FCF" w:rsidP="00FF758F">
    <w:pPr>
      <w:pStyle w:val="Footer"/>
      <w:rPr>
        <w:sz w:val="16"/>
        <w:szCs w:val="16"/>
      </w:rPr>
    </w:pPr>
    <w:r>
      <w:rPr>
        <w:sz w:val="16"/>
        <w:szCs w:val="16"/>
      </w:rPr>
      <w:t>CA</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5FCF" w:rsidRPr="000C304F" w:rsidRDefault="00655FCF" w:rsidP="000C304F">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106E48" w:rsidRDefault="00106E48" w:rsidP="00106E48">
    <w:pPr>
      <w:pStyle w:val="Footer"/>
      <w:framePr w:wrap="around" w:vAnchor="text" w:hAnchor="page" w:x="6316" w:y="15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9B16D1">
      <w:rPr>
        <w:rStyle w:val="PageNumber"/>
      </w:rPr>
      <w:t>3</w:t>
    </w:r>
    <w:r>
      <w:rPr>
        <w:rStyle w:val="PageNumber"/>
      </w:rPr>
      <w:fldChar w:fldCharType="end"/>
    </w:r>
  </w:p>
  <w:p w:rsidR="00655FCF" w:rsidRPr="00D00B41" w:rsidRDefault="00655FCF" w:rsidP="00FF758F">
    <w:pPr>
      <w:pStyle w:val="Footer"/>
      <w:rPr>
        <w:sz w:val="16"/>
        <w:szCs w:val="16"/>
      </w:rPr>
    </w:pPr>
    <w:r>
      <w:rPr>
        <w:sz w:val="16"/>
        <w:szCs w:val="16"/>
      </w:rPr>
      <w:t>M</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655FCF" w:rsidRDefault="00655FC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655FCF" w:rsidRPr="00D00B41" w:rsidRDefault="00655FCF" w:rsidP="00FF758F">
    <w:pPr>
      <w:pStyle w:val="Footer"/>
      <w:rPr>
        <w:sz w:val="16"/>
        <w:szCs w:val="16"/>
      </w:rPr>
    </w:pPr>
    <w:r>
      <w:rPr>
        <w:sz w:val="16"/>
        <w:szCs w:val="16"/>
      </w:rPr>
      <w:t>M</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655FCF" w:rsidRPr="000C304F" w:rsidRDefault="00655FCF" w:rsidP="000C304F">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106E48" w:rsidRDefault="00106E48" w:rsidP="00106E48">
    <w:pPr>
      <w:pStyle w:val="Footer"/>
      <w:framePr w:wrap="around" w:vAnchor="text" w:hAnchor="page" w:x="6271" w:y="105"/>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9B16D1">
      <w:rPr>
        <w:rStyle w:val="PageNumber"/>
      </w:rPr>
      <w:t>3</w:t>
    </w:r>
    <w:r>
      <w:rPr>
        <w:rStyle w:val="PageNumber"/>
      </w:rPr>
      <w:fldChar w:fldCharType="end"/>
    </w:r>
  </w:p>
  <w:p w:rsidR="00655FCF" w:rsidRPr="00D00B41" w:rsidRDefault="00655FCF" w:rsidP="00FF758F">
    <w:pPr>
      <w:pStyle w:val="Footer"/>
      <w:rPr>
        <w:sz w:val="16"/>
        <w:szCs w:val="16"/>
      </w:rPr>
    </w:pPr>
    <w:r>
      <w:rPr>
        <w:sz w:val="16"/>
        <w:szCs w:val="16"/>
      </w:rPr>
      <w:t>D</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Version 1</w:t>
    </w:r>
  </w:p>
  <w:p w:rsidR="00655FCF" w:rsidRDefault="00655FCF">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655FCF" w:rsidRPr="00D00B41" w:rsidRDefault="00655FCF" w:rsidP="00FF758F">
    <w:pPr>
      <w:pStyle w:val="Footer"/>
      <w:rPr>
        <w:sz w:val="16"/>
        <w:szCs w:val="16"/>
      </w:rPr>
    </w:pPr>
    <w:r>
      <w:rPr>
        <w:sz w:val="16"/>
        <w:szCs w:val="16"/>
      </w:rPr>
      <w:t>D</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5FCF" w:rsidRPr="000C304F" w:rsidRDefault="00655FCF" w:rsidP="000C304F">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Footer"/>
      <w:pBdr>
        <w:bottom w:val="single" w:sz="4" w:space="1" w:color="auto"/>
      </w:pBdr>
    </w:pPr>
  </w:p>
  <w:p w:rsidR="00655FCF" w:rsidRPr="00D00B41" w:rsidRDefault="00655FCF"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9B16D1">
      <w:rPr>
        <w:rStyle w:val="PageNumber"/>
      </w:rPr>
      <w:t>3</w:t>
    </w:r>
    <w:r w:rsidRPr="00D00B41">
      <w:rPr>
        <w:rStyle w:val="PageNumber"/>
      </w:rPr>
      <w:fldChar w:fldCharType="end"/>
    </w:r>
  </w:p>
  <w:p w:rsidR="00655FCF" w:rsidRPr="00D00B41" w:rsidRDefault="00655FCF"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5FCF" w:rsidRDefault="00655FCF">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655FCF" w:rsidRPr="00D00B41" w:rsidRDefault="00655FCF" w:rsidP="00FF758F">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5FCF" w:rsidRDefault="00655F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493F7A">
    <w:pPr>
      <w:pStyle w:val="Footer"/>
      <w:framePr w:wrap="around" w:vAnchor="text" w:hAnchor="page" w:x="7261" w:y="355"/>
      <w:rPr>
        <w:rStyle w:val="PageNumber"/>
      </w:rPr>
    </w:pPr>
    <w:r>
      <w:rPr>
        <w:rStyle w:val="PageNumber"/>
      </w:rPr>
      <w:fldChar w:fldCharType="begin"/>
    </w:r>
    <w:r>
      <w:rPr>
        <w:rStyle w:val="PageNumber"/>
      </w:rPr>
      <w:instrText xml:space="preserve">PAGE  </w:instrText>
    </w:r>
    <w:r>
      <w:rPr>
        <w:rStyle w:val="PageNumber"/>
      </w:rPr>
      <w:fldChar w:fldCharType="separate"/>
    </w:r>
    <w:r w:rsidR="00804975">
      <w:rPr>
        <w:rStyle w:val="PageNumber"/>
      </w:rPr>
      <w:t>i</w:t>
    </w:r>
    <w:r>
      <w:rPr>
        <w:rStyle w:val="PageNumber"/>
      </w:rPr>
      <w:fldChar w:fldCharType="end"/>
    </w:r>
  </w:p>
  <w:p w:rsidR="00655FCF" w:rsidRPr="00D00B41" w:rsidRDefault="00655FCF"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655FCF" w:rsidRPr="00D00B41" w:rsidRDefault="00655FCF"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9B16D1">
      <w:rPr>
        <w:rStyle w:val="PageNumber"/>
      </w:rPr>
      <w:t>5</w:t>
    </w:r>
    <w:r w:rsidRPr="00D00B41">
      <w:rPr>
        <w:rStyle w:val="PageNumber"/>
      </w:rPr>
      <w:fldChar w:fldCharType="end"/>
    </w:r>
  </w:p>
  <w:p w:rsidR="00655FCF" w:rsidRPr="00D00B41" w:rsidRDefault="00655FCF"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655FCF" w:rsidRDefault="00655FCF" w:rsidP="006B7D48">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F51F39">
    <w:pPr>
      <w:pStyle w:val="Footer"/>
    </w:pPr>
    <w:r>
      <w:tab/>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7C153B" w:rsidRDefault="00655FCF"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NWSDB/SBD/SUP/Gunmetal Ferrule /FC </w:t>
    </w:r>
    <w:r w:rsidRPr="007C153B">
      <w:rPr>
        <w:rFonts w:ascii="Times New Roman" w:hAnsi="Times New Roman"/>
        <w:sz w:val="16"/>
        <w:szCs w:val="16"/>
      </w:rPr>
      <w:t xml:space="preserve"> : </w:t>
    </w:r>
    <w:r>
      <w:rPr>
        <w:rFonts w:ascii="Times New Roman" w:hAnsi="Times New Roman"/>
        <w:sz w:val="16"/>
        <w:szCs w:val="16"/>
      </w:rPr>
      <w:t>Schedule of Particulars</w:t>
    </w:r>
  </w:p>
  <w:p w:rsidR="00655FCF" w:rsidRPr="007C153B" w:rsidRDefault="00655FCF" w:rsidP="00F51F39">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106E48" w:rsidRDefault="00106E48" w:rsidP="00106E48">
    <w:pPr>
      <w:pStyle w:val="Footer"/>
      <w:framePr w:wrap="around" w:vAnchor="text" w:hAnchor="page" w:x="7141" w:y="3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9B16D1">
      <w:rPr>
        <w:rStyle w:val="PageNumber"/>
      </w:rPr>
      <w:t>8</w:t>
    </w:r>
    <w:r>
      <w:rPr>
        <w:rStyle w:val="PageNumber"/>
      </w:rPr>
      <w:fldChar w:fldCharType="end"/>
    </w:r>
  </w:p>
  <w:p w:rsidR="00655FCF" w:rsidRDefault="00655FCF">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7C153B" w:rsidRDefault="00655FCF"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Schedule of Particulars</w:t>
    </w:r>
    <w:r w:rsidRPr="007C153B">
      <w:rPr>
        <w:rFonts w:ascii="Times New Roman" w:hAnsi="Times New Roman"/>
        <w:sz w:val="16"/>
        <w:szCs w:val="16"/>
      </w:rPr>
      <w:t xml:space="preserve"> </w:t>
    </w:r>
  </w:p>
  <w:p w:rsidR="00106E48" w:rsidRDefault="00106E48" w:rsidP="00106E48">
    <w:pPr>
      <w:pStyle w:val="Footer"/>
      <w:framePr w:wrap="around" w:vAnchor="text" w:hAnchor="page" w:x="7021"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9B16D1">
      <w:rPr>
        <w:rStyle w:val="PageNumber"/>
      </w:rPr>
      <w:t>1</w:t>
    </w:r>
    <w:r>
      <w:rPr>
        <w:rStyle w:val="PageNumber"/>
      </w:rPr>
      <w:fldChar w:fldCharType="end"/>
    </w:r>
  </w:p>
  <w:p w:rsidR="00655FCF" w:rsidRPr="00201A75" w:rsidRDefault="00655FCF" w:rsidP="00F51F39">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Version 1</w:t>
    </w:r>
  </w:p>
  <w:p w:rsidR="00655FCF" w:rsidRDefault="00655FCF" w:rsidP="00F51F39">
    <w:pPr>
      <w:pStyle w:val="Footer"/>
    </w:pPr>
    <w:r>
      <w:tab/>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7C153B" w:rsidRDefault="00655FCF"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 xml:space="preserve">Schedule of Particulars  </w:t>
    </w:r>
  </w:p>
  <w:p w:rsidR="00106E48" w:rsidRDefault="00106E48" w:rsidP="00106E48">
    <w:pPr>
      <w:pStyle w:val="Footer"/>
      <w:framePr w:wrap="around" w:vAnchor="text" w:hAnchor="page" w:x="7231" w:y="102"/>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9B16D1">
      <w:rPr>
        <w:rStyle w:val="PageNumber"/>
      </w:rPr>
      <w:t>9</w:t>
    </w:r>
    <w:r>
      <w:rPr>
        <w:rStyle w:val="PageNumber"/>
      </w:rPr>
      <w:fldChar w:fldCharType="end"/>
    </w:r>
  </w:p>
  <w:p w:rsidR="00655FCF" w:rsidRPr="007C153B" w:rsidRDefault="00655FCF" w:rsidP="00AA6F4F">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655FCF" w:rsidRDefault="00655FCF" w:rsidP="00F51F39">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5FCF" w:rsidRDefault="00655FCF" w:rsidP="00F51F39">
    <w:pPr>
      <w:pStyle w:val="Footer"/>
      <w:ind w:right="360"/>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F51F39">
    <w:pPr>
      <w:pStyle w:val="Footer"/>
      <w:ind w:right="360"/>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063A87">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655FCF" w:rsidRPr="00201A75" w:rsidRDefault="00655FCF" w:rsidP="00252194">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Version 1</w:t>
    </w:r>
  </w:p>
  <w:p w:rsidR="00655FCF" w:rsidRPr="00252194" w:rsidRDefault="00655FCF">
    <w:pPr>
      <w:pStyle w:val="Footer"/>
      <w:rPr>
        <w:rFonts w:ascii="Times New Roman" w:hAnsi="Times New Roman"/>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BC30ED">
    <w:pPr>
      <w:pStyle w:val="Footer"/>
      <w:pBdr>
        <w:top w:val="single" w:sz="4" w:space="1" w:color="auto"/>
      </w:pBdr>
      <w:ind w:right="360"/>
      <w:rPr>
        <w:rFonts w:ascii="Times New Roman" w:hAnsi="Times New Roman"/>
      </w:rP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655FCF" w:rsidRDefault="00655FCF">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9B16D1">
      <w:rPr>
        <w:rStyle w:val="PageNumber"/>
        <w:rFonts w:ascii="Times New Roman" w:hAnsi="Times New Roman"/>
      </w:rPr>
      <w:t>2</w:t>
    </w:r>
    <w:r w:rsidRPr="00063A87">
      <w:rPr>
        <w:rStyle w:val="PageNumber"/>
        <w:rFonts w:ascii="Times New Roman" w:hAnsi="Times New Roman"/>
      </w:rPr>
      <w:fldChar w:fldCharType="end"/>
    </w:r>
  </w:p>
  <w:p w:rsidR="00655FCF" w:rsidRPr="007C153B" w:rsidRDefault="00655FCF" w:rsidP="00063A87">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655FCF" w:rsidRDefault="00655FCF" w:rsidP="00CC0FEE"/>
  <w:p w:rsidR="00655FCF" w:rsidRDefault="00655FCF"/>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9B16D1">
      <w:rPr>
        <w:rStyle w:val="PageNumber"/>
        <w:rFonts w:ascii="Times New Roman" w:hAnsi="Times New Roman"/>
      </w:rPr>
      <w:t>5</w:t>
    </w:r>
    <w:r w:rsidRPr="00063A87">
      <w:rPr>
        <w:rStyle w:val="PageNumber"/>
        <w:rFonts w:ascii="Times New Roman" w:hAnsi="Times New Roman"/>
      </w:rPr>
      <w:fldChar w:fldCharType="end"/>
    </w:r>
  </w:p>
  <w:p w:rsidR="00655FCF" w:rsidRPr="007C153B" w:rsidRDefault="00655FCF" w:rsidP="00063A87">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655FCF" w:rsidRDefault="00655FCF" w:rsidP="00CC0FEE"/>
  <w:p w:rsidR="00655FCF" w:rsidRDefault="00655FCF"/>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CC0FEE"/>
  <w:p w:rsidR="00655FCF" w:rsidRDefault="00655FCF"/>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E260BF" w:rsidRDefault="00655FCF" w:rsidP="00015906">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655FCF" w:rsidRPr="00384967" w:rsidRDefault="00655FCF"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9B16D1">
      <w:rPr>
        <w:rStyle w:val="PageNumber"/>
      </w:rPr>
      <w:t>9</w:t>
    </w:r>
    <w:r w:rsidRPr="00A809DA">
      <w:rPr>
        <w:rStyle w:val="PageNumber"/>
      </w:rPr>
      <w:fldChar w:fldCharType="end"/>
    </w:r>
  </w:p>
  <w:p w:rsidR="00655FCF" w:rsidRPr="000C304F" w:rsidRDefault="00655FCF" w:rsidP="00015906">
    <w:pPr>
      <w:pStyle w:val="Footer"/>
    </w:pPr>
    <w:r>
      <w:rPr>
        <w:rFonts w:ascii="Times New Roman" w:hAnsi="Times New Roman"/>
        <w:sz w:val="16"/>
        <w:szCs w:val="16"/>
      </w:rPr>
      <w:tab/>
    </w:r>
  </w:p>
  <w:p w:rsidR="00655FCF" w:rsidRDefault="00655FCF"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E260BF" w:rsidRDefault="00655FCF" w:rsidP="00574FDF">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655FCF" w:rsidRPr="00384967" w:rsidRDefault="00655FCF" w:rsidP="00574FD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9B16D1">
      <w:rPr>
        <w:rStyle w:val="PageNumber"/>
      </w:rPr>
      <w:t>1</w:t>
    </w:r>
    <w:r w:rsidRPr="00A809DA">
      <w:rPr>
        <w:rStyle w:val="PageNumber"/>
      </w:rPr>
      <w:fldChar w:fldCharType="end"/>
    </w:r>
  </w:p>
  <w:p w:rsidR="00655FCF" w:rsidRPr="0030261A" w:rsidRDefault="00655FCF" w:rsidP="0030261A">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384967" w:rsidRDefault="00655FCF" w:rsidP="00574FDF">
    <w:pPr>
      <w:pStyle w:val="Footer"/>
      <w:rPr>
        <w:rStyle w:val="PageNumber"/>
        <w:sz w:val="16"/>
        <w:szCs w:val="16"/>
      </w:rPr>
    </w:pPr>
    <w:r>
      <w:rPr>
        <w:rFonts w:ascii="Times New Roman" w:hAnsi="Times New Roman"/>
        <w:sz w:val="16"/>
        <w:szCs w:val="16"/>
      </w:rPr>
      <w:tab/>
    </w:r>
  </w:p>
  <w:p w:rsidR="00655FCF" w:rsidRPr="0030261A" w:rsidRDefault="00655FCF" w:rsidP="0030261A">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106F97">
    <w:pPr>
      <w:pBdr>
        <w:top w:val="single" w:sz="4" w:space="1" w:color="auto"/>
      </w:pBdr>
      <w:rPr>
        <w:sz w:val="16"/>
        <w:szCs w:val="16"/>
      </w:rPr>
    </w:pPr>
    <w:r w:rsidRPr="007C153B">
      <w:rPr>
        <w:sz w:val="16"/>
        <w:szCs w:val="16"/>
      </w:rPr>
      <w:t>NWSDB/SBD/SUP/</w:t>
    </w:r>
    <w:r>
      <w:rPr>
        <w:sz w:val="16"/>
        <w:szCs w:val="16"/>
      </w:rPr>
      <w:t>Gunmetal Ferrule</w:t>
    </w:r>
    <w:r w:rsidRPr="007C153B">
      <w:rPr>
        <w:sz w:val="16"/>
        <w:szCs w:val="16"/>
      </w:rPr>
      <w:t>/</w:t>
    </w:r>
    <w:proofErr w:type="gramStart"/>
    <w:r w:rsidRPr="007C153B">
      <w:rPr>
        <w:sz w:val="16"/>
        <w:szCs w:val="16"/>
      </w:rPr>
      <w:t>FC</w:t>
    </w:r>
    <w:r>
      <w:rPr>
        <w:sz w:val="16"/>
        <w:szCs w:val="16"/>
      </w:rPr>
      <w:t xml:space="preserve"> </w:t>
    </w:r>
    <w:r w:rsidRPr="007C153B">
      <w:rPr>
        <w:sz w:val="16"/>
        <w:szCs w:val="16"/>
      </w:rPr>
      <w:t>:</w:t>
    </w:r>
    <w:proofErr w:type="gramEnd"/>
    <w:r w:rsidRPr="00380E2C">
      <w:rPr>
        <w:sz w:val="16"/>
        <w:szCs w:val="16"/>
      </w:rPr>
      <w:t xml:space="preserve"> </w:t>
    </w:r>
    <w:r w:rsidRPr="001466B7">
      <w:rPr>
        <w:sz w:val="16"/>
        <w:szCs w:val="16"/>
      </w:rPr>
      <w:t>Appendices</w:t>
    </w:r>
  </w:p>
  <w:p w:rsidR="00655FCF" w:rsidRPr="00E26B57" w:rsidRDefault="00655FCF" w:rsidP="00773ACE">
    <w:pPr>
      <w:pStyle w:val="Footer"/>
      <w:framePr w:w="539" w:h="334" w:hRule="exact" w:wrap="around" w:vAnchor="text" w:hAnchor="page" w:x="6796" w:y="50"/>
      <w:rPr>
        <w:rStyle w:val="PageNumber"/>
        <w:rFonts w:asciiTheme="majorBidi" w:hAnsiTheme="majorBidi" w:cstheme="majorBidi"/>
      </w:rPr>
    </w:pPr>
    <w:r w:rsidRPr="00E26B57">
      <w:rPr>
        <w:rStyle w:val="PageNumber"/>
        <w:rFonts w:asciiTheme="majorBidi" w:hAnsiTheme="majorBidi" w:cstheme="majorBidi"/>
      </w:rPr>
      <w:t xml:space="preserve">11- </w:t>
    </w:r>
    <w:r w:rsidRPr="00E26B57">
      <w:rPr>
        <w:rStyle w:val="PageNumber"/>
        <w:rFonts w:asciiTheme="majorBidi" w:hAnsiTheme="majorBidi" w:cstheme="majorBidi"/>
      </w:rPr>
      <w:fldChar w:fldCharType="begin"/>
    </w:r>
    <w:r w:rsidRPr="00E26B57">
      <w:rPr>
        <w:rStyle w:val="PageNumber"/>
        <w:rFonts w:asciiTheme="majorBidi" w:hAnsiTheme="majorBidi" w:cstheme="majorBidi"/>
      </w:rPr>
      <w:instrText xml:space="preserve">PAGE  </w:instrText>
    </w:r>
    <w:r w:rsidRPr="00E26B57">
      <w:rPr>
        <w:rStyle w:val="PageNumber"/>
        <w:rFonts w:asciiTheme="majorBidi" w:hAnsiTheme="majorBidi" w:cstheme="majorBidi"/>
      </w:rPr>
      <w:fldChar w:fldCharType="separate"/>
    </w:r>
    <w:r w:rsidR="009B16D1">
      <w:rPr>
        <w:rStyle w:val="PageNumber"/>
        <w:rFonts w:asciiTheme="majorBidi" w:hAnsiTheme="majorBidi" w:cstheme="majorBidi"/>
      </w:rPr>
      <w:t>5</w:t>
    </w:r>
    <w:r w:rsidRPr="00E26B57">
      <w:rPr>
        <w:rStyle w:val="PageNumber"/>
        <w:rFonts w:asciiTheme="majorBidi" w:hAnsiTheme="majorBidi" w:cstheme="majorBidi"/>
      </w:rPr>
      <w:fldChar w:fldCharType="end"/>
    </w:r>
  </w:p>
  <w:p w:rsidR="00655FCF" w:rsidRDefault="00655FCF" w:rsidP="00106F97">
    <w:pPr>
      <w:pStyle w:val="Footer"/>
    </w:pPr>
    <w:proofErr w:type="gramStart"/>
    <w:r>
      <w:rPr>
        <w:rFonts w:ascii="Times New Roman" w:hAnsi="Times New Roman"/>
        <w:noProof w:val="0"/>
        <w:sz w:val="16"/>
        <w:szCs w:val="16"/>
      </w:rPr>
      <w:t>CAPC :</w:t>
    </w:r>
    <w:proofErr w:type="gramEnd"/>
    <w:r>
      <w:rPr>
        <w:rFonts w:ascii="Times New Roman" w:hAnsi="Times New Roman"/>
        <w:noProof w:val="0"/>
        <w:sz w:val="16"/>
        <w:szCs w:val="16"/>
      </w:rPr>
      <w:t xml:space="preserve"> MPC :</w:t>
    </w:r>
    <w:r w:rsidRPr="002031DD">
      <w:rPr>
        <w:rFonts w:ascii="Times New Roman" w:hAnsi="Times New Roman"/>
        <w:noProof w:val="0"/>
        <w:sz w:val="16"/>
        <w:szCs w:val="16"/>
      </w:rPr>
      <w:t xml:space="preserve">DPC  -  </w:t>
    </w:r>
    <w:r>
      <w:rPr>
        <w:rFonts w:ascii="Times New Roman" w:hAnsi="Times New Roman"/>
        <w:noProof w:val="0"/>
        <w:sz w:val="16"/>
        <w:szCs w:val="16"/>
      </w:rPr>
      <w:t>April</w:t>
    </w:r>
    <w:r w:rsidRPr="002031DD">
      <w:rPr>
        <w:rFonts w:ascii="Times New Roman" w:hAnsi="Times New Roman"/>
        <w:noProof w:val="0"/>
        <w:sz w:val="16"/>
        <w:szCs w:val="16"/>
      </w:rPr>
      <w:t xml:space="preserve">  </w:t>
    </w:r>
    <w:r>
      <w:rPr>
        <w:rFonts w:ascii="Times New Roman" w:hAnsi="Times New Roman"/>
        <w:noProof w:val="0"/>
        <w:sz w:val="16"/>
        <w:szCs w:val="16"/>
      </w:rPr>
      <w:t>2018</w:t>
    </w:r>
    <w:r w:rsidRPr="002031DD">
      <w:rPr>
        <w:rFonts w:ascii="Times New Roman" w:hAnsi="Times New Roman"/>
        <w:noProof w:val="0"/>
        <w:sz w:val="16"/>
        <w:szCs w:val="16"/>
      </w:rPr>
      <w:t xml:space="preserve"> – Versio</w:t>
    </w:r>
    <w:r w:rsidRPr="002031DD">
      <w:rPr>
        <w:rFonts w:ascii="Times New Roman" w:hAnsi="Times New Roman"/>
        <w:sz w:val="16"/>
        <w:szCs w:val="16"/>
      </w:rPr>
      <w:t>n 1</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E260BF" w:rsidRDefault="00655FCF" w:rsidP="00574FDF">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655FCF" w:rsidRPr="00384967" w:rsidRDefault="00655FCF" w:rsidP="00574FD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1</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9B16D1">
      <w:rPr>
        <w:rStyle w:val="PageNumber"/>
      </w:rPr>
      <w:t>1</w:t>
    </w:r>
    <w:r w:rsidRPr="00A809DA">
      <w:rPr>
        <w:rStyle w:val="PageNumber"/>
      </w:rPr>
      <w:fldChar w:fldCharType="end"/>
    </w:r>
  </w:p>
  <w:p w:rsidR="00655FCF" w:rsidRPr="0030261A" w:rsidRDefault="00655FCF" w:rsidP="0030261A">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B2CE8" w:rsidRDefault="00655FCF" w:rsidP="0004355B">
    <w:pPr>
      <w:pStyle w:val="Footer"/>
      <w:pBdr>
        <w:top w:val="single" w:sz="4" w:space="1" w:color="auto"/>
      </w:pBdr>
      <w:rPr>
        <w:rFonts w:asciiTheme="majorBidi" w:hAnsiTheme="majorBidi" w:cstheme="majorBidi"/>
        <w:sz w:val="16"/>
        <w:szCs w:val="16"/>
      </w:rPr>
    </w:pPr>
    <w:r w:rsidRPr="00DB2CE8">
      <w:rPr>
        <w:rFonts w:asciiTheme="majorBidi" w:hAnsiTheme="majorBidi" w:cstheme="majorBidi"/>
        <w:sz w:val="16"/>
        <w:szCs w:val="16"/>
      </w:rPr>
      <w:t>NWSDB/SBD/SUP/ Gunmetal Ferrule /FC: Appendices</w:t>
    </w:r>
    <w:r w:rsidRPr="00DB2CE8">
      <w:rPr>
        <w:rFonts w:asciiTheme="majorBidi" w:hAnsiTheme="majorBidi" w:cstheme="majorBidi"/>
        <w:sz w:val="16"/>
        <w:szCs w:val="16"/>
      </w:rPr>
      <w:tab/>
    </w:r>
  </w:p>
  <w:p w:rsidR="00655FCF" w:rsidRDefault="00655FCF" w:rsidP="00BC2F9D">
    <w:pPr>
      <w:pStyle w:val="Footer"/>
      <w:rPr>
        <w:rStyle w:val="PageNumber"/>
      </w:rPr>
    </w:pPr>
    <w:r w:rsidRPr="00DB2CE8">
      <w:rPr>
        <w:rFonts w:asciiTheme="majorBidi" w:hAnsiTheme="majorBidi" w:cstheme="majorBidi"/>
        <w:sz w:val="16"/>
        <w:szCs w:val="16"/>
      </w:rPr>
      <w:t>CAPC : MPC:DPC – April  2018 – Version 1</w:t>
    </w:r>
    <w:r>
      <w:rPr>
        <w:rFonts w:ascii="Times New Roman" w:hAnsi="Times New Roman"/>
        <w:sz w:val="16"/>
        <w:szCs w:val="16"/>
      </w:rPr>
      <w:t xml:space="preserve">        </w:t>
    </w:r>
    <w:r>
      <w:rPr>
        <w:rFonts w:ascii="Times New Roman" w:hAnsi="Times New Roman"/>
        <w:sz w:val="16"/>
        <w:szCs w:val="16"/>
      </w:rPr>
      <w:tab/>
    </w: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804975">
      <w:rPr>
        <w:rStyle w:val="PageNumber"/>
      </w:rPr>
      <w:t>31</w:t>
    </w:r>
    <w:r>
      <w:rPr>
        <w:rStyle w:val="PageNumber"/>
      </w:rPr>
      <w:fldChar w:fldCharType="end"/>
    </w:r>
  </w:p>
  <w:p w:rsidR="00655FCF" w:rsidRPr="004C151B" w:rsidRDefault="00655FCF" w:rsidP="00FC588E">
    <w:pPr>
      <w:pStyle w:val="Footer"/>
      <w:rPr>
        <w:sz w:val="16"/>
        <w:szCs w:val="16"/>
      </w:rPr>
    </w:pPr>
  </w:p>
  <w:p w:rsidR="00655FCF" w:rsidRDefault="00655FCF" w:rsidP="0004355B">
    <w:pPr>
      <w:pStyle w:val="Footer"/>
    </w:pPr>
  </w:p>
  <w:p w:rsidR="00655FCF" w:rsidRDefault="00655FCF"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AE040D" w:rsidRDefault="00AE040D" w:rsidP="00AE040D">
    <w:pPr>
      <w:pStyle w:val="Footer"/>
      <w:framePr w:wrap="around" w:vAnchor="text" w:hAnchor="page" w:x="7216" w:y="149"/>
      <w:rPr>
        <w:rStyle w:val="PageNumber"/>
      </w:rPr>
    </w:pPr>
    <w:r>
      <w:rPr>
        <w:rStyle w:val="PageNumber"/>
      </w:rPr>
      <w:fldChar w:fldCharType="begin"/>
    </w:r>
    <w:r>
      <w:rPr>
        <w:rStyle w:val="PageNumber"/>
      </w:rPr>
      <w:instrText xml:space="preserve">PAGE  </w:instrText>
    </w:r>
    <w:r>
      <w:rPr>
        <w:rStyle w:val="PageNumber"/>
      </w:rPr>
      <w:fldChar w:fldCharType="separate"/>
    </w:r>
    <w:r w:rsidR="00804975">
      <w:rPr>
        <w:rStyle w:val="PageNumber"/>
      </w:rPr>
      <w:t>iii</w:t>
    </w:r>
    <w:r>
      <w:rPr>
        <w:rStyle w:val="PageNumber"/>
      </w:rPr>
      <w:fldChar w:fldCharType="end"/>
    </w:r>
  </w:p>
  <w:p w:rsidR="00655FCF" w:rsidRPr="00D00B41" w:rsidRDefault="00655FCF"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655FCF" w:rsidRDefault="00655FCF">
    <w:pPr>
      <w:pStyle w:val="Footer"/>
      <w:ind w:left="283" w:hanging="283"/>
      <w:jc w:val="center"/>
      <w:rPr>
        <w:sz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D00B41" w:rsidRDefault="00655FCF"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 Checklist of Submissions               v</w:t>
    </w:r>
  </w:p>
  <w:p w:rsidR="00655FCF" w:rsidRDefault="00655FCF" w:rsidP="00FF758F">
    <w:pPr>
      <w:pStyle w:val="Footer"/>
      <w:rPr>
        <w:sz w:val="19"/>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4B" w:rsidRDefault="00AE304B">
      <w:r>
        <w:separator/>
      </w:r>
    </w:p>
  </w:footnote>
  <w:footnote w:type="continuationSeparator" w:id="0">
    <w:p w:rsidR="00AE304B" w:rsidRDefault="00AE30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FCF" w:rsidRDefault="00655FCF">
    <w:pPr>
      <w:pStyle w:val="Header"/>
      <w:ind w:right="36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Pr="00CA6D59" w:rsidRDefault="00655FCF" w:rsidP="00BB3F8C">
    <w:pPr>
      <w:ind w:left="1540" w:right="360" w:firstLine="620"/>
      <w:jc w:val="both"/>
      <w:rPr>
        <w:sz w:val="24"/>
      </w:rPr>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FCF" w:rsidRDefault="00655F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0D0777F8"/>
    <w:multiLevelType w:val="multilevel"/>
    <w:tmpl w:val="6546B9B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0EB4432F"/>
    <w:multiLevelType w:val="multilevel"/>
    <w:tmpl w:val="42A6390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0249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1741047"/>
    <w:multiLevelType w:val="hybridMultilevel"/>
    <w:tmpl w:val="71AE7884"/>
    <w:lvl w:ilvl="0" w:tplc="A0ECE49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47E01"/>
    <w:multiLevelType w:val="multilevel"/>
    <w:tmpl w:val="6C2C37D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E273AB7"/>
    <w:multiLevelType w:val="multilevel"/>
    <w:tmpl w:val="58C25FCA"/>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2D4354"/>
    <w:multiLevelType w:val="hybridMultilevel"/>
    <w:tmpl w:val="5C687DC6"/>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5"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3C3020"/>
    <w:multiLevelType w:val="hybridMultilevel"/>
    <w:tmpl w:val="2F86B3A4"/>
    <w:lvl w:ilvl="0" w:tplc="8710E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1047B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B7A69"/>
    <w:multiLevelType w:val="multilevel"/>
    <w:tmpl w:val="C16CCF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4" w15:restartNumberingAfterBreak="0">
    <w:nsid w:val="6B782C36"/>
    <w:multiLevelType w:val="hybridMultilevel"/>
    <w:tmpl w:val="65C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13A6A"/>
    <w:multiLevelType w:val="multilevel"/>
    <w:tmpl w:val="6174110C"/>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2A592E"/>
    <w:multiLevelType w:val="hybridMultilevel"/>
    <w:tmpl w:val="EB3AC846"/>
    <w:lvl w:ilvl="0" w:tplc="F308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3"/>
  </w:num>
  <w:num w:numId="3">
    <w:abstractNumId w:val="2"/>
  </w:num>
  <w:num w:numId="4">
    <w:abstractNumId w:val="39"/>
  </w:num>
  <w:num w:numId="5">
    <w:abstractNumId w:val="9"/>
  </w:num>
  <w:num w:numId="6">
    <w:abstractNumId w:val="21"/>
  </w:num>
  <w:num w:numId="7">
    <w:abstractNumId w:val="26"/>
  </w:num>
  <w:num w:numId="8">
    <w:abstractNumId w:val="24"/>
  </w:num>
  <w:num w:numId="9">
    <w:abstractNumId w:val="37"/>
  </w:num>
  <w:num w:numId="10">
    <w:abstractNumId w:val="1"/>
  </w:num>
  <w:num w:numId="11">
    <w:abstractNumId w:val="10"/>
  </w:num>
  <w:num w:numId="12">
    <w:abstractNumId w:val="27"/>
  </w:num>
  <w:num w:numId="13">
    <w:abstractNumId w:val="3"/>
  </w:num>
  <w:num w:numId="14">
    <w:abstractNumId w:val="5"/>
  </w:num>
  <w:num w:numId="15">
    <w:abstractNumId w:val="25"/>
  </w:num>
  <w:num w:numId="16">
    <w:abstractNumId w:val="17"/>
  </w:num>
  <w:num w:numId="17">
    <w:abstractNumId w:val="0"/>
  </w:num>
  <w:num w:numId="18">
    <w:abstractNumId w:val="30"/>
  </w:num>
  <w:num w:numId="19">
    <w:abstractNumId w:val="29"/>
  </w:num>
  <w:num w:numId="20">
    <w:abstractNumId w:val="33"/>
  </w:num>
  <w:num w:numId="21">
    <w:abstractNumId w:val="14"/>
  </w:num>
  <w:num w:numId="22">
    <w:abstractNumId w:val="19"/>
  </w:num>
  <w:num w:numId="23">
    <w:abstractNumId w:val="12"/>
  </w:num>
  <w:num w:numId="24">
    <w:abstractNumId w:val="11"/>
  </w:num>
  <w:num w:numId="25">
    <w:abstractNumId w:val="22"/>
  </w:num>
  <w:num w:numId="26">
    <w:abstractNumId w:val="38"/>
  </w:num>
  <w:num w:numId="27">
    <w:abstractNumId w:val="28"/>
  </w:num>
  <w:num w:numId="28">
    <w:abstractNumId w:val="4"/>
  </w:num>
  <w:num w:numId="29">
    <w:abstractNumId w:val="16"/>
  </w:num>
  <w:num w:numId="30">
    <w:abstractNumId w:val="32"/>
  </w:num>
  <w:num w:numId="31">
    <w:abstractNumId w:val="6"/>
  </w:num>
  <w:num w:numId="32">
    <w:abstractNumId w:val="36"/>
  </w:num>
  <w:num w:numId="33">
    <w:abstractNumId w:val="34"/>
  </w:num>
  <w:num w:numId="34">
    <w:abstractNumId w:val="20"/>
  </w:num>
  <w:num w:numId="35">
    <w:abstractNumId w:val="35"/>
  </w:num>
  <w:num w:numId="3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7"/>
  </w:num>
  <w:num w:numId="41">
    <w:abstractNumId w:val="8"/>
  </w:num>
  <w:num w:numId="4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1471"/>
    <w:rsid w:val="0000163C"/>
    <w:rsid w:val="000026A2"/>
    <w:rsid w:val="00003FF5"/>
    <w:rsid w:val="00004CF2"/>
    <w:rsid w:val="00004F28"/>
    <w:rsid w:val="00005B8B"/>
    <w:rsid w:val="0000692F"/>
    <w:rsid w:val="0000746C"/>
    <w:rsid w:val="000078EA"/>
    <w:rsid w:val="00007D2E"/>
    <w:rsid w:val="00007FA8"/>
    <w:rsid w:val="00010ED7"/>
    <w:rsid w:val="00010ED9"/>
    <w:rsid w:val="00011763"/>
    <w:rsid w:val="00013257"/>
    <w:rsid w:val="00014F5E"/>
    <w:rsid w:val="000151AD"/>
    <w:rsid w:val="000156F2"/>
    <w:rsid w:val="00015906"/>
    <w:rsid w:val="000161DB"/>
    <w:rsid w:val="00016335"/>
    <w:rsid w:val="00017676"/>
    <w:rsid w:val="00020745"/>
    <w:rsid w:val="0002091A"/>
    <w:rsid w:val="00020CE2"/>
    <w:rsid w:val="000226FC"/>
    <w:rsid w:val="000230EC"/>
    <w:rsid w:val="00023A0C"/>
    <w:rsid w:val="00025102"/>
    <w:rsid w:val="00026234"/>
    <w:rsid w:val="000275CE"/>
    <w:rsid w:val="000307AC"/>
    <w:rsid w:val="000307CE"/>
    <w:rsid w:val="00030A8A"/>
    <w:rsid w:val="00031CAA"/>
    <w:rsid w:val="00033CD6"/>
    <w:rsid w:val="0003409D"/>
    <w:rsid w:val="0004130A"/>
    <w:rsid w:val="0004155F"/>
    <w:rsid w:val="0004355B"/>
    <w:rsid w:val="00043BC4"/>
    <w:rsid w:val="00043CB2"/>
    <w:rsid w:val="0004401C"/>
    <w:rsid w:val="000441D2"/>
    <w:rsid w:val="00045351"/>
    <w:rsid w:val="00046444"/>
    <w:rsid w:val="000468F2"/>
    <w:rsid w:val="000477EA"/>
    <w:rsid w:val="00047DF7"/>
    <w:rsid w:val="000501A7"/>
    <w:rsid w:val="00050B4E"/>
    <w:rsid w:val="000510BB"/>
    <w:rsid w:val="000535F9"/>
    <w:rsid w:val="00054457"/>
    <w:rsid w:val="00054FE9"/>
    <w:rsid w:val="0005786C"/>
    <w:rsid w:val="00057D65"/>
    <w:rsid w:val="00060DE7"/>
    <w:rsid w:val="0006109C"/>
    <w:rsid w:val="00061279"/>
    <w:rsid w:val="000615FB"/>
    <w:rsid w:val="00062069"/>
    <w:rsid w:val="0006274B"/>
    <w:rsid w:val="00063A87"/>
    <w:rsid w:val="00064740"/>
    <w:rsid w:val="00064D2D"/>
    <w:rsid w:val="00065C8E"/>
    <w:rsid w:val="00066B6B"/>
    <w:rsid w:val="000677D2"/>
    <w:rsid w:val="000679B9"/>
    <w:rsid w:val="00071102"/>
    <w:rsid w:val="00071C46"/>
    <w:rsid w:val="00072169"/>
    <w:rsid w:val="0007364F"/>
    <w:rsid w:val="00073C93"/>
    <w:rsid w:val="00076E0D"/>
    <w:rsid w:val="000804CD"/>
    <w:rsid w:val="00081A1A"/>
    <w:rsid w:val="00082791"/>
    <w:rsid w:val="000838FB"/>
    <w:rsid w:val="000849EF"/>
    <w:rsid w:val="0008625B"/>
    <w:rsid w:val="000867F2"/>
    <w:rsid w:val="000906A1"/>
    <w:rsid w:val="00090BDC"/>
    <w:rsid w:val="00090E83"/>
    <w:rsid w:val="0009245E"/>
    <w:rsid w:val="000927B6"/>
    <w:rsid w:val="0009599E"/>
    <w:rsid w:val="000A0BF4"/>
    <w:rsid w:val="000A33BB"/>
    <w:rsid w:val="000A4CDC"/>
    <w:rsid w:val="000A5407"/>
    <w:rsid w:val="000A5EA5"/>
    <w:rsid w:val="000A7375"/>
    <w:rsid w:val="000B0078"/>
    <w:rsid w:val="000B22F1"/>
    <w:rsid w:val="000B258B"/>
    <w:rsid w:val="000B30E8"/>
    <w:rsid w:val="000B37E3"/>
    <w:rsid w:val="000B59AF"/>
    <w:rsid w:val="000C304F"/>
    <w:rsid w:val="000C3AC7"/>
    <w:rsid w:val="000C4DC6"/>
    <w:rsid w:val="000C5AF6"/>
    <w:rsid w:val="000C6636"/>
    <w:rsid w:val="000C74A1"/>
    <w:rsid w:val="000D090D"/>
    <w:rsid w:val="000D2037"/>
    <w:rsid w:val="000D3BC5"/>
    <w:rsid w:val="000D55DD"/>
    <w:rsid w:val="000D580F"/>
    <w:rsid w:val="000E0A87"/>
    <w:rsid w:val="000E0F1E"/>
    <w:rsid w:val="000E2488"/>
    <w:rsid w:val="000E25A8"/>
    <w:rsid w:val="000E5D5A"/>
    <w:rsid w:val="000E61AD"/>
    <w:rsid w:val="000E6946"/>
    <w:rsid w:val="000E6FA8"/>
    <w:rsid w:val="000F1F2D"/>
    <w:rsid w:val="000F23F6"/>
    <w:rsid w:val="000F2E7E"/>
    <w:rsid w:val="000F3B28"/>
    <w:rsid w:val="000F5AD4"/>
    <w:rsid w:val="000F5B34"/>
    <w:rsid w:val="000F6C24"/>
    <w:rsid w:val="00101378"/>
    <w:rsid w:val="00101EE3"/>
    <w:rsid w:val="00102910"/>
    <w:rsid w:val="00102C76"/>
    <w:rsid w:val="0010392E"/>
    <w:rsid w:val="00104BC3"/>
    <w:rsid w:val="00106E48"/>
    <w:rsid w:val="00106F97"/>
    <w:rsid w:val="00107B29"/>
    <w:rsid w:val="0011057B"/>
    <w:rsid w:val="00110A08"/>
    <w:rsid w:val="00110F3A"/>
    <w:rsid w:val="0011107A"/>
    <w:rsid w:val="00111DBB"/>
    <w:rsid w:val="00112E36"/>
    <w:rsid w:val="0011553F"/>
    <w:rsid w:val="00116184"/>
    <w:rsid w:val="00120793"/>
    <w:rsid w:val="0012082D"/>
    <w:rsid w:val="00120EF4"/>
    <w:rsid w:val="00120FE7"/>
    <w:rsid w:val="00121BD9"/>
    <w:rsid w:val="00121E39"/>
    <w:rsid w:val="001222D5"/>
    <w:rsid w:val="00124023"/>
    <w:rsid w:val="00124A80"/>
    <w:rsid w:val="00130E5E"/>
    <w:rsid w:val="00131098"/>
    <w:rsid w:val="001312EA"/>
    <w:rsid w:val="00131E5F"/>
    <w:rsid w:val="0013229A"/>
    <w:rsid w:val="00132BA8"/>
    <w:rsid w:val="00133561"/>
    <w:rsid w:val="001346E3"/>
    <w:rsid w:val="00134710"/>
    <w:rsid w:val="00136E5F"/>
    <w:rsid w:val="00140397"/>
    <w:rsid w:val="0014086E"/>
    <w:rsid w:val="00140E30"/>
    <w:rsid w:val="00141ECC"/>
    <w:rsid w:val="00143D92"/>
    <w:rsid w:val="00145060"/>
    <w:rsid w:val="001450BE"/>
    <w:rsid w:val="00145684"/>
    <w:rsid w:val="001466B7"/>
    <w:rsid w:val="001470F2"/>
    <w:rsid w:val="001471B0"/>
    <w:rsid w:val="00150B4F"/>
    <w:rsid w:val="0015119A"/>
    <w:rsid w:val="00151861"/>
    <w:rsid w:val="00154628"/>
    <w:rsid w:val="00157F79"/>
    <w:rsid w:val="00162BD0"/>
    <w:rsid w:val="00163869"/>
    <w:rsid w:val="00164F22"/>
    <w:rsid w:val="00167123"/>
    <w:rsid w:val="001679C4"/>
    <w:rsid w:val="00167B83"/>
    <w:rsid w:val="001714CF"/>
    <w:rsid w:val="0017234F"/>
    <w:rsid w:val="00174B5D"/>
    <w:rsid w:val="001771B1"/>
    <w:rsid w:val="00177CAA"/>
    <w:rsid w:val="00181FFE"/>
    <w:rsid w:val="00182DC3"/>
    <w:rsid w:val="00184983"/>
    <w:rsid w:val="001851DA"/>
    <w:rsid w:val="00185A85"/>
    <w:rsid w:val="00187108"/>
    <w:rsid w:val="00187297"/>
    <w:rsid w:val="00187370"/>
    <w:rsid w:val="00187ACF"/>
    <w:rsid w:val="00191562"/>
    <w:rsid w:val="001923F3"/>
    <w:rsid w:val="00192F00"/>
    <w:rsid w:val="00193C6D"/>
    <w:rsid w:val="00194892"/>
    <w:rsid w:val="00195153"/>
    <w:rsid w:val="00197124"/>
    <w:rsid w:val="001976F2"/>
    <w:rsid w:val="001A06A1"/>
    <w:rsid w:val="001A06D6"/>
    <w:rsid w:val="001A2A34"/>
    <w:rsid w:val="001A3D55"/>
    <w:rsid w:val="001A4074"/>
    <w:rsid w:val="001A4939"/>
    <w:rsid w:val="001A4FDA"/>
    <w:rsid w:val="001A5DB5"/>
    <w:rsid w:val="001A67F6"/>
    <w:rsid w:val="001A7CEF"/>
    <w:rsid w:val="001B138F"/>
    <w:rsid w:val="001B186B"/>
    <w:rsid w:val="001B30EB"/>
    <w:rsid w:val="001B3397"/>
    <w:rsid w:val="001B4F53"/>
    <w:rsid w:val="001B57F7"/>
    <w:rsid w:val="001B69E3"/>
    <w:rsid w:val="001B7F11"/>
    <w:rsid w:val="001C14EE"/>
    <w:rsid w:val="001C281D"/>
    <w:rsid w:val="001C33EE"/>
    <w:rsid w:val="001C47E3"/>
    <w:rsid w:val="001C7391"/>
    <w:rsid w:val="001D0F05"/>
    <w:rsid w:val="001D1B72"/>
    <w:rsid w:val="001D26EB"/>
    <w:rsid w:val="001D2E31"/>
    <w:rsid w:val="001D5930"/>
    <w:rsid w:val="001D5F0F"/>
    <w:rsid w:val="001D791E"/>
    <w:rsid w:val="001E3151"/>
    <w:rsid w:val="001E4143"/>
    <w:rsid w:val="001E6AD2"/>
    <w:rsid w:val="001E6F89"/>
    <w:rsid w:val="001E7478"/>
    <w:rsid w:val="001F2949"/>
    <w:rsid w:val="001F4010"/>
    <w:rsid w:val="001F42B5"/>
    <w:rsid w:val="001F4A2A"/>
    <w:rsid w:val="001F4F15"/>
    <w:rsid w:val="001F5565"/>
    <w:rsid w:val="001F57CD"/>
    <w:rsid w:val="001F5943"/>
    <w:rsid w:val="001F779A"/>
    <w:rsid w:val="00200173"/>
    <w:rsid w:val="002016D2"/>
    <w:rsid w:val="00201A75"/>
    <w:rsid w:val="00203186"/>
    <w:rsid w:val="002031DD"/>
    <w:rsid w:val="00203968"/>
    <w:rsid w:val="00205024"/>
    <w:rsid w:val="002058E0"/>
    <w:rsid w:val="00206223"/>
    <w:rsid w:val="00207D9F"/>
    <w:rsid w:val="0021024D"/>
    <w:rsid w:val="00211CC9"/>
    <w:rsid w:val="00212442"/>
    <w:rsid w:val="00213077"/>
    <w:rsid w:val="00215344"/>
    <w:rsid w:val="0021715D"/>
    <w:rsid w:val="00220123"/>
    <w:rsid w:val="00220B76"/>
    <w:rsid w:val="00221FAD"/>
    <w:rsid w:val="0022317C"/>
    <w:rsid w:val="00226999"/>
    <w:rsid w:val="002269F0"/>
    <w:rsid w:val="002275C6"/>
    <w:rsid w:val="00227967"/>
    <w:rsid w:val="00227C34"/>
    <w:rsid w:val="0023020D"/>
    <w:rsid w:val="0023056C"/>
    <w:rsid w:val="00231019"/>
    <w:rsid w:val="002310A7"/>
    <w:rsid w:val="00231A3D"/>
    <w:rsid w:val="00231A4F"/>
    <w:rsid w:val="0023201E"/>
    <w:rsid w:val="00233171"/>
    <w:rsid w:val="00234466"/>
    <w:rsid w:val="00234F4F"/>
    <w:rsid w:val="00235623"/>
    <w:rsid w:val="002357C4"/>
    <w:rsid w:val="002362A6"/>
    <w:rsid w:val="00237135"/>
    <w:rsid w:val="00240596"/>
    <w:rsid w:val="00240B5D"/>
    <w:rsid w:val="00240FB6"/>
    <w:rsid w:val="00243B6D"/>
    <w:rsid w:val="002444D6"/>
    <w:rsid w:val="002457B3"/>
    <w:rsid w:val="00245DE8"/>
    <w:rsid w:val="002463FE"/>
    <w:rsid w:val="002473FB"/>
    <w:rsid w:val="002474F0"/>
    <w:rsid w:val="00251301"/>
    <w:rsid w:val="00252028"/>
    <w:rsid w:val="00252194"/>
    <w:rsid w:val="0025344E"/>
    <w:rsid w:val="00253AE6"/>
    <w:rsid w:val="00254334"/>
    <w:rsid w:val="00254C58"/>
    <w:rsid w:val="00254C93"/>
    <w:rsid w:val="0025612E"/>
    <w:rsid w:val="00260750"/>
    <w:rsid w:val="00263D67"/>
    <w:rsid w:val="00264184"/>
    <w:rsid w:val="00265900"/>
    <w:rsid w:val="0026608D"/>
    <w:rsid w:val="002663D7"/>
    <w:rsid w:val="00267A2A"/>
    <w:rsid w:val="00267ECC"/>
    <w:rsid w:val="00271861"/>
    <w:rsid w:val="00274E11"/>
    <w:rsid w:val="0027667E"/>
    <w:rsid w:val="002770A9"/>
    <w:rsid w:val="0028006D"/>
    <w:rsid w:val="002848B7"/>
    <w:rsid w:val="002869B9"/>
    <w:rsid w:val="00291055"/>
    <w:rsid w:val="00291237"/>
    <w:rsid w:val="00291AAE"/>
    <w:rsid w:val="0029314B"/>
    <w:rsid w:val="002933AF"/>
    <w:rsid w:val="00293A91"/>
    <w:rsid w:val="00294736"/>
    <w:rsid w:val="0029484E"/>
    <w:rsid w:val="002951BB"/>
    <w:rsid w:val="00295ECE"/>
    <w:rsid w:val="0029690A"/>
    <w:rsid w:val="0029726F"/>
    <w:rsid w:val="002A09CE"/>
    <w:rsid w:val="002A2DE5"/>
    <w:rsid w:val="002A376D"/>
    <w:rsid w:val="002A50EE"/>
    <w:rsid w:val="002A51D4"/>
    <w:rsid w:val="002A5DA9"/>
    <w:rsid w:val="002A6FAA"/>
    <w:rsid w:val="002A7867"/>
    <w:rsid w:val="002A7FB4"/>
    <w:rsid w:val="002B05D9"/>
    <w:rsid w:val="002B0A9D"/>
    <w:rsid w:val="002B1DE7"/>
    <w:rsid w:val="002B33BB"/>
    <w:rsid w:val="002B36F1"/>
    <w:rsid w:val="002B43C9"/>
    <w:rsid w:val="002B4484"/>
    <w:rsid w:val="002B7641"/>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E036A"/>
    <w:rsid w:val="002E0462"/>
    <w:rsid w:val="002E04D1"/>
    <w:rsid w:val="002E0D6D"/>
    <w:rsid w:val="002E110D"/>
    <w:rsid w:val="002E35BD"/>
    <w:rsid w:val="002E49E5"/>
    <w:rsid w:val="002E645C"/>
    <w:rsid w:val="002E6B99"/>
    <w:rsid w:val="002E7259"/>
    <w:rsid w:val="002F04FD"/>
    <w:rsid w:val="002F065F"/>
    <w:rsid w:val="002F1FF4"/>
    <w:rsid w:val="002F2168"/>
    <w:rsid w:val="002F5677"/>
    <w:rsid w:val="00300C73"/>
    <w:rsid w:val="0030261A"/>
    <w:rsid w:val="003041CA"/>
    <w:rsid w:val="00305213"/>
    <w:rsid w:val="00306688"/>
    <w:rsid w:val="00306E36"/>
    <w:rsid w:val="003112E7"/>
    <w:rsid w:val="00315C38"/>
    <w:rsid w:val="00316681"/>
    <w:rsid w:val="003166EC"/>
    <w:rsid w:val="00317C3C"/>
    <w:rsid w:val="003205E9"/>
    <w:rsid w:val="00320664"/>
    <w:rsid w:val="0032150A"/>
    <w:rsid w:val="00322A4D"/>
    <w:rsid w:val="00323AE4"/>
    <w:rsid w:val="003243D2"/>
    <w:rsid w:val="0032443D"/>
    <w:rsid w:val="0032719D"/>
    <w:rsid w:val="00327A57"/>
    <w:rsid w:val="0033120B"/>
    <w:rsid w:val="00331945"/>
    <w:rsid w:val="00332457"/>
    <w:rsid w:val="0033286D"/>
    <w:rsid w:val="0033573F"/>
    <w:rsid w:val="0033603D"/>
    <w:rsid w:val="003363DA"/>
    <w:rsid w:val="00340451"/>
    <w:rsid w:val="003415E8"/>
    <w:rsid w:val="00341F5F"/>
    <w:rsid w:val="003438F9"/>
    <w:rsid w:val="00345461"/>
    <w:rsid w:val="0034562E"/>
    <w:rsid w:val="00345B83"/>
    <w:rsid w:val="00347977"/>
    <w:rsid w:val="00353C61"/>
    <w:rsid w:val="0035478F"/>
    <w:rsid w:val="003577F0"/>
    <w:rsid w:val="00357A16"/>
    <w:rsid w:val="00357CF8"/>
    <w:rsid w:val="00361BA7"/>
    <w:rsid w:val="00362059"/>
    <w:rsid w:val="00362F4C"/>
    <w:rsid w:val="00364017"/>
    <w:rsid w:val="00365303"/>
    <w:rsid w:val="0036736D"/>
    <w:rsid w:val="00371FC1"/>
    <w:rsid w:val="00373973"/>
    <w:rsid w:val="00373A44"/>
    <w:rsid w:val="00375580"/>
    <w:rsid w:val="00377282"/>
    <w:rsid w:val="0038037B"/>
    <w:rsid w:val="003808DB"/>
    <w:rsid w:val="0038117C"/>
    <w:rsid w:val="00381B65"/>
    <w:rsid w:val="003825E6"/>
    <w:rsid w:val="00383F35"/>
    <w:rsid w:val="003846B1"/>
    <w:rsid w:val="003849A5"/>
    <w:rsid w:val="00384A63"/>
    <w:rsid w:val="00384D07"/>
    <w:rsid w:val="00384E3B"/>
    <w:rsid w:val="00385C6C"/>
    <w:rsid w:val="00385CDB"/>
    <w:rsid w:val="00386481"/>
    <w:rsid w:val="00390D55"/>
    <w:rsid w:val="0039618B"/>
    <w:rsid w:val="00396EE6"/>
    <w:rsid w:val="003A0992"/>
    <w:rsid w:val="003A0D0B"/>
    <w:rsid w:val="003A35D4"/>
    <w:rsid w:val="003A3735"/>
    <w:rsid w:val="003A378F"/>
    <w:rsid w:val="003A41C8"/>
    <w:rsid w:val="003A44B8"/>
    <w:rsid w:val="003A4949"/>
    <w:rsid w:val="003A51D5"/>
    <w:rsid w:val="003A59B0"/>
    <w:rsid w:val="003A5F67"/>
    <w:rsid w:val="003B0C45"/>
    <w:rsid w:val="003B5651"/>
    <w:rsid w:val="003B7971"/>
    <w:rsid w:val="003B7A51"/>
    <w:rsid w:val="003B7F21"/>
    <w:rsid w:val="003C1DD2"/>
    <w:rsid w:val="003C204C"/>
    <w:rsid w:val="003C41C8"/>
    <w:rsid w:val="003C4814"/>
    <w:rsid w:val="003C6BD0"/>
    <w:rsid w:val="003C7130"/>
    <w:rsid w:val="003C79DC"/>
    <w:rsid w:val="003D4543"/>
    <w:rsid w:val="003D60DD"/>
    <w:rsid w:val="003D6B8A"/>
    <w:rsid w:val="003D6D25"/>
    <w:rsid w:val="003D72CA"/>
    <w:rsid w:val="003D7D79"/>
    <w:rsid w:val="003E016D"/>
    <w:rsid w:val="003E0A7B"/>
    <w:rsid w:val="003E175A"/>
    <w:rsid w:val="003E2159"/>
    <w:rsid w:val="003E2B2B"/>
    <w:rsid w:val="003E2E8C"/>
    <w:rsid w:val="003E3F87"/>
    <w:rsid w:val="003E455D"/>
    <w:rsid w:val="003E6391"/>
    <w:rsid w:val="003E72BA"/>
    <w:rsid w:val="003E7503"/>
    <w:rsid w:val="003E76E7"/>
    <w:rsid w:val="003F0788"/>
    <w:rsid w:val="003F0F57"/>
    <w:rsid w:val="003F1817"/>
    <w:rsid w:val="003F232B"/>
    <w:rsid w:val="003F28F4"/>
    <w:rsid w:val="003F303E"/>
    <w:rsid w:val="003F3220"/>
    <w:rsid w:val="003F439C"/>
    <w:rsid w:val="003F45FB"/>
    <w:rsid w:val="003F53D4"/>
    <w:rsid w:val="003F6703"/>
    <w:rsid w:val="004016C0"/>
    <w:rsid w:val="00403ADC"/>
    <w:rsid w:val="0040453F"/>
    <w:rsid w:val="00404EEB"/>
    <w:rsid w:val="004065F0"/>
    <w:rsid w:val="004071BE"/>
    <w:rsid w:val="0041013A"/>
    <w:rsid w:val="0041062A"/>
    <w:rsid w:val="004128E7"/>
    <w:rsid w:val="00413560"/>
    <w:rsid w:val="0041525A"/>
    <w:rsid w:val="0041578B"/>
    <w:rsid w:val="004227B4"/>
    <w:rsid w:val="00422E12"/>
    <w:rsid w:val="00422FF4"/>
    <w:rsid w:val="00425A2D"/>
    <w:rsid w:val="00425B84"/>
    <w:rsid w:val="0042724C"/>
    <w:rsid w:val="004325EA"/>
    <w:rsid w:val="00432DA9"/>
    <w:rsid w:val="00434563"/>
    <w:rsid w:val="00436A5D"/>
    <w:rsid w:val="0044119B"/>
    <w:rsid w:val="004452EB"/>
    <w:rsid w:val="00445830"/>
    <w:rsid w:val="0044661B"/>
    <w:rsid w:val="0045078B"/>
    <w:rsid w:val="0045369D"/>
    <w:rsid w:val="0045465F"/>
    <w:rsid w:val="00454D3B"/>
    <w:rsid w:val="00454F06"/>
    <w:rsid w:val="004612FA"/>
    <w:rsid w:val="00464CFD"/>
    <w:rsid w:val="00465E3B"/>
    <w:rsid w:val="00466D5C"/>
    <w:rsid w:val="00466E79"/>
    <w:rsid w:val="00467424"/>
    <w:rsid w:val="004719D7"/>
    <w:rsid w:val="00472C6B"/>
    <w:rsid w:val="004731F8"/>
    <w:rsid w:val="00473681"/>
    <w:rsid w:val="00475D57"/>
    <w:rsid w:val="00476C64"/>
    <w:rsid w:val="00477A3F"/>
    <w:rsid w:val="00480732"/>
    <w:rsid w:val="004824AB"/>
    <w:rsid w:val="00484B56"/>
    <w:rsid w:val="00487AA0"/>
    <w:rsid w:val="00490467"/>
    <w:rsid w:val="0049098D"/>
    <w:rsid w:val="00493F7A"/>
    <w:rsid w:val="00496E66"/>
    <w:rsid w:val="004971F8"/>
    <w:rsid w:val="00497F88"/>
    <w:rsid w:val="004A0931"/>
    <w:rsid w:val="004A3522"/>
    <w:rsid w:val="004A3C65"/>
    <w:rsid w:val="004A4F17"/>
    <w:rsid w:val="004A53DF"/>
    <w:rsid w:val="004A6071"/>
    <w:rsid w:val="004A658B"/>
    <w:rsid w:val="004A6AE5"/>
    <w:rsid w:val="004A76ED"/>
    <w:rsid w:val="004B013E"/>
    <w:rsid w:val="004B0344"/>
    <w:rsid w:val="004B4DCE"/>
    <w:rsid w:val="004B56B7"/>
    <w:rsid w:val="004B69F0"/>
    <w:rsid w:val="004C0D6D"/>
    <w:rsid w:val="004C135A"/>
    <w:rsid w:val="004C217A"/>
    <w:rsid w:val="004C4724"/>
    <w:rsid w:val="004C697D"/>
    <w:rsid w:val="004C7E86"/>
    <w:rsid w:val="004D0C45"/>
    <w:rsid w:val="004D0FC0"/>
    <w:rsid w:val="004D1115"/>
    <w:rsid w:val="004D1197"/>
    <w:rsid w:val="004D4062"/>
    <w:rsid w:val="004D5573"/>
    <w:rsid w:val="004D5887"/>
    <w:rsid w:val="004D5B89"/>
    <w:rsid w:val="004D681D"/>
    <w:rsid w:val="004E2B0C"/>
    <w:rsid w:val="004E2EBB"/>
    <w:rsid w:val="004E3413"/>
    <w:rsid w:val="004E519F"/>
    <w:rsid w:val="004E5291"/>
    <w:rsid w:val="004E77AD"/>
    <w:rsid w:val="004E7E69"/>
    <w:rsid w:val="004F05A5"/>
    <w:rsid w:val="004F063F"/>
    <w:rsid w:val="004F0656"/>
    <w:rsid w:val="004F0913"/>
    <w:rsid w:val="004F1F60"/>
    <w:rsid w:val="004F1FA2"/>
    <w:rsid w:val="004F2DAF"/>
    <w:rsid w:val="004F38BF"/>
    <w:rsid w:val="004F55C7"/>
    <w:rsid w:val="004F5892"/>
    <w:rsid w:val="004F6700"/>
    <w:rsid w:val="004F6E7B"/>
    <w:rsid w:val="004F7DA6"/>
    <w:rsid w:val="00501181"/>
    <w:rsid w:val="00501348"/>
    <w:rsid w:val="005016A4"/>
    <w:rsid w:val="005035B6"/>
    <w:rsid w:val="005053BF"/>
    <w:rsid w:val="0050645B"/>
    <w:rsid w:val="00506548"/>
    <w:rsid w:val="00511B27"/>
    <w:rsid w:val="005121DA"/>
    <w:rsid w:val="0051402A"/>
    <w:rsid w:val="00514864"/>
    <w:rsid w:val="00514C74"/>
    <w:rsid w:val="00514D5D"/>
    <w:rsid w:val="00520D9A"/>
    <w:rsid w:val="005216BC"/>
    <w:rsid w:val="005218C7"/>
    <w:rsid w:val="00523053"/>
    <w:rsid w:val="00523CAF"/>
    <w:rsid w:val="00523E93"/>
    <w:rsid w:val="005246F1"/>
    <w:rsid w:val="00525675"/>
    <w:rsid w:val="0052599F"/>
    <w:rsid w:val="005260BB"/>
    <w:rsid w:val="0053048C"/>
    <w:rsid w:val="005305A3"/>
    <w:rsid w:val="00530FEE"/>
    <w:rsid w:val="005358E1"/>
    <w:rsid w:val="005405A5"/>
    <w:rsid w:val="00540AB4"/>
    <w:rsid w:val="00540F84"/>
    <w:rsid w:val="00542ED5"/>
    <w:rsid w:val="005433AB"/>
    <w:rsid w:val="005437A8"/>
    <w:rsid w:val="00544012"/>
    <w:rsid w:val="00544C4C"/>
    <w:rsid w:val="00545AA8"/>
    <w:rsid w:val="0054727A"/>
    <w:rsid w:val="00551D63"/>
    <w:rsid w:val="00556088"/>
    <w:rsid w:val="00556A22"/>
    <w:rsid w:val="00560B58"/>
    <w:rsid w:val="005654C0"/>
    <w:rsid w:val="00566595"/>
    <w:rsid w:val="0056730E"/>
    <w:rsid w:val="00567372"/>
    <w:rsid w:val="00567D49"/>
    <w:rsid w:val="00570390"/>
    <w:rsid w:val="00570EDC"/>
    <w:rsid w:val="00572618"/>
    <w:rsid w:val="00572C5B"/>
    <w:rsid w:val="00572EDC"/>
    <w:rsid w:val="005735A8"/>
    <w:rsid w:val="00573637"/>
    <w:rsid w:val="00574273"/>
    <w:rsid w:val="00574FDF"/>
    <w:rsid w:val="00575BE6"/>
    <w:rsid w:val="00577276"/>
    <w:rsid w:val="00577932"/>
    <w:rsid w:val="0058005C"/>
    <w:rsid w:val="00580133"/>
    <w:rsid w:val="005811D2"/>
    <w:rsid w:val="00582304"/>
    <w:rsid w:val="00582C3D"/>
    <w:rsid w:val="0058354F"/>
    <w:rsid w:val="00584D4D"/>
    <w:rsid w:val="00590879"/>
    <w:rsid w:val="00590D8A"/>
    <w:rsid w:val="0059418F"/>
    <w:rsid w:val="00594DEC"/>
    <w:rsid w:val="00595686"/>
    <w:rsid w:val="005967B2"/>
    <w:rsid w:val="00597578"/>
    <w:rsid w:val="005A60D3"/>
    <w:rsid w:val="005A6D45"/>
    <w:rsid w:val="005A6D81"/>
    <w:rsid w:val="005B1F55"/>
    <w:rsid w:val="005B2347"/>
    <w:rsid w:val="005B2B97"/>
    <w:rsid w:val="005B3729"/>
    <w:rsid w:val="005B6019"/>
    <w:rsid w:val="005B6342"/>
    <w:rsid w:val="005B68E5"/>
    <w:rsid w:val="005B78D6"/>
    <w:rsid w:val="005B7ACB"/>
    <w:rsid w:val="005C113F"/>
    <w:rsid w:val="005C2D10"/>
    <w:rsid w:val="005C6ED1"/>
    <w:rsid w:val="005D10C4"/>
    <w:rsid w:val="005D1FDB"/>
    <w:rsid w:val="005D2E75"/>
    <w:rsid w:val="005D3113"/>
    <w:rsid w:val="005D7604"/>
    <w:rsid w:val="005E0795"/>
    <w:rsid w:val="005E1214"/>
    <w:rsid w:val="005E1966"/>
    <w:rsid w:val="005E248F"/>
    <w:rsid w:val="005E282D"/>
    <w:rsid w:val="005E2BB3"/>
    <w:rsid w:val="005E2F90"/>
    <w:rsid w:val="005E432D"/>
    <w:rsid w:val="005E4577"/>
    <w:rsid w:val="005E4D63"/>
    <w:rsid w:val="005E504E"/>
    <w:rsid w:val="005E5392"/>
    <w:rsid w:val="005E7CCE"/>
    <w:rsid w:val="005F09C2"/>
    <w:rsid w:val="005F1947"/>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0CC"/>
    <w:rsid w:val="006264B7"/>
    <w:rsid w:val="00627BA8"/>
    <w:rsid w:val="006315F8"/>
    <w:rsid w:val="006320BE"/>
    <w:rsid w:val="0063267D"/>
    <w:rsid w:val="006326D4"/>
    <w:rsid w:val="006328EE"/>
    <w:rsid w:val="00632A11"/>
    <w:rsid w:val="00632C43"/>
    <w:rsid w:val="006354B6"/>
    <w:rsid w:val="00637552"/>
    <w:rsid w:val="0064042D"/>
    <w:rsid w:val="0064323F"/>
    <w:rsid w:val="00645768"/>
    <w:rsid w:val="00647571"/>
    <w:rsid w:val="006529A5"/>
    <w:rsid w:val="00654A00"/>
    <w:rsid w:val="00654E4F"/>
    <w:rsid w:val="006556F0"/>
    <w:rsid w:val="00655B49"/>
    <w:rsid w:val="00655CA3"/>
    <w:rsid w:val="00655FCF"/>
    <w:rsid w:val="00657730"/>
    <w:rsid w:val="006601CD"/>
    <w:rsid w:val="0066381F"/>
    <w:rsid w:val="0066459E"/>
    <w:rsid w:val="00664974"/>
    <w:rsid w:val="00665305"/>
    <w:rsid w:val="00665B41"/>
    <w:rsid w:val="00665D73"/>
    <w:rsid w:val="00666DA0"/>
    <w:rsid w:val="00667E86"/>
    <w:rsid w:val="00671151"/>
    <w:rsid w:val="00671FE8"/>
    <w:rsid w:val="006728FD"/>
    <w:rsid w:val="006742A3"/>
    <w:rsid w:val="00674BDD"/>
    <w:rsid w:val="0067613C"/>
    <w:rsid w:val="00676509"/>
    <w:rsid w:val="00676DC2"/>
    <w:rsid w:val="006772FB"/>
    <w:rsid w:val="00677AF9"/>
    <w:rsid w:val="00684E9A"/>
    <w:rsid w:val="0068545C"/>
    <w:rsid w:val="00685707"/>
    <w:rsid w:val="0068603C"/>
    <w:rsid w:val="00686122"/>
    <w:rsid w:val="00687BBA"/>
    <w:rsid w:val="00690445"/>
    <w:rsid w:val="00690BC1"/>
    <w:rsid w:val="00691A82"/>
    <w:rsid w:val="00692ACC"/>
    <w:rsid w:val="0069397C"/>
    <w:rsid w:val="0069497C"/>
    <w:rsid w:val="0069521C"/>
    <w:rsid w:val="00697D6F"/>
    <w:rsid w:val="006A002A"/>
    <w:rsid w:val="006A09B7"/>
    <w:rsid w:val="006A3628"/>
    <w:rsid w:val="006A5D6A"/>
    <w:rsid w:val="006B02DB"/>
    <w:rsid w:val="006B2571"/>
    <w:rsid w:val="006B25D2"/>
    <w:rsid w:val="006B2AFB"/>
    <w:rsid w:val="006B30EB"/>
    <w:rsid w:val="006B3654"/>
    <w:rsid w:val="006B3D76"/>
    <w:rsid w:val="006B4423"/>
    <w:rsid w:val="006B50D8"/>
    <w:rsid w:val="006B5C03"/>
    <w:rsid w:val="006B6537"/>
    <w:rsid w:val="006B7D48"/>
    <w:rsid w:val="006C2B34"/>
    <w:rsid w:val="006C4698"/>
    <w:rsid w:val="006C4D9A"/>
    <w:rsid w:val="006C5A67"/>
    <w:rsid w:val="006C6008"/>
    <w:rsid w:val="006C64D8"/>
    <w:rsid w:val="006D01E2"/>
    <w:rsid w:val="006D05FB"/>
    <w:rsid w:val="006D1B0D"/>
    <w:rsid w:val="006D2EFE"/>
    <w:rsid w:val="006D3466"/>
    <w:rsid w:val="006D3AF2"/>
    <w:rsid w:val="006D4EEE"/>
    <w:rsid w:val="006D76C8"/>
    <w:rsid w:val="006E23F0"/>
    <w:rsid w:val="006E3639"/>
    <w:rsid w:val="006E58D2"/>
    <w:rsid w:val="006E6403"/>
    <w:rsid w:val="006E6B6D"/>
    <w:rsid w:val="006E7B92"/>
    <w:rsid w:val="006E7CB1"/>
    <w:rsid w:val="006F16ED"/>
    <w:rsid w:val="006F1A17"/>
    <w:rsid w:val="006F2866"/>
    <w:rsid w:val="006F36F2"/>
    <w:rsid w:val="006F5D4F"/>
    <w:rsid w:val="006F66E6"/>
    <w:rsid w:val="007002A3"/>
    <w:rsid w:val="007009C1"/>
    <w:rsid w:val="00702D75"/>
    <w:rsid w:val="0070482F"/>
    <w:rsid w:val="00705ACD"/>
    <w:rsid w:val="00705B1F"/>
    <w:rsid w:val="00706514"/>
    <w:rsid w:val="00706C76"/>
    <w:rsid w:val="00706D69"/>
    <w:rsid w:val="007112DC"/>
    <w:rsid w:val="00712D62"/>
    <w:rsid w:val="00713EFE"/>
    <w:rsid w:val="00714420"/>
    <w:rsid w:val="00715B78"/>
    <w:rsid w:val="00715CB3"/>
    <w:rsid w:val="00717630"/>
    <w:rsid w:val="00717BD2"/>
    <w:rsid w:val="007206EB"/>
    <w:rsid w:val="0072140E"/>
    <w:rsid w:val="00721BEC"/>
    <w:rsid w:val="00721D27"/>
    <w:rsid w:val="00725A80"/>
    <w:rsid w:val="00726486"/>
    <w:rsid w:val="00726AE4"/>
    <w:rsid w:val="007332AA"/>
    <w:rsid w:val="007333CC"/>
    <w:rsid w:val="0073488D"/>
    <w:rsid w:val="00735027"/>
    <w:rsid w:val="007350FA"/>
    <w:rsid w:val="007352A0"/>
    <w:rsid w:val="00735E62"/>
    <w:rsid w:val="00736D2E"/>
    <w:rsid w:val="00737EAE"/>
    <w:rsid w:val="007403F0"/>
    <w:rsid w:val="00742352"/>
    <w:rsid w:val="007435FA"/>
    <w:rsid w:val="00743A44"/>
    <w:rsid w:val="00743CF9"/>
    <w:rsid w:val="00744FDC"/>
    <w:rsid w:val="007479A9"/>
    <w:rsid w:val="007505CA"/>
    <w:rsid w:val="00750C15"/>
    <w:rsid w:val="00751FCF"/>
    <w:rsid w:val="00754FD0"/>
    <w:rsid w:val="007557E4"/>
    <w:rsid w:val="00756FC7"/>
    <w:rsid w:val="00757013"/>
    <w:rsid w:val="007600E8"/>
    <w:rsid w:val="00762061"/>
    <w:rsid w:val="00762914"/>
    <w:rsid w:val="007629E1"/>
    <w:rsid w:val="007631B1"/>
    <w:rsid w:val="00764AAB"/>
    <w:rsid w:val="00764F06"/>
    <w:rsid w:val="00765236"/>
    <w:rsid w:val="007656D9"/>
    <w:rsid w:val="007658FD"/>
    <w:rsid w:val="007702E0"/>
    <w:rsid w:val="00772E48"/>
    <w:rsid w:val="00773564"/>
    <w:rsid w:val="00773ACE"/>
    <w:rsid w:val="007743AD"/>
    <w:rsid w:val="00774D80"/>
    <w:rsid w:val="0077780F"/>
    <w:rsid w:val="007809C8"/>
    <w:rsid w:val="00780C9C"/>
    <w:rsid w:val="00780DEB"/>
    <w:rsid w:val="00781AF5"/>
    <w:rsid w:val="00782B3F"/>
    <w:rsid w:val="0078331D"/>
    <w:rsid w:val="00784BEB"/>
    <w:rsid w:val="00785886"/>
    <w:rsid w:val="00785A5F"/>
    <w:rsid w:val="007876C5"/>
    <w:rsid w:val="00787706"/>
    <w:rsid w:val="00787CB9"/>
    <w:rsid w:val="00790226"/>
    <w:rsid w:val="0079022E"/>
    <w:rsid w:val="00792DC9"/>
    <w:rsid w:val="007933FE"/>
    <w:rsid w:val="00793A86"/>
    <w:rsid w:val="007946D6"/>
    <w:rsid w:val="00796AF6"/>
    <w:rsid w:val="00796BC4"/>
    <w:rsid w:val="007A07FD"/>
    <w:rsid w:val="007A0DFC"/>
    <w:rsid w:val="007A1C03"/>
    <w:rsid w:val="007A26BB"/>
    <w:rsid w:val="007A27CE"/>
    <w:rsid w:val="007A43DF"/>
    <w:rsid w:val="007A481E"/>
    <w:rsid w:val="007A77A8"/>
    <w:rsid w:val="007A7F90"/>
    <w:rsid w:val="007B0725"/>
    <w:rsid w:val="007B10BD"/>
    <w:rsid w:val="007B2775"/>
    <w:rsid w:val="007B5105"/>
    <w:rsid w:val="007B5241"/>
    <w:rsid w:val="007B5D6A"/>
    <w:rsid w:val="007B7C72"/>
    <w:rsid w:val="007C0176"/>
    <w:rsid w:val="007C1573"/>
    <w:rsid w:val="007C1E72"/>
    <w:rsid w:val="007C21E0"/>
    <w:rsid w:val="007C26ED"/>
    <w:rsid w:val="007C31B5"/>
    <w:rsid w:val="007C3BDA"/>
    <w:rsid w:val="007C42E7"/>
    <w:rsid w:val="007C471B"/>
    <w:rsid w:val="007D12A4"/>
    <w:rsid w:val="007D2445"/>
    <w:rsid w:val="007D5037"/>
    <w:rsid w:val="007D5AE7"/>
    <w:rsid w:val="007D6947"/>
    <w:rsid w:val="007E0B3C"/>
    <w:rsid w:val="007E0E55"/>
    <w:rsid w:val="007E4BD7"/>
    <w:rsid w:val="007E5C07"/>
    <w:rsid w:val="007E6473"/>
    <w:rsid w:val="007E7445"/>
    <w:rsid w:val="007F1C66"/>
    <w:rsid w:val="007F2272"/>
    <w:rsid w:val="007F3AAA"/>
    <w:rsid w:val="007F3B8D"/>
    <w:rsid w:val="007F409C"/>
    <w:rsid w:val="007F5DDC"/>
    <w:rsid w:val="0080023E"/>
    <w:rsid w:val="0080187C"/>
    <w:rsid w:val="0080244F"/>
    <w:rsid w:val="0080367C"/>
    <w:rsid w:val="00804975"/>
    <w:rsid w:val="00804D02"/>
    <w:rsid w:val="008058D8"/>
    <w:rsid w:val="00806542"/>
    <w:rsid w:val="00812196"/>
    <w:rsid w:val="00812ADB"/>
    <w:rsid w:val="00812E26"/>
    <w:rsid w:val="00813AE4"/>
    <w:rsid w:val="0081729B"/>
    <w:rsid w:val="00820263"/>
    <w:rsid w:val="008203C0"/>
    <w:rsid w:val="00820748"/>
    <w:rsid w:val="00822DA9"/>
    <w:rsid w:val="00823144"/>
    <w:rsid w:val="008234E3"/>
    <w:rsid w:val="00823D5C"/>
    <w:rsid w:val="008302E8"/>
    <w:rsid w:val="008308A4"/>
    <w:rsid w:val="00830E57"/>
    <w:rsid w:val="00835496"/>
    <w:rsid w:val="00835848"/>
    <w:rsid w:val="00836E59"/>
    <w:rsid w:val="00837D85"/>
    <w:rsid w:val="00841628"/>
    <w:rsid w:val="00844325"/>
    <w:rsid w:val="008444EA"/>
    <w:rsid w:val="0084499A"/>
    <w:rsid w:val="00845AB7"/>
    <w:rsid w:val="00847B94"/>
    <w:rsid w:val="0085125E"/>
    <w:rsid w:val="008525DE"/>
    <w:rsid w:val="00852804"/>
    <w:rsid w:val="00854FAD"/>
    <w:rsid w:val="00856A1C"/>
    <w:rsid w:val="00856E24"/>
    <w:rsid w:val="00857092"/>
    <w:rsid w:val="0086023C"/>
    <w:rsid w:val="008609C2"/>
    <w:rsid w:val="00860CD9"/>
    <w:rsid w:val="00861AC0"/>
    <w:rsid w:val="00862263"/>
    <w:rsid w:val="00863C39"/>
    <w:rsid w:val="00863C49"/>
    <w:rsid w:val="00864028"/>
    <w:rsid w:val="00864D22"/>
    <w:rsid w:val="00864D8C"/>
    <w:rsid w:val="00864FE5"/>
    <w:rsid w:val="00870FB9"/>
    <w:rsid w:val="0087134C"/>
    <w:rsid w:val="00871375"/>
    <w:rsid w:val="00872BE9"/>
    <w:rsid w:val="00872D8F"/>
    <w:rsid w:val="00873531"/>
    <w:rsid w:val="00873CC4"/>
    <w:rsid w:val="008747E5"/>
    <w:rsid w:val="00875E25"/>
    <w:rsid w:val="008760BC"/>
    <w:rsid w:val="008770F1"/>
    <w:rsid w:val="008831A9"/>
    <w:rsid w:val="00886D07"/>
    <w:rsid w:val="00887095"/>
    <w:rsid w:val="00891132"/>
    <w:rsid w:val="0089126E"/>
    <w:rsid w:val="00891BDA"/>
    <w:rsid w:val="00891DCA"/>
    <w:rsid w:val="008928A5"/>
    <w:rsid w:val="00893AC4"/>
    <w:rsid w:val="008977F1"/>
    <w:rsid w:val="00897DDC"/>
    <w:rsid w:val="008A00D4"/>
    <w:rsid w:val="008A3027"/>
    <w:rsid w:val="008A31F0"/>
    <w:rsid w:val="008A5324"/>
    <w:rsid w:val="008B097D"/>
    <w:rsid w:val="008B0B65"/>
    <w:rsid w:val="008B39F3"/>
    <w:rsid w:val="008B49FC"/>
    <w:rsid w:val="008B5054"/>
    <w:rsid w:val="008B5B5B"/>
    <w:rsid w:val="008B653B"/>
    <w:rsid w:val="008B774D"/>
    <w:rsid w:val="008C24E4"/>
    <w:rsid w:val="008C282D"/>
    <w:rsid w:val="008C37EA"/>
    <w:rsid w:val="008C3CBF"/>
    <w:rsid w:val="008C54BC"/>
    <w:rsid w:val="008C5667"/>
    <w:rsid w:val="008C67EB"/>
    <w:rsid w:val="008C6B89"/>
    <w:rsid w:val="008C7BCA"/>
    <w:rsid w:val="008D01D1"/>
    <w:rsid w:val="008D0BF8"/>
    <w:rsid w:val="008D0F0D"/>
    <w:rsid w:val="008D1F5F"/>
    <w:rsid w:val="008D2324"/>
    <w:rsid w:val="008D2E7B"/>
    <w:rsid w:val="008D4818"/>
    <w:rsid w:val="008D494F"/>
    <w:rsid w:val="008D4CC2"/>
    <w:rsid w:val="008D5F31"/>
    <w:rsid w:val="008E04D4"/>
    <w:rsid w:val="008E1194"/>
    <w:rsid w:val="008E12CD"/>
    <w:rsid w:val="008E3944"/>
    <w:rsid w:val="008E3B9C"/>
    <w:rsid w:val="008E3E9A"/>
    <w:rsid w:val="008E43CB"/>
    <w:rsid w:val="008E70D4"/>
    <w:rsid w:val="008E7711"/>
    <w:rsid w:val="008E77A3"/>
    <w:rsid w:val="008E7A37"/>
    <w:rsid w:val="008F11E3"/>
    <w:rsid w:val="008F1615"/>
    <w:rsid w:val="008F3205"/>
    <w:rsid w:val="008F4298"/>
    <w:rsid w:val="008F50FA"/>
    <w:rsid w:val="008F57B8"/>
    <w:rsid w:val="0090009C"/>
    <w:rsid w:val="009012B0"/>
    <w:rsid w:val="009031AB"/>
    <w:rsid w:val="00903673"/>
    <w:rsid w:val="009038EF"/>
    <w:rsid w:val="00904631"/>
    <w:rsid w:val="00904CDC"/>
    <w:rsid w:val="009057C5"/>
    <w:rsid w:val="00906B56"/>
    <w:rsid w:val="00906C76"/>
    <w:rsid w:val="009071D6"/>
    <w:rsid w:val="00910C75"/>
    <w:rsid w:val="0091109D"/>
    <w:rsid w:val="009114DB"/>
    <w:rsid w:val="00913381"/>
    <w:rsid w:val="00914014"/>
    <w:rsid w:val="00914E6E"/>
    <w:rsid w:val="00921673"/>
    <w:rsid w:val="009217EC"/>
    <w:rsid w:val="00923DBE"/>
    <w:rsid w:val="00924330"/>
    <w:rsid w:val="00924549"/>
    <w:rsid w:val="009252E6"/>
    <w:rsid w:val="00925DF6"/>
    <w:rsid w:val="00925FF5"/>
    <w:rsid w:val="009269FE"/>
    <w:rsid w:val="00927811"/>
    <w:rsid w:val="00927906"/>
    <w:rsid w:val="00927D0E"/>
    <w:rsid w:val="009311AE"/>
    <w:rsid w:val="00932492"/>
    <w:rsid w:val="00932FD5"/>
    <w:rsid w:val="00933E68"/>
    <w:rsid w:val="009340D1"/>
    <w:rsid w:val="00934729"/>
    <w:rsid w:val="00935826"/>
    <w:rsid w:val="009361D1"/>
    <w:rsid w:val="00936363"/>
    <w:rsid w:val="009367F9"/>
    <w:rsid w:val="00937495"/>
    <w:rsid w:val="00940AA0"/>
    <w:rsid w:val="00940AB5"/>
    <w:rsid w:val="00941D99"/>
    <w:rsid w:val="00943B90"/>
    <w:rsid w:val="00944395"/>
    <w:rsid w:val="00944537"/>
    <w:rsid w:val="009449F6"/>
    <w:rsid w:val="0094637A"/>
    <w:rsid w:val="0094690D"/>
    <w:rsid w:val="009476FA"/>
    <w:rsid w:val="00950573"/>
    <w:rsid w:val="009516DD"/>
    <w:rsid w:val="00951E6F"/>
    <w:rsid w:val="009538EF"/>
    <w:rsid w:val="00955243"/>
    <w:rsid w:val="0095547D"/>
    <w:rsid w:val="009554B1"/>
    <w:rsid w:val="0095639A"/>
    <w:rsid w:val="00956C88"/>
    <w:rsid w:val="0095799C"/>
    <w:rsid w:val="00960967"/>
    <w:rsid w:val="00960A4E"/>
    <w:rsid w:val="009620FC"/>
    <w:rsid w:val="009624E0"/>
    <w:rsid w:val="00962F7B"/>
    <w:rsid w:val="00964244"/>
    <w:rsid w:val="0096537E"/>
    <w:rsid w:val="00971B9B"/>
    <w:rsid w:val="00971C7B"/>
    <w:rsid w:val="00974B74"/>
    <w:rsid w:val="009762BB"/>
    <w:rsid w:val="00976DB9"/>
    <w:rsid w:val="00980CEA"/>
    <w:rsid w:val="00980D56"/>
    <w:rsid w:val="009840A5"/>
    <w:rsid w:val="00984398"/>
    <w:rsid w:val="00984F4E"/>
    <w:rsid w:val="009863ED"/>
    <w:rsid w:val="00986CCE"/>
    <w:rsid w:val="00987600"/>
    <w:rsid w:val="00987FA1"/>
    <w:rsid w:val="00991380"/>
    <w:rsid w:val="00991B96"/>
    <w:rsid w:val="00992391"/>
    <w:rsid w:val="009928E7"/>
    <w:rsid w:val="00993FF6"/>
    <w:rsid w:val="00994120"/>
    <w:rsid w:val="00994F3C"/>
    <w:rsid w:val="009950B2"/>
    <w:rsid w:val="00996CCB"/>
    <w:rsid w:val="009A133B"/>
    <w:rsid w:val="009A171D"/>
    <w:rsid w:val="009A1C24"/>
    <w:rsid w:val="009A2F56"/>
    <w:rsid w:val="009A30CA"/>
    <w:rsid w:val="009A4A5C"/>
    <w:rsid w:val="009A5756"/>
    <w:rsid w:val="009A5FD7"/>
    <w:rsid w:val="009A6FC8"/>
    <w:rsid w:val="009A6FCF"/>
    <w:rsid w:val="009A744D"/>
    <w:rsid w:val="009A7FC3"/>
    <w:rsid w:val="009B16D1"/>
    <w:rsid w:val="009B1D67"/>
    <w:rsid w:val="009B2C38"/>
    <w:rsid w:val="009B324A"/>
    <w:rsid w:val="009B4F7D"/>
    <w:rsid w:val="009C01AF"/>
    <w:rsid w:val="009C1FA4"/>
    <w:rsid w:val="009C2565"/>
    <w:rsid w:val="009C2C2E"/>
    <w:rsid w:val="009C2DEC"/>
    <w:rsid w:val="009C3281"/>
    <w:rsid w:val="009C3283"/>
    <w:rsid w:val="009C3D8C"/>
    <w:rsid w:val="009C3DD5"/>
    <w:rsid w:val="009C4112"/>
    <w:rsid w:val="009C4A31"/>
    <w:rsid w:val="009C5821"/>
    <w:rsid w:val="009C67C7"/>
    <w:rsid w:val="009D0E37"/>
    <w:rsid w:val="009D187D"/>
    <w:rsid w:val="009D1AA2"/>
    <w:rsid w:val="009D30C0"/>
    <w:rsid w:val="009D388A"/>
    <w:rsid w:val="009D3EE4"/>
    <w:rsid w:val="009D403C"/>
    <w:rsid w:val="009D521B"/>
    <w:rsid w:val="009D5990"/>
    <w:rsid w:val="009E12FE"/>
    <w:rsid w:val="009E29F6"/>
    <w:rsid w:val="009E2E00"/>
    <w:rsid w:val="009E58D5"/>
    <w:rsid w:val="009E5D31"/>
    <w:rsid w:val="009F0A9A"/>
    <w:rsid w:val="009F0D31"/>
    <w:rsid w:val="009F1172"/>
    <w:rsid w:val="009F2002"/>
    <w:rsid w:val="009F32CF"/>
    <w:rsid w:val="009F38C1"/>
    <w:rsid w:val="009F3A89"/>
    <w:rsid w:val="009F7618"/>
    <w:rsid w:val="00A00245"/>
    <w:rsid w:val="00A0063C"/>
    <w:rsid w:val="00A006F3"/>
    <w:rsid w:val="00A011BC"/>
    <w:rsid w:val="00A01298"/>
    <w:rsid w:val="00A02A01"/>
    <w:rsid w:val="00A0578F"/>
    <w:rsid w:val="00A05B82"/>
    <w:rsid w:val="00A05D5F"/>
    <w:rsid w:val="00A061A5"/>
    <w:rsid w:val="00A07603"/>
    <w:rsid w:val="00A07C73"/>
    <w:rsid w:val="00A10719"/>
    <w:rsid w:val="00A136FA"/>
    <w:rsid w:val="00A13A62"/>
    <w:rsid w:val="00A13BF8"/>
    <w:rsid w:val="00A14039"/>
    <w:rsid w:val="00A15F6A"/>
    <w:rsid w:val="00A17EAF"/>
    <w:rsid w:val="00A2051A"/>
    <w:rsid w:val="00A20767"/>
    <w:rsid w:val="00A21766"/>
    <w:rsid w:val="00A22997"/>
    <w:rsid w:val="00A24082"/>
    <w:rsid w:val="00A31D0C"/>
    <w:rsid w:val="00A3312F"/>
    <w:rsid w:val="00A33479"/>
    <w:rsid w:val="00A33778"/>
    <w:rsid w:val="00A33F52"/>
    <w:rsid w:val="00A34DDB"/>
    <w:rsid w:val="00A35171"/>
    <w:rsid w:val="00A366B0"/>
    <w:rsid w:val="00A36896"/>
    <w:rsid w:val="00A3724E"/>
    <w:rsid w:val="00A40FD1"/>
    <w:rsid w:val="00A413BA"/>
    <w:rsid w:val="00A43108"/>
    <w:rsid w:val="00A4326D"/>
    <w:rsid w:val="00A43318"/>
    <w:rsid w:val="00A445F1"/>
    <w:rsid w:val="00A46046"/>
    <w:rsid w:val="00A47034"/>
    <w:rsid w:val="00A508E4"/>
    <w:rsid w:val="00A52B7D"/>
    <w:rsid w:val="00A57C17"/>
    <w:rsid w:val="00A618D8"/>
    <w:rsid w:val="00A6268B"/>
    <w:rsid w:val="00A713B4"/>
    <w:rsid w:val="00A71E33"/>
    <w:rsid w:val="00A7295E"/>
    <w:rsid w:val="00A73C1C"/>
    <w:rsid w:val="00A752E2"/>
    <w:rsid w:val="00A761DA"/>
    <w:rsid w:val="00A765B5"/>
    <w:rsid w:val="00A76DB4"/>
    <w:rsid w:val="00A80481"/>
    <w:rsid w:val="00A809DA"/>
    <w:rsid w:val="00A8141E"/>
    <w:rsid w:val="00A84CF7"/>
    <w:rsid w:val="00A932C1"/>
    <w:rsid w:val="00A936CB"/>
    <w:rsid w:val="00A96F13"/>
    <w:rsid w:val="00AA0C92"/>
    <w:rsid w:val="00AA11EB"/>
    <w:rsid w:val="00AA17B8"/>
    <w:rsid w:val="00AA17F6"/>
    <w:rsid w:val="00AA1FC6"/>
    <w:rsid w:val="00AA3AD4"/>
    <w:rsid w:val="00AA49C2"/>
    <w:rsid w:val="00AA5EA2"/>
    <w:rsid w:val="00AA6F4F"/>
    <w:rsid w:val="00AB0254"/>
    <w:rsid w:val="00AB097B"/>
    <w:rsid w:val="00AB0DCA"/>
    <w:rsid w:val="00AB13F7"/>
    <w:rsid w:val="00AB16B4"/>
    <w:rsid w:val="00AB2E50"/>
    <w:rsid w:val="00AB31BC"/>
    <w:rsid w:val="00AB5974"/>
    <w:rsid w:val="00AB5EF8"/>
    <w:rsid w:val="00AB6059"/>
    <w:rsid w:val="00AB77CB"/>
    <w:rsid w:val="00AB7D9C"/>
    <w:rsid w:val="00AC13FF"/>
    <w:rsid w:val="00AC5A61"/>
    <w:rsid w:val="00AD12C1"/>
    <w:rsid w:val="00AD15B4"/>
    <w:rsid w:val="00AD17A9"/>
    <w:rsid w:val="00AD196E"/>
    <w:rsid w:val="00AD2E92"/>
    <w:rsid w:val="00AD5710"/>
    <w:rsid w:val="00AD6A0E"/>
    <w:rsid w:val="00AD6C3D"/>
    <w:rsid w:val="00AE0044"/>
    <w:rsid w:val="00AE040D"/>
    <w:rsid w:val="00AE05E7"/>
    <w:rsid w:val="00AE0D83"/>
    <w:rsid w:val="00AE0F26"/>
    <w:rsid w:val="00AE304B"/>
    <w:rsid w:val="00AE4492"/>
    <w:rsid w:val="00AE449D"/>
    <w:rsid w:val="00AE475B"/>
    <w:rsid w:val="00AE5E86"/>
    <w:rsid w:val="00AE6B42"/>
    <w:rsid w:val="00AE6DF8"/>
    <w:rsid w:val="00AF14DC"/>
    <w:rsid w:val="00AF200E"/>
    <w:rsid w:val="00AF21E8"/>
    <w:rsid w:val="00AF26E8"/>
    <w:rsid w:val="00AF275A"/>
    <w:rsid w:val="00AF3DCC"/>
    <w:rsid w:val="00AF4177"/>
    <w:rsid w:val="00AF4C00"/>
    <w:rsid w:val="00AF5BBD"/>
    <w:rsid w:val="00B012FB"/>
    <w:rsid w:val="00B028A4"/>
    <w:rsid w:val="00B03191"/>
    <w:rsid w:val="00B031E4"/>
    <w:rsid w:val="00B0479F"/>
    <w:rsid w:val="00B04E94"/>
    <w:rsid w:val="00B06389"/>
    <w:rsid w:val="00B06F38"/>
    <w:rsid w:val="00B079E7"/>
    <w:rsid w:val="00B11CD0"/>
    <w:rsid w:val="00B129A0"/>
    <w:rsid w:val="00B12DE5"/>
    <w:rsid w:val="00B14296"/>
    <w:rsid w:val="00B14B84"/>
    <w:rsid w:val="00B15C03"/>
    <w:rsid w:val="00B221AE"/>
    <w:rsid w:val="00B222E5"/>
    <w:rsid w:val="00B2236F"/>
    <w:rsid w:val="00B22BD3"/>
    <w:rsid w:val="00B2393C"/>
    <w:rsid w:val="00B24111"/>
    <w:rsid w:val="00B244C0"/>
    <w:rsid w:val="00B27516"/>
    <w:rsid w:val="00B3351E"/>
    <w:rsid w:val="00B34E69"/>
    <w:rsid w:val="00B356B9"/>
    <w:rsid w:val="00B35743"/>
    <w:rsid w:val="00B373AD"/>
    <w:rsid w:val="00B409DD"/>
    <w:rsid w:val="00B43795"/>
    <w:rsid w:val="00B43B61"/>
    <w:rsid w:val="00B43E7C"/>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12D"/>
    <w:rsid w:val="00B647FC"/>
    <w:rsid w:val="00B653B4"/>
    <w:rsid w:val="00B66344"/>
    <w:rsid w:val="00B700E6"/>
    <w:rsid w:val="00B7027A"/>
    <w:rsid w:val="00B7078F"/>
    <w:rsid w:val="00B7095E"/>
    <w:rsid w:val="00B71637"/>
    <w:rsid w:val="00B722B9"/>
    <w:rsid w:val="00B72FB5"/>
    <w:rsid w:val="00B7358F"/>
    <w:rsid w:val="00B738FC"/>
    <w:rsid w:val="00B76683"/>
    <w:rsid w:val="00B76C55"/>
    <w:rsid w:val="00B776DE"/>
    <w:rsid w:val="00B77A98"/>
    <w:rsid w:val="00B80CD9"/>
    <w:rsid w:val="00B821C5"/>
    <w:rsid w:val="00B83719"/>
    <w:rsid w:val="00B8497D"/>
    <w:rsid w:val="00B84C2F"/>
    <w:rsid w:val="00B870F4"/>
    <w:rsid w:val="00B87390"/>
    <w:rsid w:val="00B90224"/>
    <w:rsid w:val="00B91122"/>
    <w:rsid w:val="00B9137B"/>
    <w:rsid w:val="00B91999"/>
    <w:rsid w:val="00B93D0C"/>
    <w:rsid w:val="00B94811"/>
    <w:rsid w:val="00B96C38"/>
    <w:rsid w:val="00B97837"/>
    <w:rsid w:val="00BA001C"/>
    <w:rsid w:val="00BA0FF7"/>
    <w:rsid w:val="00BA1799"/>
    <w:rsid w:val="00BA2D34"/>
    <w:rsid w:val="00BA2F62"/>
    <w:rsid w:val="00BA5E90"/>
    <w:rsid w:val="00BA6315"/>
    <w:rsid w:val="00BA6FF5"/>
    <w:rsid w:val="00BB0073"/>
    <w:rsid w:val="00BB3F8C"/>
    <w:rsid w:val="00BC18EF"/>
    <w:rsid w:val="00BC2F9D"/>
    <w:rsid w:val="00BC3038"/>
    <w:rsid w:val="00BC30ED"/>
    <w:rsid w:val="00BC37E7"/>
    <w:rsid w:val="00BC4CA2"/>
    <w:rsid w:val="00BC58ED"/>
    <w:rsid w:val="00BC5CB2"/>
    <w:rsid w:val="00BC6278"/>
    <w:rsid w:val="00BC7C63"/>
    <w:rsid w:val="00BD4938"/>
    <w:rsid w:val="00BD525C"/>
    <w:rsid w:val="00BE022B"/>
    <w:rsid w:val="00BE1422"/>
    <w:rsid w:val="00BE160A"/>
    <w:rsid w:val="00BE1DD2"/>
    <w:rsid w:val="00BE2AC0"/>
    <w:rsid w:val="00BE2C83"/>
    <w:rsid w:val="00BE6BAC"/>
    <w:rsid w:val="00BE725D"/>
    <w:rsid w:val="00BE7A7F"/>
    <w:rsid w:val="00BF03D1"/>
    <w:rsid w:val="00BF23EA"/>
    <w:rsid w:val="00BF292C"/>
    <w:rsid w:val="00BF30E2"/>
    <w:rsid w:val="00BF3386"/>
    <w:rsid w:val="00BF3D91"/>
    <w:rsid w:val="00BF4AB5"/>
    <w:rsid w:val="00BF4CAC"/>
    <w:rsid w:val="00BF5B43"/>
    <w:rsid w:val="00BF67D0"/>
    <w:rsid w:val="00BF69BC"/>
    <w:rsid w:val="00BF7807"/>
    <w:rsid w:val="00C0000D"/>
    <w:rsid w:val="00C02E9F"/>
    <w:rsid w:val="00C051B0"/>
    <w:rsid w:val="00C06023"/>
    <w:rsid w:val="00C0612D"/>
    <w:rsid w:val="00C06E1D"/>
    <w:rsid w:val="00C07F91"/>
    <w:rsid w:val="00C108C1"/>
    <w:rsid w:val="00C11350"/>
    <w:rsid w:val="00C1202E"/>
    <w:rsid w:val="00C13200"/>
    <w:rsid w:val="00C150FF"/>
    <w:rsid w:val="00C160D8"/>
    <w:rsid w:val="00C172DB"/>
    <w:rsid w:val="00C215C1"/>
    <w:rsid w:val="00C229EB"/>
    <w:rsid w:val="00C2357F"/>
    <w:rsid w:val="00C2388F"/>
    <w:rsid w:val="00C24038"/>
    <w:rsid w:val="00C2424A"/>
    <w:rsid w:val="00C26425"/>
    <w:rsid w:val="00C26ECB"/>
    <w:rsid w:val="00C30038"/>
    <w:rsid w:val="00C30532"/>
    <w:rsid w:val="00C30CC3"/>
    <w:rsid w:val="00C3252A"/>
    <w:rsid w:val="00C337BE"/>
    <w:rsid w:val="00C33FFD"/>
    <w:rsid w:val="00C34CBF"/>
    <w:rsid w:val="00C351D4"/>
    <w:rsid w:val="00C362D7"/>
    <w:rsid w:val="00C36A9D"/>
    <w:rsid w:val="00C36C12"/>
    <w:rsid w:val="00C36E7D"/>
    <w:rsid w:val="00C4030C"/>
    <w:rsid w:val="00C44D75"/>
    <w:rsid w:val="00C468EB"/>
    <w:rsid w:val="00C46E52"/>
    <w:rsid w:val="00C4757D"/>
    <w:rsid w:val="00C5219D"/>
    <w:rsid w:val="00C528AC"/>
    <w:rsid w:val="00C53704"/>
    <w:rsid w:val="00C54911"/>
    <w:rsid w:val="00C55AC9"/>
    <w:rsid w:val="00C5624C"/>
    <w:rsid w:val="00C60943"/>
    <w:rsid w:val="00C62585"/>
    <w:rsid w:val="00C629E2"/>
    <w:rsid w:val="00C63F01"/>
    <w:rsid w:val="00C65A38"/>
    <w:rsid w:val="00C7077F"/>
    <w:rsid w:val="00C729A3"/>
    <w:rsid w:val="00C72CDD"/>
    <w:rsid w:val="00C737AD"/>
    <w:rsid w:val="00C752C5"/>
    <w:rsid w:val="00C759F2"/>
    <w:rsid w:val="00C75C2D"/>
    <w:rsid w:val="00C76381"/>
    <w:rsid w:val="00C76383"/>
    <w:rsid w:val="00C80C60"/>
    <w:rsid w:val="00C83D10"/>
    <w:rsid w:val="00C84DF6"/>
    <w:rsid w:val="00C857DD"/>
    <w:rsid w:val="00C8605D"/>
    <w:rsid w:val="00C86380"/>
    <w:rsid w:val="00C86D6A"/>
    <w:rsid w:val="00C87213"/>
    <w:rsid w:val="00C87BA4"/>
    <w:rsid w:val="00C87CEB"/>
    <w:rsid w:val="00C92C3E"/>
    <w:rsid w:val="00C92EAD"/>
    <w:rsid w:val="00C97EA1"/>
    <w:rsid w:val="00CA2C2A"/>
    <w:rsid w:val="00CA60A1"/>
    <w:rsid w:val="00CA6D59"/>
    <w:rsid w:val="00CA6F99"/>
    <w:rsid w:val="00CB032D"/>
    <w:rsid w:val="00CB067E"/>
    <w:rsid w:val="00CB18F5"/>
    <w:rsid w:val="00CB35D5"/>
    <w:rsid w:val="00CB40B6"/>
    <w:rsid w:val="00CB4A13"/>
    <w:rsid w:val="00CB5645"/>
    <w:rsid w:val="00CB725A"/>
    <w:rsid w:val="00CB7710"/>
    <w:rsid w:val="00CB77B9"/>
    <w:rsid w:val="00CC081F"/>
    <w:rsid w:val="00CC0FEE"/>
    <w:rsid w:val="00CC1D49"/>
    <w:rsid w:val="00CC2433"/>
    <w:rsid w:val="00CC3C4F"/>
    <w:rsid w:val="00CC4CED"/>
    <w:rsid w:val="00CC664C"/>
    <w:rsid w:val="00CC7D81"/>
    <w:rsid w:val="00CD04CE"/>
    <w:rsid w:val="00CD0E3C"/>
    <w:rsid w:val="00CD0EEA"/>
    <w:rsid w:val="00CD1023"/>
    <w:rsid w:val="00CD1A28"/>
    <w:rsid w:val="00CD1B7A"/>
    <w:rsid w:val="00CD1FE7"/>
    <w:rsid w:val="00CD2265"/>
    <w:rsid w:val="00CD278D"/>
    <w:rsid w:val="00CD2F4B"/>
    <w:rsid w:val="00CD407D"/>
    <w:rsid w:val="00CD42D5"/>
    <w:rsid w:val="00CD50D2"/>
    <w:rsid w:val="00CD666E"/>
    <w:rsid w:val="00CE1868"/>
    <w:rsid w:val="00CE48A1"/>
    <w:rsid w:val="00CE495F"/>
    <w:rsid w:val="00CE5E67"/>
    <w:rsid w:val="00CE6BB2"/>
    <w:rsid w:val="00CE72A9"/>
    <w:rsid w:val="00CE7313"/>
    <w:rsid w:val="00CE75D7"/>
    <w:rsid w:val="00CF0459"/>
    <w:rsid w:val="00CF45B0"/>
    <w:rsid w:val="00CF527C"/>
    <w:rsid w:val="00CF61F6"/>
    <w:rsid w:val="00CF7CBC"/>
    <w:rsid w:val="00D0039B"/>
    <w:rsid w:val="00D00B41"/>
    <w:rsid w:val="00D038E1"/>
    <w:rsid w:val="00D03A1F"/>
    <w:rsid w:val="00D03B37"/>
    <w:rsid w:val="00D059E7"/>
    <w:rsid w:val="00D0749E"/>
    <w:rsid w:val="00D11E27"/>
    <w:rsid w:val="00D1263A"/>
    <w:rsid w:val="00D132AE"/>
    <w:rsid w:val="00D1456C"/>
    <w:rsid w:val="00D15BA8"/>
    <w:rsid w:val="00D1696E"/>
    <w:rsid w:val="00D17392"/>
    <w:rsid w:val="00D17D33"/>
    <w:rsid w:val="00D202F3"/>
    <w:rsid w:val="00D222AC"/>
    <w:rsid w:val="00D23821"/>
    <w:rsid w:val="00D31521"/>
    <w:rsid w:val="00D3204A"/>
    <w:rsid w:val="00D32CEB"/>
    <w:rsid w:val="00D331D6"/>
    <w:rsid w:val="00D34135"/>
    <w:rsid w:val="00D343CE"/>
    <w:rsid w:val="00D37D27"/>
    <w:rsid w:val="00D4027F"/>
    <w:rsid w:val="00D41D0F"/>
    <w:rsid w:val="00D44B24"/>
    <w:rsid w:val="00D45212"/>
    <w:rsid w:val="00D459C5"/>
    <w:rsid w:val="00D47118"/>
    <w:rsid w:val="00D5258E"/>
    <w:rsid w:val="00D5448E"/>
    <w:rsid w:val="00D5553D"/>
    <w:rsid w:val="00D5654B"/>
    <w:rsid w:val="00D57808"/>
    <w:rsid w:val="00D616EC"/>
    <w:rsid w:val="00D6204A"/>
    <w:rsid w:val="00D62983"/>
    <w:rsid w:val="00D640CE"/>
    <w:rsid w:val="00D6471D"/>
    <w:rsid w:val="00D661E1"/>
    <w:rsid w:val="00D71760"/>
    <w:rsid w:val="00D729D1"/>
    <w:rsid w:val="00D7401D"/>
    <w:rsid w:val="00D763AF"/>
    <w:rsid w:val="00D76715"/>
    <w:rsid w:val="00D81AC1"/>
    <w:rsid w:val="00D81C28"/>
    <w:rsid w:val="00D8312A"/>
    <w:rsid w:val="00D83D58"/>
    <w:rsid w:val="00D83F95"/>
    <w:rsid w:val="00D84536"/>
    <w:rsid w:val="00D84588"/>
    <w:rsid w:val="00D85B08"/>
    <w:rsid w:val="00D867D4"/>
    <w:rsid w:val="00D86E6D"/>
    <w:rsid w:val="00D870A4"/>
    <w:rsid w:val="00D94318"/>
    <w:rsid w:val="00D94B15"/>
    <w:rsid w:val="00D94E1B"/>
    <w:rsid w:val="00DA1068"/>
    <w:rsid w:val="00DA1829"/>
    <w:rsid w:val="00DA3937"/>
    <w:rsid w:val="00DA3BBE"/>
    <w:rsid w:val="00DA4563"/>
    <w:rsid w:val="00DA66F5"/>
    <w:rsid w:val="00DA6D21"/>
    <w:rsid w:val="00DA6E6E"/>
    <w:rsid w:val="00DA759B"/>
    <w:rsid w:val="00DB18D3"/>
    <w:rsid w:val="00DB2CE8"/>
    <w:rsid w:val="00DB2E60"/>
    <w:rsid w:val="00DB3361"/>
    <w:rsid w:val="00DB48D6"/>
    <w:rsid w:val="00DB735B"/>
    <w:rsid w:val="00DC05E1"/>
    <w:rsid w:val="00DC1189"/>
    <w:rsid w:val="00DD24E0"/>
    <w:rsid w:val="00DD48B9"/>
    <w:rsid w:val="00DD5447"/>
    <w:rsid w:val="00DD6DC2"/>
    <w:rsid w:val="00DD71F9"/>
    <w:rsid w:val="00DD75DA"/>
    <w:rsid w:val="00DE1710"/>
    <w:rsid w:val="00DE1A41"/>
    <w:rsid w:val="00DE1F96"/>
    <w:rsid w:val="00DE2B94"/>
    <w:rsid w:val="00DE359A"/>
    <w:rsid w:val="00DE3A01"/>
    <w:rsid w:val="00DE3DC6"/>
    <w:rsid w:val="00DE6761"/>
    <w:rsid w:val="00DE6DD0"/>
    <w:rsid w:val="00DE7E9F"/>
    <w:rsid w:val="00DE7F62"/>
    <w:rsid w:val="00DF16CC"/>
    <w:rsid w:val="00DF1CF3"/>
    <w:rsid w:val="00DF257A"/>
    <w:rsid w:val="00DF5DCB"/>
    <w:rsid w:val="00DF6F2B"/>
    <w:rsid w:val="00DF7553"/>
    <w:rsid w:val="00E00539"/>
    <w:rsid w:val="00E00646"/>
    <w:rsid w:val="00E01E39"/>
    <w:rsid w:val="00E025B2"/>
    <w:rsid w:val="00E03B00"/>
    <w:rsid w:val="00E03B80"/>
    <w:rsid w:val="00E04341"/>
    <w:rsid w:val="00E0461D"/>
    <w:rsid w:val="00E05123"/>
    <w:rsid w:val="00E05225"/>
    <w:rsid w:val="00E10CC1"/>
    <w:rsid w:val="00E12986"/>
    <w:rsid w:val="00E1608A"/>
    <w:rsid w:val="00E17236"/>
    <w:rsid w:val="00E175FF"/>
    <w:rsid w:val="00E17F02"/>
    <w:rsid w:val="00E204D5"/>
    <w:rsid w:val="00E213B7"/>
    <w:rsid w:val="00E21E6C"/>
    <w:rsid w:val="00E230D5"/>
    <w:rsid w:val="00E2423F"/>
    <w:rsid w:val="00E247DA"/>
    <w:rsid w:val="00E24F4B"/>
    <w:rsid w:val="00E24F8A"/>
    <w:rsid w:val="00E25896"/>
    <w:rsid w:val="00E25F61"/>
    <w:rsid w:val="00E26097"/>
    <w:rsid w:val="00E2695B"/>
    <w:rsid w:val="00E26B57"/>
    <w:rsid w:val="00E315FA"/>
    <w:rsid w:val="00E3215B"/>
    <w:rsid w:val="00E32460"/>
    <w:rsid w:val="00E344EC"/>
    <w:rsid w:val="00E349E9"/>
    <w:rsid w:val="00E36287"/>
    <w:rsid w:val="00E36389"/>
    <w:rsid w:val="00E40183"/>
    <w:rsid w:val="00E4030C"/>
    <w:rsid w:val="00E4114D"/>
    <w:rsid w:val="00E43250"/>
    <w:rsid w:val="00E44286"/>
    <w:rsid w:val="00E442F9"/>
    <w:rsid w:val="00E44559"/>
    <w:rsid w:val="00E502A2"/>
    <w:rsid w:val="00E5069A"/>
    <w:rsid w:val="00E51BD4"/>
    <w:rsid w:val="00E51C85"/>
    <w:rsid w:val="00E52179"/>
    <w:rsid w:val="00E53591"/>
    <w:rsid w:val="00E53607"/>
    <w:rsid w:val="00E557CF"/>
    <w:rsid w:val="00E55B6E"/>
    <w:rsid w:val="00E5621A"/>
    <w:rsid w:val="00E56957"/>
    <w:rsid w:val="00E56A54"/>
    <w:rsid w:val="00E56C2E"/>
    <w:rsid w:val="00E62793"/>
    <w:rsid w:val="00E63BE6"/>
    <w:rsid w:val="00E654EC"/>
    <w:rsid w:val="00E713E8"/>
    <w:rsid w:val="00E7230C"/>
    <w:rsid w:val="00E72AED"/>
    <w:rsid w:val="00E733AE"/>
    <w:rsid w:val="00E75160"/>
    <w:rsid w:val="00E80109"/>
    <w:rsid w:val="00E8018C"/>
    <w:rsid w:val="00E82786"/>
    <w:rsid w:val="00E83664"/>
    <w:rsid w:val="00E83FDB"/>
    <w:rsid w:val="00E84334"/>
    <w:rsid w:val="00E84B66"/>
    <w:rsid w:val="00E857CE"/>
    <w:rsid w:val="00E85D54"/>
    <w:rsid w:val="00E9119F"/>
    <w:rsid w:val="00E91392"/>
    <w:rsid w:val="00E9480E"/>
    <w:rsid w:val="00E94955"/>
    <w:rsid w:val="00E9644A"/>
    <w:rsid w:val="00E96A65"/>
    <w:rsid w:val="00EA097D"/>
    <w:rsid w:val="00EA356D"/>
    <w:rsid w:val="00EA4C97"/>
    <w:rsid w:val="00EA6EF7"/>
    <w:rsid w:val="00EA6FFB"/>
    <w:rsid w:val="00EA746B"/>
    <w:rsid w:val="00EB0A13"/>
    <w:rsid w:val="00EB36B1"/>
    <w:rsid w:val="00EB3A60"/>
    <w:rsid w:val="00EB400B"/>
    <w:rsid w:val="00EB4A2F"/>
    <w:rsid w:val="00EB4EA8"/>
    <w:rsid w:val="00EB55BE"/>
    <w:rsid w:val="00EB6733"/>
    <w:rsid w:val="00EB6CF9"/>
    <w:rsid w:val="00EB73F2"/>
    <w:rsid w:val="00EC2F47"/>
    <w:rsid w:val="00EC415A"/>
    <w:rsid w:val="00EC477D"/>
    <w:rsid w:val="00EC7B13"/>
    <w:rsid w:val="00ED331E"/>
    <w:rsid w:val="00ED3518"/>
    <w:rsid w:val="00ED4683"/>
    <w:rsid w:val="00ED5976"/>
    <w:rsid w:val="00ED5B35"/>
    <w:rsid w:val="00ED6487"/>
    <w:rsid w:val="00EE166A"/>
    <w:rsid w:val="00EE17E9"/>
    <w:rsid w:val="00EE1B82"/>
    <w:rsid w:val="00EE2563"/>
    <w:rsid w:val="00EE290F"/>
    <w:rsid w:val="00EE2F5C"/>
    <w:rsid w:val="00EE3921"/>
    <w:rsid w:val="00EE5037"/>
    <w:rsid w:val="00EE52C2"/>
    <w:rsid w:val="00EE540E"/>
    <w:rsid w:val="00EE6762"/>
    <w:rsid w:val="00EE758B"/>
    <w:rsid w:val="00EE75B5"/>
    <w:rsid w:val="00EE7FBD"/>
    <w:rsid w:val="00EF1721"/>
    <w:rsid w:val="00EF1C34"/>
    <w:rsid w:val="00EF1D5E"/>
    <w:rsid w:val="00EF267B"/>
    <w:rsid w:val="00EF2CF5"/>
    <w:rsid w:val="00EF444E"/>
    <w:rsid w:val="00EF4FA3"/>
    <w:rsid w:val="00EF5448"/>
    <w:rsid w:val="00EF5C75"/>
    <w:rsid w:val="00EF7036"/>
    <w:rsid w:val="00EF76C4"/>
    <w:rsid w:val="00F03336"/>
    <w:rsid w:val="00F03798"/>
    <w:rsid w:val="00F04639"/>
    <w:rsid w:val="00F05B77"/>
    <w:rsid w:val="00F07ACF"/>
    <w:rsid w:val="00F1188D"/>
    <w:rsid w:val="00F12762"/>
    <w:rsid w:val="00F12ACB"/>
    <w:rsid w:val="00F14442"/>
    <w:rsid w:val="00F14D14"/>
    <w:rsid w:val="00F15DBC"/>
    <w:rsid w:val="00F17B09"/>
    <w:rsid w:val="00F2062E"/>
    <w:rsid w:val="00F218BA"/>
    <w:rsid w:val="00F2302B"/>
    <w:rsid w:val="00F24F51"/>
    <w:rsid w:val="00F25BDC"/>
    <w:rsid w:val="00F27D96"/>
    <w:rsid w:val="00F27E1E"/>
    <w:rsid w:val="00F301B3"/>
    <w:rsid w:val="00F311A4"/>
    <w:rsid w:val="00F311B7"/>
    <w:rsid w:val="00F3174D"/>
    <w:rsid w:val="00F366E5"/>
    <w:rsid w:val="00F3674B"/>
    <w:rsid w:val="00F3729C"/>
    <w:rsid w:val="00F37309"/>
    <w:rsid w:val="00F378BC"/>
    <w:rsid w:val="00F40624"/>
    <w:rsid w:val="00F43C69"/>
    <w:rsid w:val="00F43DE5"/>
    <w:rsid w:val="00F506E4"/>
    <w:rsid w:val="00F51F39"/>
    <w:rsid w:val="00F534DD"/>
    <w:rsid w:val="00F55CBE"/>
    <w:rsid w:val="00F56037"/>
    <w:rsid w:val="00F57B02"/>
    <w:rsid w:val="00F61F8D"/>
    <w:rsid w:val="00F6548F"/>
    <w:rsid w:val="00F664BA"/>
    <w:rsid w:val="00F6742F"/>
    <w:rsid w:val="00F70131"/>
    <w:rsid w:val="00F71DF7"/>
    <w:rsid w:val="00F729B9"/>
    <w:rsid w:val="00F72A2C"/>
    <w:rsid w:val="00F76CB6"/>
    <w:rsid w:val="00F801AD"/>
    <w:rsid w:val="00F80C14"/>
    <w:rsid w:val="00F80EFC"/>
    <w:rsid w:val="00F81BB8"/>
    <w:rsid w:val="00F82B34"/>
    <w:rsid w:val="00F85104"/>
    <w:rsid w:val="00F87297"/>
    <w:rsid w:val="00F87E4E"/>
    <w:rsid w:val="00F87F37"/>
    <w:rsid w:val="00F90282"/>
    <w:rsid w:val="00F91B66"/>
    <w:rsid w:val="00F95DDB"/>
    <w:rsid w:val="00F9633D"/>
    <w:rsid w:val="00F96E69"/>
    <w:rsid w:val="00F97EB4"/>
    <w:rsid w:val="00FA07C5"/>
    <w:rsid w:val="00FA14EB"/>
    <w:rsid w:val="00FA3962"/>
    <w:rsid w:val="00FA43F2"/>
    <w:rsid w:val="00FA47C4"/>
    <w:rsid w:val="00FA4EDB"/>
    <w:rsid w:val="00FA6255"/>
    <w:rsid w:val="00FA7767"/>
    <w:rsid w:val="00FB11F9"/>
    <w:rsid w:val="00FB123C"/>
    <w:rsid w:val="00FB1884"/>
    <w:rsid w:val="00FB3A50"/>
    <w:rsid w:val="00FB3ED8"/>
    <w:rsid w:val="00FB6B57"/>
    <w:rsid w:val="00FB76B0"/>
    <w:rsid w:val="00FC2E90"/>
    <w:rsid w:val="00FC3A15"/>
    <w:rsid w:val="00FC3EE5"/>
    <w:rsid w:val="00FC588E"/>
    <w:rsid w:val="00FC63C9"/>
    <w:rsid w:val="00FC6CB2"/>
    <w:rsid w:val="00FC7078"/>
    <w:rsid w:val="00FD0EED"/>
    <w:rsid w:val="00FD456D"/>
    <w:rsid w:val="00FD5CC7"/>
    <w:rsid w:val="00FD6964"/>
    <w:rsid w:val="00FE12C3"/>
    <w:rsid w:val="00FE2903"/>
    <w:rsid w:val="00FE2F74"/>
    <w:rsid w:val="00FE4F6D"/>
    <w:rsid w:val="00FE654E"/>
    <w:rsid w:val="00FE747B"/>
    <w:rsid w:val="00FE7872"/>
    <w:rsid w:val="00FE7D43"/>
    <w:rsid w:val="00FF1445"/>
    <w:rsid w:val="00FF1CC8"/>
    <w:rsid w:val="00FF2196"/>
    <w:rsid w:val="00FF37C6"/>
    <w:rsid w:val="00FF4DE5"/>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04F87B1"/>
  <w15:docId w15:val="{63032B06-2012-49EA-9F9C-4B9730F6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5E"/>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 w:type="character" w:customStyle="1" w:styleId="Heading2Char">
    <w:name w:val="Heading 2 Char"/>
    <w:basedOn w:val="DefaultParagraphFont"/>
    <w:link w:val="Heading2"/>
    <w:rsid w:val="007600E8"/>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250237385">
      <w:bodyDiv w:val="1"/>
      <w:marLeft w:val="0"/>
      <w:marRight w:val="0"/>
      <w:marTop w:val="0"/>
      <w:marBottom w:val="0"/>
      <w:divBdr>
        <w:top w:val="none" w:sz="0" w:space="0" w:color="auto"/>
        <w:left w:val="none" w:sz="0" w:space="0" w:color="auto"/>
        <w:bottom w:val="none" w:sz="0" w:space="0" w:color="auto"/>
        <w:right w:val="none" w:sz="0" w:space="0" w:color="auto"/>
      </w:divBdr>
    </w:div>
    <w:div w:id="282661849">
      <w:bodyDiv w:val="1"/>
      <w:marLeft w:val="0"/>
      <w:marRight w:val="0"/>
      <w:marTop w:val="0"/>
      <w:marBottom w:val="0"/>
      <w:divBdr>
        <w:top w:val="none" w:sz="0" w:space="0" w:color="auto"/>
        <w:left w:val="none" w:sz="0" w:space="0" w:color="auto"/>
        <w:bottom w:val="none" w:sz="0" w:space="0" w:color="auto"/>
        <w:right w:val="none" w:sz="0" w:space="0" w:color="auto"/>
      </w:divBdr>
    </w:div>
    <w:div w:id="318577151">
      <w:bodyDiv w:val="1"/>
      <w:marLeft w:val="0"/>
      <w:marRight w:val="0"/>
      <w:marTop w:val="0"/>
      <w:marBottom w:val="0"/>
      <w:divBdr>
        <w:top w:val="none" w:sz="0" w:space="0" w:color="auto"/>
        <w:left w:val="none" w:sz="0" w:space="0" w:color="auto"/>
        <w:bottom w:val="none" w:sz="0" w:space="0" w:color="auto"/>
        <w:right w:val="none" w:sz="0" w:space="0" w:color="auto"/>
      </w:divBdr>
    </w:div>
    <w:div w:id="320355478">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468286274">
      <w:bodyDiv w:val="1"/>
      <w:marLeft w:val="0"/>
      <w:marRight w:val="0"/>
      <w:marTop w:val="0"/>
      <w:marBottom w:val="0"/>
      <w:divBdr>
        <w:top w:val="none" w:sz="0" w:space="0" w:color="auto"/>
        <w:left w:val="none" w:sz="0" w:space="0" w:color="auto"/>
        <w:bottom w:val="none" w:sz="0" w:space="0" w:color="auto"/>
        <w:right w:val="none" w:sz="0" w:space="0" w:color="auto"/>
      </w:divBdr>
    </w:div>
    <w:div w:id="515382697">
      <w:bodyDiv w:val="1"/>
      <w:marLeft w:val="0"/>
      <w:marRight w:val="0"/>
      <w:marTop w:val="0"/>
      <w:marBottom w:val="0"/>
      <w:divBdr>
        <w:top w:val="none" w:sz="0" w:space="0" w:color="auto"/>
        <w:left w:val="none" w:sz="0" w:space="0" w:color="auto"/>
        <w:bottom w:val="none" w:sz="0" w:space="0" w:color="auto"/>
        <w:right w:val="none" w:sz="0" w:space="0" w:color="auto"/>
      </w:divBdr>
    </w:div>
    <w:div w:id="556743904">
      <w:bodyDiv w:val="1"/>
      <w:marLeft w:val="0"/>
      <w:marRight w:val="0"/>
      <w:marTop w:val="0"/>
      <w:marBottom w:val="0"/>
      <w:divBdr>
        <w:top w:val="none" w:sz="0" w:space="0" w:color="auto"/>
        <w:left w:val="none" w:sz="0" w:space="0" w:color="auto"/>
        <w:bottom w:val="none" w:sz="0" w:space="0" w:color="auto"/>
        <w:right w:val="none" w:sz="0" w:space="0" w:color="auto"/>
      </w:divBdr>
    </w:div>
    <w:div w:id="562954937">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26091717">
      <w:bodyDiv w:val="1"/>
      <w:marLeft w:val="0"/>
      <w:marRight w:val="0"/>
      <w:marTop w:val="0"/>
      <w:marBottom w:val="0"/>
      <w:divBdr>
        <w:top w:val="none" w:sz="0" w:space="0" w:color="auto"/>
        <w:left w:val="none" w:sz="0" w:space="0" w:color="auto"/>
        <w:bottom w:val="none" w:sz="0" w:space="0" w:color="auto"/>
        <w:right w:val="none" w:sz="0" w:space="0" w:color="auto"/>
      </w:divBdr>
    </w:div>
    <w:div w:id="978387175">
      <w:bodyDiv w:val="1"/>
      <w:marLeft w:val="0"/>
      <w:marRight w:val="0"/>
      <w:marTop w:val="0"/>
      <w:marBottom w:val="0"/>
      <w:divBdr>
        <w:top w:val="none" w:sz="0" w:space="0" w:color="auto"/>
        <w:left w:val="none" w:sz="0" w:space="0" w:color="auto"/>
        <w:bottom w:val="none" w:sz="0" w:space="0" w:color="auto"/>
        <w:right w:val="none" w:sz="0" w:space="0" w:color="auto"/>
      </w:divBdr>
    </w:div>
    <w:div w:id="1021784658">
      <w:bodyDiv w:val="1"/>
      <w:marLeft w:val="0"/>
      <w:marRight w:val="0"/>
      <w:marTop w:val="0"/>
      <w:marBottom w:val="0"/>
      <w:divBdr>
        <w:top w:val="none" w:sz="0" w:space="0" w:color="auto"/>
        <w:left w:val="none" w:sz="0" w:space="0" w:color="auto"/>
        <w:bottom w:val="none" w:sz="0" w:space="0" w:color="auto"/>
        <w:right w:val="none" w:sz="0" w:space="0" w:color="auto"/>
      </w:divBdr>
    </w:div>
    <w:div w:id="1049692225">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28803729">
      <w:bodyDiv w:val="1"/>
      <w:marLeft w:val="0"/>
      <w:marRight w:val="0"/>
      <w:marTop w:val="0"/>
      <w:marBottom w:val="0"/>
      <w:divBdr>
        <w:top w:val="none" w:sz="0" w:space="0" w:color="auto"/>
        <w:left w:val="none" w:sz="0" w:space="0" w:color="auto"/>
        <w:bottom w:val="none" w:sz="0" w:space="0" w:color="auto"/>
        <w:right w:val="none" w:sz="0" w:space="0" w:color="auto"/>
      </w:divBdr>
    </w:div>
    <w:div w:id="1309673357">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834027395">
      <w:bodyDiv w:val="1"/>
      <w:marLeft w:val="0"/>
      <w:marRight w:val="0"/>
      <w:marTop w:val="0"/>
      <w:marBottom w:val="0"/>
      <w:divBdr>
        <w:top w:val="none" w:sz="0" w:space="0" w:color="auto"/>
        <w:left w:val="none" w:sz="0" w:space="0" w:color="auto"/>
        <w:bottom w:val="none" w:sz="0" w:space="0" w:color="auto"/>
        <w:right w:val="none" w:sz="0" w:space="0" w:color="auto"/>
      </w:divBdr>
    </w:div>
    <w:div w:id="1850289840">
      <w:bodyDiv w:val="1"/>
      <w:marLeft w:val="0"/>
      <w:marRight w:val="0"/>
      <w:marTop w:val="0"/>
      <w:marBottom w:val="0"/>
      <w:divBdr>
        <w:top w:val="none" w:sz="0" w:space="0" w:color="auto"/>
        <w:left w:val="none" w:sz="0" w:space="0" w:color="auto"/>
        <w:bottom w:val="none" w:sz="0" w:space="0" w:color="auto"/>
        <w:right w:val="none" w:sz="0" w:space="0" w:color="auto"/>
      </w:divBdr>
    </w:div>
    <w:div w:id="1984654811">
      <w:bodyDiv w:val="1"/>
      <w:marLeft w:val="0"/>
      <w:marRight w:val="0"/>
      <w:marTop w:val="0"/>
      <w:marBottom w:val="0"/>
      <w:divBdr>
        <w:top w:val="none" w:sz="0" w:space="0" w:color="auto"/>
        <w:left w:val="none" w:sz="0" w:space="0" w:color="auto"/>
        <w:bottom w:val="none" w:sz="0" w:space="0" w:color="auto"/>
        <w:right w:val="none" w:sz="0" w:space="0" w:color="auto"/>
      </w:divBdr>
    </w:div>
    <w:div w:id="21179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10.xml"/><Relationship Id="rId42" Type="http://schemas.openxmlformats.org/officeDocument/2006/relationships/footer" Target="footer28.xml"/><Relationship Id="rId47" Type="http://schemas.openxmlformats.org/officeDocument/2006/relationships/footer" Target="footer32.xml"/><Relationship Id="rId63" Type="http://schemas.openxmlformats.org/officeDocument/2006/relationships/footer" Target="footer44.xml"/><Relationship Id="rId68" Type="http://schemas.openxmlformats.org/officeDocument/2006/relationships/footer" Target="footer4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6.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0.xml"/><Relationship Id="rId53" Type="http://schemas.openxmlformats.org/officeDocument/2006/relationships/header" Target="header10.xml"/><Relationship Id="rId58" Type="http://schemas.openxmlformats.org/officeDocument/2006/relationships/footer" Target="footer40.xml"/><Relationship Id="rId66"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header" Target="header8.xml"/><Relationship Id="rId48" Type="http://schemas.openxmlformats.org/officeDocument/2006/relationships/footer" Target="footer33.xml"/><Relationship Id="rId56" Type="http://schemas.openxmlformats.org/officeDocument/2006/relationships/header" Target="header11.xml"/><Relationship Id="rId64" Type="http://schemas.openxmlformats.org/officeDocument/2006/relationships/footer" Target="footer45.xml"/><Relationship Id="rId69" Type="http://schemas.openxmlformats.org/officeDocument/2006/relationships/footer" Target="footer48.xml"/><Relationship Id="rId8" Type="http://schemas.openxmlformats.org/officeDocument/2006/relationships/footer" Target="footer1.xml"/><Relationship Id="rId51" Type="http://schemas.openxmlformats.org/officeDocument/2006/relationships/footer" Target="footer3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header" Target="header4.xml"/><Relationship Id="rId41" Type="http://schemas.openxmlformats.org/officeDocument/2006/relationships/header" Target="header7.xml"/><Relationship Id="rId54" Type="http://schemas.openxmlformats.org/officeDocument/2006/relationships/footer" Target="footer37.xml"/><Relationship Id="rId62" Type="http://schemas.openxmlformats.org/officeDocument/2006/relationships/footer" Target="footer43.xml"/><Relationship Id="rId7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header" Target="header9.xml"/><Relationship Id="rId60" Type="http://schemas.openxmlformats.org/officeDocument/2006/relationships/footer" Target="footer42.xml"/><Relationship Id="rId65"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footer" Target="footer35.xml"/><Relationship Id="rId55"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14888-8B87-4953-9598-665E13C7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101</Pages>
  <Words>17404</Words>
  <Characters>99207</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24</cp:revision>
  <cp:lastPrinted>2023-02-22T09:27:00Z</cp:lastPrinted>
  <dcterms:created xsi:type="dcterms:W3CDTF">2023-02-22T08:52:00Z</dcterms:created>
  <dcterms:modified xsi:type="dcterms:W3CDTF">2023-02-22T10:25:00Z</dcterms:modified>
</cp:coreProperties>
</file>